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C6" w:rsidRDefault="002879C6" w:rsidP="002879C6">
      <w:pPr>
        <w:shd w:val="clear" w:color="auto" w:fill="FFFFFF"/>
        <w:ind w:left="5103"/>
        <w:rPr>
          <w:sz w:val="28"/>
          <w:szCs w:val="28"/>
        </w:rPr>
      </w:pPr>
      <w:bookmarkStart w:id="0" w:name="_GoBack"/>
      <w:r>
        <w:rPr>
          <w:sz w:val="28"/>
          <w:szCs w:val="28"/>
        </w:rPr>
        <w:t xml:space="preserve">Додаток 1 </w:t>
      </w:r>
    </w:p>
    <w:p w:rsidR="002879C6" w:rsidRDefault="002879C6" w:rsidP="002879C6">
      <w:pPr>
        <w:shd w:val="clear" w:color="auto" w:fill="FFFFFF"/>
        <w:ind w:left="5103"/>
        <w:rPr>
          <w:sz w:val="28"/>
          <w:szCs w:val="28"/>
          <w:lang w:val="uk-UA"/>
        </w:rPr>
      </w:pPr>
      <w:r>
        <w:rPr>
          <w:sz w:val="28"/>
          <w:szCs w:val="28"/>
        </w:rPr>
        <w:t>до розпорядження</w:t>
      </w:r>
      <w:r w:rsidR="00467AC7">
        <w:rPr>
          <w:sz w:val="28"/>
          <w:szCs w:val="28"/>
          <w:lang w:val="uk-UA"/>
        </w:rPr>
        <w:t xml:space="preserve"> </w:t>
      </w:r>
      <w:r>
        <w:rPr>
          <w:sz w:val="28"/>
          <w:szCs w:val="28"/>
        </w:rPr>
        <w:t>районної</w:t>
      </w:r>
      <w:r w:rsidR="00467AC7">
        <w:rPr>
          <w:sz w:val="28"/>
          <w:szCs w:val="28"/>
          <w:lang w:val="uk-UA"/>
        </w:rPr>
        <w:t xml:space="preserve"> </w:t>
      </w:r>
      <w:r>
        <w:rPr>
          <w:sz w:val="28"/>
          <w:szCs w:val="28"/>
        </w:rPr>
        <w:t>державної</w:t>
      </w:r>
      <w:r w:rsidR="00467AC7">
        <w:rPr>
          <w:sz w:val="28"/>
          <w:szCs w:val="28"/>
          <w:lang w:val="uk-UA"/>
        </w:rPr>
        <w:t xml:space="preserve"> </w:t>
      </w:r>
      <w:r>
        <w:rPr>
          <w:sz w:val="28"/>
          <w:szCs w:val="28"/>
        </w:rPr>
        <w:t>адміністрації</w:t>
      </w:r>
      <w:r>
        <w:rPr>
          <w:sz w:val="28"/>
          <w:szCs w:val="28"/>
          <w:lang w:val="uk-UA"/>
        </w:rPr>
        <w:t xml:space="preserve"> – </w:t>
      </w:r>
    </w:p>
    <w:p w:rsidR="002879C6" w:rsidRDefault="002879C6" w:rsidP="002879C6">
      <w:pPr>
        <w:shd w:val="clear" w:color="auto" w:fill="FFFFFF"/>
        <w:ind w:left="5103"/>
        <w:rPr>
          <w:sz w:val="28"/>
          <w:szCs w:val="28"/>
          <w:lang w:val="uk-UA"/>
        </w:rPr>
      </w:pPr>
      <w:r>
        <w:rPr>
          <w:sz w:val="28"/>
          <w:szCs w:val="28"/>
          <w:lang w:val="uk-UA"/>
        </w:rPr>
        <w:t>районної військової адміністрації</w:t>
      </w:r>
    </w:p>
    <w:p w:rsidR="002879C6" w:rsidRDefault="002879C6" w:rsidP="002879C6">
      <w:pPr>
        <w:shd w:val="clear" w:color="auto" w:fill="FFFFFF"/>
        <w:ind w:left="5103"/>
        <w:rPr>
          <w:sz w:val="28"/>
          <w:szCs w:val="28"/>
          <w:u w:val="single"/>
          <w:lang w:val="uk-UA"/>
        </w:rPr>
      </w:pPr>
      <w:r w:rsidRPr="002879C6">
        <w:rPr>
          <w:sz w:val="28"/>
          <w:szCs w:val="28"/>
          <w:lang w:val="uk-UA"/>
        </w:rPr>
        <w:t xml:space="preserve">від </w:t>
      </w:r>
      <w:r>
        <w:rPr>
          <w:sz w:val="28"/>
          <w:szCs w:val="28"/>
          <w:lang w:val="uk-UA"/>
        </w:rPr>
        <w:t xml:space="preserve">06.12.2023 </w:t>
      </w:r>
      <w:r w:rsidRPr="002879C6">
        <w:rPr>
          <w:sz w:val="28"/>
          <w:szCs w:val="28"/>
          <w:lang w:val="uk-UA"/>
        </w:rPr>
        <w:t>№</w:t>
      </w:r>
      <w:r>
        <w:rPr>
          <w:sz w:val="28"/>
          <w:szCs w:val="28"/>
          <w:lang w:val="uk-UA"/>
        </w:rPr>
        <w:t xml:space="preserve"> 107</w:t>
      </w:r>
    </w:p>
    <w:bookmarkEnd w:id="0"/>
    <w:p w:rsidR="002879C6" w:rsidRPr="002879C6" w:rsidRDefault="002879C6" w:rsidP="00996EDB">
      <w:pPr>
        <w:shd w:val="clear" w:color="auto" w:fill="FFFFFF"/>
        <w:ind w:left="6288"/>
        <w:jc w:val="center"/>
        <w:rPr>
          <w:b/>
          <w:bCs/>
          <w:sz w:val="28"/>
          <w:szCs w:val="28"/>
          <w:lang w:val="uk-UA"/>
        </w:rPr>
      </w:pPr>
    </w:p>
    <w:p w:rsidR="002879C6" w:rsidRPr="002879C6" w:rsidRDefault="002879C6" w:rsidP="002879C6">
      <w:pPr>
        <w:shd w:val="clear" w:color="auto" w:fill="FFFFFF"/>
        <w:jc w:val="center"/>
        <w:rPr>
          <w:b/>
          <w:bCs/>
          <w:sz w:val="28"/>
          <w:szCs w:val="28"/>
          <w:lang w:val="uk-UA"/>
        </w:rPr>
      </w:pPr>
    </w:p>
    <w:p w:rsidR="002879C6" w:rsidRPr="002879C6" w:rsidRDefault="002879C6" w:rsidP="002879C6">
      <w:pPr>
        <w:shd w:val="clear" w:color="auto" w:fill="FFFFFF"/>
        <w:jc w:val="center"/>
        <w:rPr>
          <w:b/>
          <w:bCs/>
          <w:sz w:val="28"/>
          <w:szCs w:val="28"/>
          <w:lang w:val="uk-UA"/>
        </w:rPr>
      </w:pPr>
      <w:r w:rsidRPr="002879C6">
        <w:rPr>
          <w:b/>
          <w:bCs/>
          <w:sz w:val="28"/>
          <w:szCs w:val="28"/>
          <w:lang w:val="uk-UA"/>
        </w:rPr>
        <w:t xml:space="preserve">РОЗПОДІЛ </w:t>
      </w:r>
      <w:r w:rsidRPr="002879C6">
        <w:rPr>
          <w:b/>
          <w:bCs/>
          <w:sz w:val="28"/>
          <w:szCs w:val="28"/>
          <w:lang w:val="uk-UA"/>
        </w:rPr>
        <w:br/>
        <w:t xml:space="preserve">обов'язків між головою, першим заступником голови, </w:t>
      </w:r>
    </w:p>
    <w:p w:rsidR="002879C6" w:rsidRPr="00467AC7" w:rsidRDefault="002879C6" w:rsidP="002879C6">
      <w:pPr>
        <w:shd w:val="clear" w:color="auto" w:fill="FFFFFF"/>
        <w:jc w:val="center"/>
        <w:rPr>
          <w:b/>
          <w:bCs/>
          <w:sz w:val="28"/>
          <w:szCs w:val="28"/>
          <w:lang w:val="uk-UA"/>
        </w:rPr>
      </w:pPr>
      <w:r w:rsidRPr="00467AC7">
        <w:rPr>
          <w:b/>
          <w:bCs/>
          <w:sz w:val="28"/>
          <w:szCs w:val="28"/>
          <w:lang w:val="uk-UA"/>
        </w:rPr>
        <w:t>заступниками голови та керівником</w:t>
      </w:r>
      <w:r w:rsidR="00DF39E7">
        <w:rPr>
          <w:b/>
          <w:bCs/>
          <w:sz w:val="28"/>
          <w:szCs w:val="28"/>
          <w:lang w:val="uk-UA"/>
        </w:rPr>
        <w:t xml:space="preserve"> </w:t>
      </w:r>
      <w:r w:rsidRPr="00467AC7">
        <w:rPr>
          <w:b/>
          <w:bCs/>
          <w:sz w:val="28"/>
          <w:szCs w:val="28"/>
          <w:lang w:val="uk-UA"/>
        </w:rPr>
        <w:t>апарату</w:t>
      </w:r>
    </w:p>
    <w:p w:rsidR="002879C6" w:rsidRPr="00467AC7" w:rsidRDefault="002879C6" w:rsidP="002879C6">
      <w:pPr>
        <w:shd w:val="clear" w:color="auto" w:fill="FFFFFF"/>
        <w:jc w:val="center"/>
        <w:rPr>
          <w:b/>
          <w:bCs/>
          <w:sz w:val="28"/>
          <w:szCs w:val="28"/>
          <w:lang w:val="uk-UA"/>
        </w:rPr>
      </w:pPr>
      <w:r w:rsidRPr="00467AC7">
        <w:rPr>
          <w:b/>
          <w:bCs/>
          <w:sz w:val="28"/>
          <w:szCs w:val="28"/>
          <w:lang w:val="uk-UA"/>
        </w:rPr>
        <w:t>Калуської</w:t>
      </w:r>
      <w:r w:rsidR="00DF39E7">
        <w:rPr>
          <w:b/>
          <w:bCs/>
          <w:sz w:val="28"/>
          <w:szCs w:val="28"/>
          <w:lang w:val="uk-UA"/>
        </w:rPr>
        <w:t xml:space="preserve"> </w:t>
      </w:r>
      <w:r w:rsidRPr="00467AC7">
        <w:rPr>
          <w:b/>
          <w:bCs/>
          <w:sz w:val="28"/>
          <w:szCs w:val="28"/>
          <w:lang w:val="uk-UA"/>
        </w:rPr>
        <w:t>районної</w:t>
      </w:r>
      <w:r w:rsidR="00DF39E7">
        <w:rPr>
          <w:b/>
          <w:bCs/>
          <w:sz w:val="28"/>
          <w:szCs w:val="28"/>
          <w:lang w:val="uk-UA"/>
        </w:rPr>
        <w:t xml:space="preserve"> </w:t>
      </w:r>
      <w:r w:rsidRPr="00467AC7">
        <w:rPr>
          <w:b/>
          <w:bCs/>
          <w:sz w:val="28"/>
          <w:szCs w:val="28"/>
          <w:lang w:val="uk-UA"/>
        </w:rPr>
        <w:t>державної</w:t>
      </w:r>
      <w:r w:rsidR="00DF39E7">
        <w:rPr>
          <w:b/>
          <w:bCs/>
          <w:sz w:val="28"/>
          <w:szCs w:val="28"/>
          <w:lang w:val="uk-UA"/>
        </w:rPr>
        <w:t xml:space="preserve"> </w:t>
      </w:r>
      <w:r w:rsidRPr="00467AC7">
        <w:rPr>
          <w:b/>
          <w:bCs/>
          <w:sz w:val="28"/>
          <w:szCs w:val="28"/>
          <w:lang w:val="uk-UA"/>
        </w:rPr>
        <w:t>адміністрації</w:t>
      </w:r>
    </w:p>
    <w:p w:rsidR="002879C6" w:rsidRPr="00467AC7" w:rsidRDefault="002879C6" w:rsidP="002879C6">
      <w:pPr>
        <w:shd w:val="clear" w:color="auto" w:fill="FFFFFF"/>
        <w:ind w:left="1670" w:right="1766"/>
        <w:jc w:val="center"/>
        <w:rPr>
          <w:b/>
          <w:bCs/>
          <w:sz w:val="28"/>
          <w:szCs w:val="28"/>
          <w:lang w:val="uk-UA"/>
        </w:rPr>
      </w:pPr>
    </w:p>
    <w:p w:rsidR="002879C6" w:rsidRPr="00467AC7" w:rsidRDefault="002879C6" w:rsidP="002879C6">
      <w:pPr>
        <w:shd w:val="clear" w:color="auto" w:fill="FFFFFF"/>
        <w:ind w:left="1670" w:right="1766"/>
        <w:jc w:val="center"/>
        <w:rPr>
          <w:b/>
          <w:bCs/>
          <w:sz w:val="28"/>
          <w:szCs w:val="28"/>
          <w:lang w:val="uk-UA"/>
        </w:rPr>
      </w:pPr>
      <w:r w:rsidRPr="00467AC7">
        <w:rPr>
          <w:b/>
          <w:bCs/>
          <w:sz w:val="28"/>
          <w:szCs w:val="28"/>
          <w:lang w:val="uk-UA"/>
        </w:rPr>
        <w:t>Голова районної</w:t>
      </w:r>
      <w:r w:rsidR="00DF39E7">
        <w:rPr>
          <w:b/>
          <w:bCs/>
          <w:sz w:val="28"/>
          <w:szCs w:val="28"/>
          <w:lang w:val="uk-UA"/>
        </w:rPr>
        <w:t xml:space="preserve"> </w:t>
      </w:r>
      <w:r w:rsidRPr="00467AC7">
        <w:rPr>
          <w:b/>
          <w:bCs/>
          <w:sz w:val="28"/>
          <w:szCs w:val="28"/>
          <w:lang w:val="uk-UA"/>
        </w:rPr>
        <w:t>державної</w:t>
      </w:r>
      <w:r w:rsidR="00DF39E7">
        <w:rPr>
          <w:b/>
          <w:bCs/>
          <w:sz w:val="28"/>
          <w:szCs w:val="28"/>
          <w:lang w:val="uk-UA"/>
        </w:rPr>
        <w:t xml:space="preserve"> </w:t>
      </w:r>
      <w:r w:rsidRPr="00467AC7">
        <w:rPr>
          <w:b/>
          <w:bCs/>
          <w:sz w:val="28"/>
          <w:szCs w:val="28"/>
          <w:lang w:val="uk-UA"/>
        </w:rPr>
        <w:t>адміністрації</w:t>
      </w:r>
    </w:p>
    <w:p w:rsidR="002879C6" w:rsidRPr="00467AC7" w:rsidRDefault="002879C6" w:rsidP="002879C6">
      <w:pPr>
        <w:shd w:val="clear" w:color="auto" w:fill="FFFFFF"/>
        <w:ind w:left="1670" w:right="1766"/>
        <w:jc w:val="center"/>
        <w:rPr>
          <w:b/>
          <w:bCs/>
          <w:sz w:val="28"/>
          <w:szCs w:val="28"/>
          <w:lang w:val="uk-UA"/>
        </w:rPr>
      </w:pPr>
      <w:r w:rsidRPr="00467AC7">
        <w:rPr>
          <w:b/>
          <w:bCs/>
          <w:sz w:val="28"/>
          <w:szCs w:val="28"/>
          <w:lang w:val="uk-UA"/>
        </w:rPr>
        <w:t>Табанець Жанна Петрівна</w:t>
      </w:r>
    </w:p>
    <w:p w:rsidR="002879C6" w:rsidRDefault="002879C6" w:rsidP="002879C6">
      <w:pPr>
        <w:pStyle w:val="rvps2"/>
        <w:shd w:val="clear" w:color="auto" w:fill="FFFFFF"/>
        <w:spacing w:before="0" w:beforeAutospacing="0" w:after="0" w:afterAutospacing="0"/>
        <w:ind w:firstLine="450"/>
        <w:jc w:val="both"/>
        <w:rPr>
          <w:color w:val="333333"/>
          <w:sz w:val="28"/>
          <w:szCs w:val="28"/>
        </w:rPr>
      </w:pPr>
    </w:p>
    <w:p w:rsidR="002879C6" w:rsidRDefault="002879C6" w:rsidP="002879C6">
      <w:pPr>
        <w:pStyle w:val="rvps2"/>
        <w:shd w:val="clear" w:color="auto" w:fill="FFFFFF"/>
        <w:spacing w:before="0" w:beforeAutospacing="0" w:after="0" w:afterAutospacing="0"/>
        <w:ind w:firstLine="851"/>
        <w:jc w:val="both"/>
        <w:rPr>
          <w:sz w:val="28"/>
          <w:szCs w:val="28"/>
        </w:rPr>
      </w:pPr>
      <w:r>
        <w:rPr>
          <w:sz w:val="28"/>
          <w:szCs w:val="28"/>
          <w:shd w:val="clear" w:color="auto" w:fill="FFFFFF"/>
        </w:rPr>
        <w:t>Очолює районну державну адміністрацію. З</w:t>
      </w:r>
      <w:r>
        <w:rPr>
          <w:sz w:val="28"/>
          <w:szCs w:val="28"/>
        </w:rPr>
        <w:t>дійснює загальне керівництво  діяльністю районної державної адміністрації, забезпечує виконання Конституції та законів України, актів Президента України, Кабінету Міністрів України, інших органів державної влади на території району та несе відповідальність за виконання покладених на районну державну адміністрацію завдань і здійснення нею своїх повноважень. Представляє районну державну 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і організаціями, об'єднаннями громадян, громадянами та іншими особами, як в Україні, так і за її межами.</w:t>
      </w:r>
    </w:p>
    <w:p w:rsidR="002879C6" w:rsidRDefault="002879C6" w:rsidP="002879C6">
      <w:pPr>
        <w:shd w:val="clear" w:color="auto" w:fill="FFFFFF"/>
        <w:ind w:right="29" w:firstLine="851"/>
        <w:jc w:val="both"/>
        <w:rPr>
          <w:sz w:val="28"/>
          <w:szCs w:val="28"/>
          <w:lang w:val="uk-UA"/>
        </w:rPr>
      </w:pPr>
      <w:bookmarkStart w:id="1" w:name="n434"/>
      <w:bookmarkEnd w:id="1"/>
      <w:r>
        <w:rPr>
          <w:sz w:val="28"/>
          <w:szCs w:val="28"/>
          <w:lang w:val="uk-UA"/>
        </w:rPr>
        <w:t>Призначає на посади та звільняє з посад першого заступника голови, заступників голови районної державної адміністрації відповідно до статті 10 Закону України «Про місцеві державні адміністрації».</w:t>
      </w:r>
    </w:p>
    <w:p w:rsidR="002879C6" w:rsidRDefault="002879C6" w:rsidP="002879C6">
      <w:pPr>
        <w:shd w:val="clear" w:color="auto" w:fill="FFFFFF"/>
        <w:ind w:right="29" w:firstLine="851"/>
        <w:jc w:val="both"/>
        <w:rPr>
          <w:sz w:val="28"/>
          <w:szCs w:val="28"/>
          <w:lang w:val="uk-UA"/>
        </w:rPr>
      </w:pPr>
      <w:r>
        <w:rPr>
          <w:sz w:val="28"/>
          <w:szCs w:val="28"/>
          <w:lang w:val="uk-UA"/>
        </w:rPr>
        <w:t>Призначає на посади та звільняє з посад керівника апарату районної державної адміністрації  та керівників структурних підрозділів районної державної адміністрації  зі статусом юридичних осіб публічного права відповідно до статей 11, 44 Закону України «Про місцеві державні адміністрації» та Закону України «Про державну службу».</w:t>
      </w:r>
    </w:p>
    <w:p w:rsidR="002879C6" w:rsidRDefault="002879C6" w:rsidP="002879C6">
      <w:pPr>
        <w:pStyle w:val="rvps2"/>
        <w:shd w:val="clear" w:color="auto" w:fill="FFFFFF"/>
        <w:spacing w:before="0" w:beforeAutospacing="0" w:after="0" w:afterAutospacing="0"/>
        <w:ind w:firstLine="851"/>
        <w:jc w:val="both"/>
        <w:rPr>
          <w:sz w:val="28"/>
          <w:szCs w:val="28"/>
        </w:rPr>
      </w:pPr>
      <w:r>
        <w:rPr>
          <w:sz w:val="28"/>
          <w:szCs w:val="28"/>
        </w:rPr>
        <w:t>Затверджує положення про апарат районної державної адміністрації та положення про структурні підрозділи районної державної адміністрації  зі статусом юридичних осіб публічного права.</w:t>
      </w:r>
    </w:p>
    <w:p w:rsidR="002879C6" w:rsidRDefault="002879C6" w:rsidP="002879C6">
      <w:pPr>
        <w:shd w:val="clear" w:color="auto" w:fill="FFFFFF"/>
        <w:ind w:right="38" w:firstLine="851"/>
        <w:jc w:val="both"/>
        <w:rPr>
          <w:sz w:val="28"/>
          <w:szCs w:val="28"/>
          <w:lang w:val="uk-UA"/>
        </w:rPr>
      </w:pPr>
      <w:r>
        <w:rPr>
          <w:sz w:val="28"/>
          <w:szCs w:val="28"/>
          <w:lang w:val="uk-UA"/>
        </w:rPr>
        <w:t>Укладає та розриває контракти з керівниками підприємств, установ та організацій, що належать до сфери управління районної державної адміністрації або уповноважує на це своїх заступників.</w:t>
      </w:r>
    </w:p>
    <w:p w:rsidR="002879C6" w:rsidRDefault="002879C6" w:rsidP="002879C6">
      <w:pPr>
        <w:shd w:val="clear" w:color="auto" w:fill="FFFFFF"/>
        <w:ind w:right="38" w:firstLine="851"/>
        <w:jc w:val="both"/>
        <w:rPr>
          <w:sz w:val="28"/>
          <w:szCs w:val="28"/>
          <w:lang w:val="uk-UA"/>
        </w:rPr>
      </w:pPr>
      <w:r>
        <w:rPr>
          <w:bCs/>
          <w:sz w:val="28"/>
          <w:szCs w:val="28"/>
          <w:lang w:val="uk-UA"/>
        </w:rPr>
        <w:t xml:space="preserve">Погоджує, у встановленому порядку, призначення на посади та звільнення з посад керівників підприємств, установ та організацій, що належать до сфери управління територіальних або центральних органів виконавчої влади, </w:t>
      </w:r>
      <w:r>
        <w:rPr>
          <w:sz w:val="28"/>
          <w:szCs w:val="28"/>
          <w:lang w:val="uk-UA"/>
        </w:rPr>
        <w:t>крім керівників установ, підприємств і організацій Збройних Сил та інших військових формувань України, Міністерства внутрішніх справ України, Національної поліції.</w:t>
      </w:r>
    </w:p>
    <w:p w:rsidR="002879C6" w:rsidRPr="002879C6" w:rsidRDefault="002879C6" w:rsidP="002879C6">
      <w:pPr>
        <w:shd w:val="clear" w:color="auto" w:fill="FFFFFF"/>
        <w:ind w:right="38" w:firstLine="851"/>
        <w:jc w:val="both"/>
        <w:rPr>
          <w:bCs/>
          <w:sz w:val="28"/>
          <w:szCs w:val="28"/>
          <w:lang w:val="uk-UA"/>
        </w:rPr>
      </w:pPr>
    </w:p>
    <w:p w:rsidR="002879C6" w:rsidRPr="002879C6" w:rsidRDefault="002879C6" w:rsidP="002879C6">
      <w:pPr>
        <w:shd w:val="clear" w:color="auto" w:fill="FFFFFF"/>
        <w:ind w:right="38" w:firstLine="851"/>
        <w:jc w:val="both"/>
        <w:rPr>
          <w:bCs/>
          <w:sz w:val="28"/>
          <w:szCs w:val="28"/>
          <w:lang w:val="uk-UA"/>
        </w:rPr>
      </w:pPr>
    </w:p>
    <w:p w:rsidR="002879C6" w:rsidRPr="00467AC7" w:rsidRDefault="002879C6" w:rsidP="002879C6">
      <w:pPr>
        <w:shd w:val="clear" w:color="auto" w:fill="FFFFFF"/>
        <w:ind w:right="38" w:firstLine="851"/>
        <w:jc w:val="both"/>
        <w:rPr>
          <w:bCs/>
          <w:sz w:val="28"/>
          <w:szCs w:val="28"/>
          <w:lang w:val="uk-UA"/>
        </w:rPr>
      </w:pPr>
      <w:r w:rsidRPr="00467AC7">
        <w:rPr>
          <w:bCs/>
          <w:sz w:val="28"/>
          <w:szCs w:val="28"/>
          <w:lang w:val="uk-UA"/>
        </w:rPr>
        <w:lastRenderedPageBreak/>
        <w:t>У межах затвердженого бюджету виступає</w:t>
      </w:r>
      <w:r w:rsidR="00467AC7">
        <w:rPr>
          <w:bCs/>
          <w:sz w:val="28"/>
          <w:szCs w:val="28"/>
          <w:lang w:val="uk-UA"/>
        </w:rPr>
        <w:t xml:space="preserve"> </w:t>
      </w:r>
      <w:r w:rsidRPr="00467AC7">
        <w:rPr>
          <w:bCs/>
          <w:sz w:val="28"/>
          <w:szCs w:val="28"/>
          <w:lang w:val="uk-UA"/>
        </w:rPr>
        <w:t>розпорядни</w:t>
      </w:r>
      <w:r w:rsidR="00467AC7">
        <w:rPr>
          <w:bCs/>
          <w:sz w:val="28"/>
          <w:szCs w:val="28"/>
          <w:lang w:val="uk-UA"/>
        </w:rPr>
        <w:t xml:space="preserve"> </w:t>
      </w:r>
      <w:r w:rsidRPr="00467AC7">
        <w:rPr>
          <w:bCs/>
          <w:sz w:val="28"/>
          <w:szCs w:val="28"/>
          <w:lang w:val="uk-UA"/>
        </w:rPr>
        <w:t>комкоштів рай</w:t>
      </w:r>
      <w:r>
        <w:rPr>
          <w:bCs/>
          <w:sz w:val="28"/>
          <w:szCs w:val="28"/>
          <w:lang w:val="uk-UA"/>
        </w:rPr>
        <w:t>онної</w:t>
      </w:r>
      <w:r w:rsidR="00467AC7">
        <w:rPr>
          <w:bCs/>
          <w:sz w:val="28"/>
          <w:szCs w:val="28"/>
          <w:lang w:val="uk-UA"/>
        </w:rPr>
        <w:t xml:space="preserve"> </w:t>
      </w:r>
      <w:r w:rsidRPr="00467AC7">
        <w:rPr>
          <w:bCs/>
          <w:sz w:val="28"/>
          <w:szCs w:val="28"/>
          <w:lang w:val="uk-UA"/>
        </w:rPr>
        <w:t>держ</w:t>
      </w:r>
      <w:r>
        <w:rPr>
          <w:bCs/>
          <w:sz w:val="28"/>
          <w:szCs w:val="28"/>
          <w:lang w:val="uk-UA"/>
        </w:rPr>
        <w:t>авної</w:t>
      </w:r>
      <w:r w:rsidR="00467AC7">
        <w:rPr>
          <w:bCs/>
          <w:sz w:val="28"/>
          <w:szCs w:val="28"/>
          <w:lang w:val="uk-UA"/>
        </w:rPr>
        <w:t xml:space="preserve"> </w:t>
      </w:r>
      <w:r w:rsidRPr="00467AC7">
        <w:rPr>
          <w:bCs/>
          <w:sz w:val="28"/>
          <w:szCs w:val="28"/>
          <w:lang w:val="uk-UA"/>
        </w:rPr>
        <w:t>адміністрації, використовуючи</w:t>
      </w:r>
      <w:r w:rsidR="00467AC7">
        <w:rPr>
          <w:bCs/>
          <w:sz w:val="28"/>
          <w:szCs w:val="28"/>
          <w:lang w:val="uk-UA"/>
        </w:rPr>
        <w:t xml:space="preserve"> </w:t>
      </w:r>
      <w:r w:rsidRPr="00467AC7">
        <w:rPr>
          <w:bCs/>
          <w:sz w:val="28"/>
          <w:szCs w:val="28"/>
          <w:lang w:val="uk-UA"/>
        </w:rPr>
        <w:t>їх</w:t>
      </w:r>
      <w:r w:rsidR="00467AC7">
        <w:rPr>
          <w:bCs/>
          <w:sz w:val="28"/>
          <w:szCs w:val="28"/>
          <w:lang w:val="uk-UA"/>
        </w:rPr>
        <w:t xml:space="preserve"> </w:t>
      </w:r>
      <w:r w:rsidRPr="00467AC7">
        <w:rPr>
          <w:bCs/>
          <w:sz w:val="28"/>
          <w:szCs w:val="28"/>
          <w:lang w:val="uk-UA"/>
        </w:rPr>
        <w:t>лише за цільовим</w:t>
      </w:r>
      <w:r w:rsidR="00467AC7">
        <w:rPr>
          <w:bCs/>
          <w:sz w:val="28"/>
          <w:szCs w:val="28"/>
          <w:lang w:val="uk-UA"/>
        </w:rPr>
        <w:t xml:space="preserve"> </w:t>
      </w:r>
      <w:r w:rsidRPr="00467AC7">
        <w:rPr>
          <w:bCs/>
          <w:sz w:val="28"/>
          <w:szCs w:val="28"/>
          <w:lang w:val="uk-UA"/>
        </w:rPr>
        <w:t>призначенням.</w:t>
      </w:r>
    </w:p>
    <w:p w:rsidR="002879C6" w:rsidRDefault="002879C6" w:rsidP="002879C6">
      <w:pPr>
        <w:shd w:val="clear" w:color="auto" w:fill="FFFFFF"/>
        <w:ind w:right="38" w:firstLine="851"/>
        <w:jc w:val="both"/>
        <w:rPr>
          <w:bCs/>
          <w:sz w:val="28"/>
          <w:szCs w:val="28"/>
        </w:rPr>
      </w:pPr>
      <w:r>
        <w:rPr>
          <w:bCs/>
          <w:sz w:val="28"/>
          <w:szCs w:val="28"/>
        </w:rPr>
        <w:t>Регулярно інформує</w:t>
      </w:r>
      <w:r w:rsidR="00467AC7">
        <w:rPr>
          <w:bCs/>
          <w:sz w:val="28"/>
          <w:szCs w:val="28"/>
          <w:lang w:val="uk-UA"/>
        </w:rPr>
        <w:t xml:space="preserve"> </w:t>
      </w:r>
      <w:r>
        <w:rPr>
          <w:bCs/>
          <w:sz w:val="28"/>
          <w:szCs w:val="28"/>
        </w:rPr>
        <w:t>населення про стан виконання</w:t>
      </w:r>
      <w:r w:rsidR="00467AC7">
        <w:rPr>
          <w:bCs/>
          <w:sz w:val="28"/>
          <w:szCs w:val="28"/>
          <w:lang w:val="uk-UA"/>
        </w:rPr>
        <w:t xml:space="preserve"> </w:t>
      </w:r>
      <w:r>
        <w:rPr>
          <w:bCs/>
          <w:sz w:val="28"/>
          <w:szCs w:val="28"/>
        </w:rPr>
        <w:t>повноважень, покладених на рай</w:t>
      </w:r>
      <w:r>
        <w:rPr>
          <w:bCs/>
          <w:sz w:val="28"/>
          <w:szCs w:val="28"/>
          <w:lang w:val="uk-UA"/>
        </w:rPr>
        <w:t>онну</w:t>
      </w:r>
      <w:r w:rsidR="00467AC7">
        <w:rPr>
          <w:bCs/>
          <w:sz w:val="28"/>
          <w:szCs w:val="28"/>
          <w:lang w:val="uk-UA"/>
        </w:rPr>
        <w:t xml:space="preserve"> </w:t>
      </w:r>
      <w:r>
        <w:rPr>
          <w:bCs/>
          <w:sz w:val="28"/>
          <w:szCs w:val="28"/>
        </w:rPr>
        <w:t>держ</w:t>
      </w:r>
      <w:r>
        <w:rPr>
          <w:bCs/>
          <w:sz w:val="28"/>
          <w:szCs w:val="28"/>
          <w:lang w:val="uk-UA"/>
        </w:rPr>
        <w:t>авну</w:t>
      </w:r>
      <w:r w:rsidR="00467AC7">
        <w:rPr>
          <w:bCs/>
          <w:sz w:val="28"/>
          <w:szCs w:val="28"/>
          <w:lang w:val="uk-UA"/>
        </w:rPr>
        <w:t xml:space="preserve"> </w:t>
      </w:r>
      <w:r>
        <w:rPr>
          <w:bCs/>
          <w:sz w:val="28"/>
          <w:szCs w:val="28"/>
        </w:rPr>
        <w:t>адміністрацію.</w:t>
      </w:r>
    </w:p>
    <w:p w:rsidR="002879C6" w:rsidRDefault="002879C6" w:rsidP="002879C6">
      <w:pPr>
        <w:shd w:val="clear" w:color="auto" w:fill="FFFFFF"/>
        <w:ind w:right="38" w:firstLine="851"/>
        <w:jc w:val="both"/>
        <w:rPr>
          <w:bCs/>
          <w:sz w:val="28"/>
          <w:szCs w:val="28"/>
        </w:rPr>
      </w:pPr>
      <w:r>
        <w:rPr>
          <w:bCs/>
          <w:sz w:val="28"/>
          <w:szCs w:val="28"/>
        </w:rPr>
        <w:t>Утворює для сприяння</w:t>
      </w:r>
      <w:r w:rsidR="00DF39E7">
        <w:rPr>
          <w:bCs/>
          <w:sz w:val="28"/>
          <w:szCs w:val="28"/>
          <w:lang w:val="uk-UA"/>
        </w:rPr>
        <w:t xml:space="preserve"> </w:t>
      </w:r>
      <w:r>
        <w:rPr>
          <w:bCs/>
          <w:sz w:val="28"/>
          <w:szCs w:val="28"/>
        </w:rPr>
        <w:t>здійсненню</w:t>
      </w:r>
      <w:r w:rsidR="00DF39E7">
        <w:rPr>
          <w:bCs/>
          <w:sz w:val="28"/>
          <w:szCs w:val="28"/>
          <w:lang w:val="uk-UA"/>
        </w:rPr>
        <w:t xml:space="preserve"> </w:t>
      </w:r>
      <w:r>
        <w:rPr>
          <w:bCs/>
          <w:sz w:val="28"/>
          <w:szCs w:val="28"/>
        </w:rPr>
        <w:t>повноважень рай</w:t>
      </w:r>
      <w:r>
        <w:rPr>
          <w:bCs/>
          <w:sz w:val="28"/>
          <w:szCs w:val="28"/>
          <w:lang w:val="uk-UA"/>
        </w:rPr>
        <w:t>онної</w:t>
      </w:r>
      <w:r w:rsidR="00DF39E7">
        <w:rPr>
          <w:bCs/>
          <w:sz w:val="28"/>
          <w:szCs w:val="28"/>
          <w:lang w:val="uk-UA"/>
        </w:rPr>
        <w:t xml:space="preserve"> </w:t>
      </w:r>
      <w:r>
        <w:rPr>
          <w:bCs/>
          <w:sz w:val="28"/>
          <w:szCs w:val="28"/>
        </w:rPr>
        <w:t>держ</w:t>
      </w:r>
      <w:r>
        <w:rPr>
          <w:bCs/>
          <w:sz w:val="28"/>
          <w:szCs w:val="28"/>
          <w:lang w:val="uk-UA"/>
        </w:rPr>
        <w:t>авної</w:t>
      </w:r>
      <w:r w:rsidR="00DF39E7">
        <w:rPr>
          <w:bCs/>
          <w:sz w:val="28"/>
          <w:szCs w:val="28"/>
          <w:lang w:val="uk-UA"/>
        </w:rPr>
        <w:t xml:space="preserve"> </w:t>
      </w:r>
      <w:r>
        <w:rPr>
          <w:bCs/>
          <w:sz w:val="28"/>
          <w:szCs w:val="28"/>
        </w:rPr>
        <w:t>адміністрації</w:t>
      </w:r>
      <w:r w:rsidR="00DF39E7">
        <w:rPr>
          <w:bCs/>
          <w:sz w:val="28"/>
          <w:szCs w:val="28"/>
          <w:lang w:val="uk-UA"/>
        </w:rPr>
        <w:t xml:space="preserve"> </w:t>
      </w:r>
      <w:r>
        <w:rPr>
          <w:bCs/>
          <w:sz w:val="28"/>
          <w:szCs w:val="28"/>
        </w:rPr>
        <w:t>консультативні, дорадчі та інші</w:t>
      </w:r>
      <w:r w:rsidR="00DF39E7">
        <w:rPr>
          <w:bCs/>
          <w:sz w:val="28"/>
          <w:szCs w:val="28"/>
          <w:lang w:val="uk-UA"/>
        </w:rPr>
        <w:t xml:space="preserve"> </w:t>
      </w:r>
      <w:r>
        <w:rPr>
          <w:bCs/>
          <w:sz w:val="28"/>
          <w:szCs w:val="28"/>
        </w:rPr>
        <w:t>допоміжні</w:t>
      </w:r>
      <w:r w:rsidR="00DF39E7">
        <w:rPr>
          <w:bCs/>
          <w:sz w:val="28"/>
          <w:szCs w:val="28"/>
          <w:lang w:val="uk-UA"/>
        </w:rPr>
        <w:t xml:space="preserve"> </w:t>
      </w:r>
      <w:r>
        <w:rPr>
          <w:bCs/>
          <w:sz w:val="28"/>
          <w:szCs w:val="28"/>
        </w:rPr>
        <w:t xml:space="preserve">органи, служби і комісії, </w:t>
      </w:r>
      <w:r>
        <w:rPr>
          <w:sz w:val="28"/>
          <w:szCs w:val="28"/>
        </w:rPr>
        <w:t>члени яких</w:t>
      </w:r>
      <w:r w:rsidR="00DF39E7">
        <w:rPr>
          <w:sz w:val="28"/>
          <w:szCs w:val="28"/>
          <w:lang w:val="uk-UA"/>
        </w:rPr>
        <w:t xml:space="preserve"> </w:t>
      </w:r>
      <w:r>
        <w:rPr>
          <w:sz w:val="28"/>
          <w:szCs w:val="28"/>
        </w:rPr>
        <w:t>виконують</w:t>
      </w:r>
      <w:r w:rsidR="00DF39E7">
        <w:rPr>
          <w:sz w:val="28"/>
          <w:szCs w:val="28"/>
          <w:lang w:val="uk-UA"/>
        </w:rPr>
        <w:t xml:space="preserve"> </w:t>
      </w:r>
      <w:r>
        <w:rPr>
          <w:sz w:val="28"/>
          <w:szCs w:val="28"/>
        </w:rPr>
        <w:t>свої</w:t>
      </w:r>
      <w:r w:rsidR="00DF39E7">
        <w:rPr>
          <w:sz w:val="28"/>
          <w:szCs w:val="28"/>
          <w:lang w:val="uk-UA"/>
        </w:rPr>
        <w:t xml:space="preserve"> </w:t>
      </w:r>
      <w:r>
        <w:rPr>
          <w:sz w:val="28"/>
          <w:szCs w:val="28"/>
        </w:rPr>
        <w:t>функції на громадських засадах</w:t>
      </w:r>
      <w:r>
        <w:rPr>
          <w:sz w:val="28"/>
          <w:szCs w:val="28"/>
          <w:lang w:val="uk-UA"/>
        </w:rPr>
        <w:t>,</w:t>
      </w:r>
      <w:r>
        <w:rPr>
          <w:bCs/>
          <w:sz w:val="28"/>
          <w:szCs w:val="28"/>
        </w:rPr>
        <w:t xml:space="preserve"> а також</w:t>
      </w:r>
      <w:r w:rsidR="00DF39E7">
        <w:rPr>
          <w:bCs/>
          <w:sz w:val="28"/>
          <w:szCs w:val="28"/>
          <w:lang w:val="uk-UA"/>
        </w:rPr>
        <w:t xml:space="preserve"> </w:t>
      </w:r>
      <w:r>
        <w:rPr>
          <w:bCs/>
          <w:sz w:val="28"/>
          <w:szCs w:val="28"/>
        </w:rPr>
        <w:t>визначає</w:t>
      </w:r>
      <w:r w:rsidR="00DF39E7">
        <w:rPr>
          <w:bCs/>
          <w:sz w:val="28"/>
          <w:szCs w:val="28"/>
          <w:lang w:val="uk-UA"/>
        </w:rPr>
        <w:t xml:space="preserve"> </w:t>
      </w:r>
      <w:r>
        <w:rPr>
          <w:bCs/>
          <w:sz w:val="28"/>
          <w:szCs w:val="28"/>
        </w:rPr>
        <w:t>їх</w:t>
      </w:r>
      <w:r w:rsidR="00DF39E7">
        <w:rPr>
          <w:bCs/>
          <w:sz w:val="28"/>
          <w:szCs w:val="28"/>
          <w:lang w:val="uk-UA"/>
        </w:rPr>
        <w:t xml:space="preserve"> </w:t>
      </w:r>
      <w:r>
        <w:rPr>
          <w:bCs/>
          <w:sz w:val="28"/>
          <w:szCs w:val="28"/>
        </w:rPr>
        <w:t>завдання, функції, персональний склад.</w:t>
      </w:r>
    </w:p>
    <w:p w:rsidR="002879C6" w:rsidRDefault="002879C6" w:rsidP="002879C6">
      <w:pPr>
        <w:shd w:val="clear" w:color="auto" w:fill="FFFFFF"/>
        <w:ind w:right="38" w:firstLine="851"/>
        <w:jc w:val="both"/>
        <w:rPr>
          <w:bCs/>
          <w:sz w:val="28"/>
          <w:szCs w:val="28"/>
        </w:rPr>
      </w:pPr>
      <w:r>
        <w:rPr>
          <w:sz w:val="28"/>
          <w:szCs w:val="28"/>
        </w:rPr>
        <w:t>Здійснює</w:t>
      </w:r>
      <w:r w:rsidR="00DF39E7">
        <w:rPr>
          <w:sz w:val="28"/>
          <w:szCs w:val="28"/>
          <w:lang w:val="uk-UA"/>
        </w:rPr>
        <w:t xml:space="preserve"> </w:t>
      </w:r>
      <w:r>
        <w:rPr>
          <w:sz w:val="28"/>
          <w:szCs w:val="28"/>
        </w:rPr>
        <w:t>інші</w:t>
      </w:r>
      <w:r w:rsidR="00DF39E7">
        <w:rPr>
          <w:sz w:val="28"/>
          <w:szCs w:val="28"/>
          <w:lang w:val="uk-UA"/>
        </w:rPr>
        <w:t xml:space="preserve"> </w:t>
      </w:r>
      <w:r>
        <w:rPr>
          <w:sz w:val="28"/>
          <w:szCs w:val="28"/>
        </w:rPr>
        <w:t>функції, передбачені</w:t>
      </w:r>
      <w:r w:rsidR="00DF39E7">
        <w:rPr>
          <w:sz w:val="28"/>
          <w:szCs w:val="28"/>
          <w:lang w:val="uk-UA"/>
        </w:rPr>
        <w:t xml:space="preserve"> </w:t>
      </w:r>
      <w:r>
        <w:rPr>
          <w:sz w:val="28"/>
          <w:szCs w:val="28"/>
        </w:rPr>
        <w:t>Конституцією та законами України, актами Президента України, Кабінету</w:t>
      </w:r>
      <w:r w:rsidR="00DF39E7">
        <w:rPr>
          <w:sz w:val="28"/>
          <w:szCs w:val="28"/>
          <w:lang w:val="uk-UA"/>
        </w:rPr>
        <w:t xml:space="preserve"> </w:t>
      </w:r>
      <w:r>
        <w:rPr>
          <w:sz w:val="28"/>
          <w:szCs w:val="28"/>
        </w:rPr>
        <w:t>Міністрів</w:t>
      </w:r>
      <w:r w:rsidR="00DF39E7">
        <w:rPr>
          <w:sz w:val="28"/>
          <w:szCs w:val="28"/>
          <w:lang w:val="uk-UA"/>
        </w:rPr>
        <w:t xml:space="preserve"> </w:t>
      </w:r>
      <w:r>
        <w:rPr>
          <w:sz w:val="28"/>
          <w:szCs w:val="28"/>
        </w:rPr>
        <w:t>України, органів</w:t>
      </w:r>
      <w:r w:rsidR="00DF39E7">
        <w:rPr>
          <w:sz w:val="28"/>
          <w:szCs w:val="28"/>
          <w:lang w:val="uk-UA"/>
        </w:rPr>
        <w:t xml:space="preserve"> </w:t>
      </w:r>
      <w:r>
        <w:rPr>
          <w:sz w:val="28"/>
          <w:szCs w:val="28"/>
        </w:rPr>
        <w:t>виконавчої</w:t>
      </w:r>
      <w:r w:rsidR="00DF39E7">
        <w:rPr>
          <w:sz w:val="28"/>
          <w:szCs w:val="28"/>
          <w:lang w:val="uk-UA"/>
        </w:rPr>
        <w:t xml:space="preserve"> </w:t>
      </w:r>
      <w:r>
        <w:rPr>
          <w:sz w:val="28"/>
          <w:szCs w:val="28"/>
        </w:rPr>
        <w:t>влади</w:t>
      </w:r>
      <w:r w:rsidR="00DF39E7">
        <w:rPr>
          <w:sz w:val="28"/>
          <w:szCs w:val="28"/>
          <w:lang w:val="uk-UA"/>
        </w:rPr>
        <w:t xml:space="preserve"> </w:t>
      </w:r>
      <w:r>
        <w:rPr>
          <w:sz w:val="28"/>
          <w:szCs w:val="28"/>
        </w:rPr>
        <w:t>вищого</w:t>
      </w:r>
      <w:r w:rsidR="00DF39E7">
        <w:rPr>
          <w:sz w:val="28"/>
          <w:szCs w:val="28"/>
          <w:lang w:val="uk-UA"/>
        </w:rPr>
        <w:t xml:space="preserve"> </w:t>
      </w:r>
      <w:r>
        <w:rPr>
          <w:sz w:val="28"/>
          <w:szCs w:val="28"/>
        </w:rPr>
        <w:t>рівня.</w:t>
      </w:r>
    </w:p>
    <w:p w:rsidR="002879C6" w:rsidRDefault="002879C6" w:rsidP="002879C6">
      <w:pPr>
        <w:pStyle w:val="rvps2"/>
        <w:shd w:val="clear" w:color="auto" w:fill="FFFFFF"/>
        <w:spacing w:before="0" w:beforeAutospacing="0" w:after="0" w:afterAutospacing="0"/>
        <w:ind w:firstLine="851"/>
        <w:jc w:val="both"/>
        <w:rPr>
          <w:sz w:val="28"/>
          <w:szCs w:val="28"/>
        </w:rPr>
      </w:pPr>
      <w:bookmarkStart w:id="2" w:name="n444"/>
      <w:bookmarkEnd w:id="2"/>
      <w:r>
        <w:rPr>
          <w:sz w:val="28"/>
          <w:szCs w:val="28"/>
        </w:rPr>
        <w:t>Вирішує основні питання взаємодії з обласною державною адміністрацією, обласною, районною, міською, селищними та сільськими радами.</w:t>
      </w:r>
    </w:p>
    <w:p w:rsidR="002879C6" w:rsidRDefault="002879C6" w:rsidP="002879C6">
      <w:pPr>
        <w:pStyle w:val="rvps2"/>
        <w:shd w:val="clear" w:color="auto" w:fill="FFFFFF"/>
        <w:spacing w:before="0" w:beforeAutospacing="0" w:after="0" w:afterAutospacing="0"/>
        <w:ind w:firstLine="851"/>
        <w:jc w:val="both"/>
        <w:rPr>
          <w:sz w:val="28"/>
          <w:szCs w:val="28"/>
          <w:shd w:val="clear" w:color="auto" w:fill="FFFFFF"/>
        </w:rPr>
      </w:pPr>
      <w:r>
        <w:rPr>
          <w:sz w:val="28"/>
          <w:szCs w:val="28"/>
          <w:shd w:val="clear" w:color="auto" w:fill="FFFFFF"/>
        </w:rPr>
        <w:t xml:space="preserve">Інформує голову обласної державної адміністрації про свою діяльність, щорічно та на вимогу звітує перед ним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в районі. </w:t>
      </w:r>
    </w:p>
    <w:p w:rsidR="002879C6" w:rsidRDefault="002879C6" w:rsidP="002879C6">
      <w:pPr>
        <w:pStyle w:val="rvps2"/>
        <w:shd w:val="clear" w:color="auto" w:fill="FFFFFF"/>
        <w:spacing w:before="0" w:beforeAutospacing="0" w:after="0" w:afterAutospacing="0"/>
        <w:ind w:firstLine="851"/>
        <w:jc w:val="both"/>
        <w:rPr>
          <w:sz w:val="28"/>
          <w:szCs w:val="28"/>
          <w:shd w:val="clear" w:color="auto" w:fill="FFFFFF"/>
        </w:rPr>
      </w:pPr>
      <w:r>
        <w:rPr>
          <w:sz w:val="28"/>
          <w:szCs w:val="28"/>
        </w:rPr>
        <w:t>Вносить на розгляд районної ради питання, пов’язані з виконанням делегованих повноважень та інші пропозиції.</w:t>
      </w:r>
      <w:bookmarkStart w:id="3" w:name="n400"/>
      <w:bookmarkEnd w:id="3"/>
      <w:r>
        <w:rPr>
          <w:sz w:val="28"/>
          <w:szCs w:val="28"/>
        </w:rPr>
        <w:t>Має право дорадчого голосу на засіданнях районної ради.</w:t>
      </w:r>
      <w:bookmarkStart w:id="4" w:name="n401"/>
      <w:bookmarkEnd w:id="4"/>
      <w:r>
        <w:rPr>
          <w:sz w:val="28"/>
          <w:szCs w:val="28"/>
        </w:rPr>
        <w:t xml:space="preserve"> Щорічно звітує перед районною радою з питань виконання бюджету, програм соціально-економічного та культурного розвитку територій і делегованих повноважень.</w:t>
      </w:r>
    </w:p>
    <w:p w:rsidR="002879C6" w:rsidRDefault="002879C6" w:rsidP="002879C6">
      <w:pPr>
        <w:shd w:val="clear" w:color="auto" w:fill="FFFFFF"/>
        <w:ind w:right="86" w:firstLine="851"/>
        <w:jc w:val="both"/>
        <w:rPr>
          <w:sz w:val="28"/>
          <w:szCs w:val="28"/>
          <w:lang w:val="uk-UA"/>
        </w:rPr>
      </w:pPr>
      <w:r>
        <w:rPr>
          <w:sz w:val="28"/>
          <w:szCs w:val="28"/>
          <w:lang w:val="uk-UA"/>
        </w:rPr>
        <w:t>Вирішує основні питання взаємодії з обласною державною адміністрацією, обласною, районною, міською, селищними та сільськими радами.</w:t>
      </w:r>
    </w:p>
    <w:p w:rsidR="002879C6" w:rsidRDefault="002879C6" w:rsidP="002879C6">
      <w:pPr>
        <w:shd w:val="clear" w:color="auto" w:fill="FFFFFF"/>
        <w:ind w:right="77" w:firstLine="851"/>
        <w:jc w:val="both"/>
        <w:rPr>
          <w:sz w:val="28"/>
          <w:szCs w:val="28"/>
          <w:lang w:val="uk-UA"/>
        </w:rPr>
      </w:pPr>
      <w:r>
        <w:rPr>
          <w:sz w:val="28"/>
          <w:szCs w:val="28"/>
          <w:lang w:val="uk-UA"/>
        </w:rPr>
        <w:t>Координує роботу першого заступника голови, заступників голови районної державної адміністрації та керівника апарату районної державної адміністрації.</w:t>
      </w:r>
    </w:p>
    <w:p w:rsidR="002879C6" w:rsidRDefault="002879C6" w:rsidP="002879C6">
      <w:pPr>
        <w:shd w:val="clear" w:color="auto" w:fill="FFFFFF"/>
        <w:ind w:right="77" w:firstLine="851"/>
        <w:jc w:val="both"/>
        <w:rPr>
          <w:sz w:val="28"/>
          <w:szCs w:val="28"/>
          <w:lang w:val="uk-UA" w:eastAsia="uk-UA"/>
        </w:rPr>
      </w:pPr>
      <w:r>
        <w:rPr>
          <w:sz w:val="28"/>
          <w:szCs w:val="28"/>
          <w:lang w:eastAsia="uk-UA"/>
        </w:rPr>
        <w:t>Проводить особистий</w:t>
      </w:r>
      <w:r w:rsidR="00DF39E7">
        <w:rPr>
          <w:sz w:val="28"/>
          <w:szCs w:val="28"/>
          <w:lang w:val="uk-UA" w:eastAsia="uk-UA"/>
        </w:rPr>
        <w:t xml:space="preserve"> </w:t>
      </w:r>
      <w:r>
        <w:rPr>
          <w:sz w:val="28"/>
          <w:szCs w:val="28"/>
          <w:lang w:eastAsia="uk-UA"/>
        </w:rPr>
        <w:t>прийом</w:t>
      </w:r>
      <w:r w:rsidR="00DF39E7">
        <w:rPr>
          <w:sz w:val="28"/>
          <w:szCs w:val="28"/>
          <w:lang w:val="uk-UA" w:eastAsia="uk-UA"/>
        </w:rPr>
        <w:t xml:space="preserve"> </w:t>
      </w:r>
      <w:r>
        <w:rPr>
          <w:sz w:val="28"/>
          <w:szCs w:val="28"/>
          <w:lang w:eastAsia="uk-UA"/>
        </w:rPr>
        <w:t>громадян з питань, що належать до повноважень</w:t>
      </w:r>
      <w:r>
        <w:rPr>
          <w:sz w:val="28"/>
          <w:szCs w:val="28"/>
          <w:lang w:val="uk-UA" w:eastAsia="uk-UA"/>
        </w:rPr>
        <w:t xml:space="preserve"> районної державної адміністрації.</w:t>
      </w:r>
    </w:p>
    <w:p w:rsidR="002879C6" w:rsidRDefault="002879C6" w:rsidP="002879C6">
      <w:pPr>
        <w:shd w:val="clear" w:color="auto" w:fill="FFFFFF"/>
        <w:ind w:right="77" w:firstLine="851"/>
        <w:jc w:val="both"/>
        <w:rPr>
          <w:sz w:val="28"/>
          <w:szCs w:val="28"/>
          <w:shd w:val="clear" w:color="auto" w:fill="FFFFFF"/>
          <w:lang w:val="uk-UA"/>
        </w:rPr>
      </w:pPr>
    </w:p>
    <w:p w:rsidR="002879C6" w:rsidRDefault="002879C6" w:rsidP="002879C6">
      <w:pPr>
        <w:pStyle w:val="rvps2"/>
        <w:shd w:val="clear" w:color="auto" w:fill="FFFFFF"/>
        <w:spacing w:before="0" w:beforeAutospacing="0" w:after="0" w:afterAutospacing="0"/>
        <w:ind w:firstLine="851"/>
        <w:jc w:val="both"/>
        <w:rPr>
          <w:sz w:val="28"/>
          <w:szCs w:val="28"/>
        </w:rPr>
      </w:pPr>
      <w:r>
        <w:rPr>
          <w:b/>
          <w:sz w:val="28"/>
          <w:szCs w:val="28"/>
        </w:rPr>
        <w:t>Забезпечує:</w:t>
      </w:r>
      <w:r>
        <w:rPr>
          <w:sz w:val="28"/>
          <w:szCs w:val="28"/>
        </w:rPr>
        <w:t xml:space="preserve"> реалізацію наданих державою, а також делегованих районною радою повноважень та здійснення заходів, пов’язаних із організацією належного виконання визначених Законом України «Про місцеві державні адміністрації» повноважень. </w:t>
      </w:r>
    </w:p>
    <w:p w:rsidR="002879C6" w:rsidRDefault="002879C6" w:rsidP="002879C6">
      <w:pPr>
        <w:pStyle w:val="rvps2"/>
        <w:shd w:val="clear" w:color="auto" w:fill="FFFFFF"/>
        <w:spacing w:before="0" w:beforeAutospacing="0" w:after="0" w:afterAutospacing="0"/>
        <w:ind w:firstLine="851"/>
        <w:jc w:val="both"/>
        <w:rPr>
          <w:sz w:val="28"/>
          <w:szCs w:val="28"/>
        </w:rPr>
      </w:pPr>
    </w:p>
    <w:p w:rsidR="002879C6" w:rsidRDefault="002879C6" w:rsidP="002879C6">
      <w:pPr>
        <w:pStyle w:val="rvps2"/>
        <w:shd w:val="clear" w:color="auto" w:fill="FFFFFF"/>
        <w:spacing w:before="0" w:beforeAutospacing="0" w:after="0" w:afterAutospacing="0"/>
        <w:ind w:firstLine="851"/>
        <w:jc w:val="both"/>
        <w:rPr>
          <w:sz w:val="28"/>
          <w:szCs w:val="28"/>
        </w:rPr>
      </w:pPr>
      <w:r>
        <w:rPr>
          <w:b/>
          <w:sz w:val="28"/>
          <w:szCs w:val="28"/>
        </w:rPr>
        <w:t>Координує діяльність:</w:t>
      </w:r>
      <w:r>
        <w:rPr>
          <w:sz w:val="28"/>
          <w:szCs w:val="28"/>
          <w:shd w:val="clear" w:color="auto" w:fill="FFFFFF"/>
        </w:rPr>
        <w:t>територіальних органів міністерств та інших центральних органів виконавчої влади, сприяє їм у виконанні покладених на них завдань. З питань здійснення повноважень районної державної адміністрації керівники територіальних органів міністерств та інших центральних органів виконавчої влади підзвітні і підконтрольні голові районної державної адміністрації.</w:t>
      </w:r>
    </w:p>
    <w:p w:rsidR="002879C6" w:rsidRDefault="002879C6" w:rsidP="002879C6">
      <w:pPr>
        <w:ind w:firstLine="851"/>
        <w:jc w:val="both"/>
        <w:rPr>
          <w:sz w:val="28"/>
          <w:szCs w:val="28"/>
          <w:lang w:val="uk-UA"/>
        </w:rPr>
      </w:pPr>
      <w:bookmarkStart w:id="5" w:name="n448"/>
      <w:bookmarkEnd w:id="5"/>
    </w:p>
    <w:p w:rsidR="002879C6" w:rsidRDefault="002879C6" w:rsidP="002879C6">
      <w:pPr>
        <w:shd w:val="clear" w:color="auto" w:fill="FFFFFF"/>
        <w:tabs>
          <w:tab w:val="center" w:pos="9214"/>
        </w:tabs>
        <w:ind w:right="86" w:firstLine="851"/>
        <w:jc w:val="both"/>
        <w:rPr>
          <w:sz w:val="28"/>
          <w:szCs w:val="28"/>
          <w:lang w:val="uk-UA"/>
        </w:rPr>
      </w:pPr>
    </w:p>
    <w:p w:rsidR="002879C6" w:rsidRDefault="002879C6" w:rsidP="002879C6">
      <w:pPr>
        <w:shd w:val="clear" w:color="auto" w:fill="FFFFFF"/>
        <w:tabs>
          <w:tab w:val="center" w:pos="9214"/>
        </w:tabs>
        <w:ind w:right="86" w:firstLine="851"/>
        <w:jc w:val="both"/>
        <w:rPr>
          <w:sz w:val="28"/>
          <w:szCs w:val="28"/>
          <w:lang w:val="uk-UA"/>
        </w:rPr>
      </w:pPr>
      <w:r>
        <w:rPr>
          <w:b/>
          <w:sz w:val="28"/>
          <w:szCs w:val="28"/>
          <w:lang w:val="uk-UA"/>
        </w:rPr>
        <w:lastRenderedPageBreak/>
        <w:t>Спрямовує та контролює діяльність:</w:t>
      </w:r>
      <w:r>
        <w:rPr>
          <w:spacing w:val="-5"/>
          <w:sz w:val="28"/>
          <w:szCs w:val="28"/>
          <w:lang w:val="uk-UA"/>
        </w:rPr>
        <w:t xml:space="preserve">першого заступника, заступників голови, керівника апарату районної державної адміністрації, керівників </w:t>
      </w:r>
      <w:r>
        <w:rPr>
          <w:spacing w:val="-4"/>
          <w:sz w:val="28"/>
          <w:szCs w:val="28"/>
          <w:lang w:val="uk-UA"/>
        </w:rPr>
        <w:t xml:space="preserve">усіх структурних підрозділів районної державної адміністрації; безпосередньо – відділу фінансів районної державної адміністрації; сектору внутрішнього аудиту районної державної адміністрації; </w:t>
      </w:r>
      <w:r>
        <w:rPr>
          <w:spacing w:val="-4"/>
          <w:sz w:val="28"/>
          <w:szCs w:val="28"/>
          <w:lang w:val="uk-UA"/>
        </w:rPr>
        <w:tab/>
        <w:t xml:space="preserve">головного спеціаліста з питань запобігання та виявлення корупції юридичного відділу апарату районної державної адміністрації; відділу здійснення документообігу, контролю та розгляду звернень громадян  апарату районної державної адміністрації в частині здійснення контролю та розгляду звернень громадян; юридичного відділу апарату районної державної адміністрації; відділу управління перосоналом апарату районної державної адміністрації; відділу бухгалтерського обліку, звітності та закупівель </w:t>
      </w:r>
      <w:r>
        <w:rPr>
          <w:sz w:val="28"/>
          <w:szCs w:val="28"/>
          <w:lang w:val="uk-UA"/>
        </w:rPr>
        <w:t xml:space="preserve">апарату </w:t>
      </w:r>
      <w:r>
        <w:rPr>
          <w:spacing w:val="-4"/>
          <w:sz w:val="28"/>
          <w:szCs w:val="28"/>
          <w:lang w:val="uk-UA"/>
        </w:rPr>
        <w:t>районної державної адміністрації; відділу з питань цивільного захисту, оборонної та мобілізаційної роботи районної державної адміністрації, патронатної служби апарату районної державної адміністрації.</w:t>
      </w:r>
    </w:p>
    <w:p w:rsidR="002879C6" w:rsidRDefault="002879C6" w:rsidP="002879C6">
      <w:pPr>
        <w:shd w:val="clear" w:color="auto" w:fill="FFFFFF"/>
        <w:tabs>
          <w:tab w:val="left" w:pos="900"/>
        </w:tabs>
        <w:ind w:firstLine="851"/>
        <w:jc w:val="both"/>
        <w:rPr>
          <w:spacing w:val="-4"/>
          <w:sz w:val="28"/>
          <w:szCs w:val="28"/>
          <w:lang w:val="uk-UA"/>
        </w:rPr>
      </w:pPr>
    </w:p>
    <w:p w:rsidR="002879C6" w:rsidRDefault="002879C6" w:rsidP="002879C6">
      <w:pPr>
        <w:ind w:firstLine="851"/>
        <w:jc w:val="both"/>
        <w:rPr>
          <w:sz w:val="28"/>
          <w:szCs w:val="28"/>
          <w:lang w:val="uk-UA"/>
        </w:rPr>
      </w:pPr>
      <w:r>
        <w:rPr>
          <w:b/>
          <w:sz w:val="28"/>
          <w:szCs w:val="28"/>
          <w:lang w:val="uk-UA"/>
        </w:rPr>
        <w:t>Безпосередньо веде питання:</w:t>
      </w:r>
      <w:r>
        <w:rPr>
          <w:sz w:val="28"/>
          <w:szCs w:val="28"/>
          <w:lang w:val="uk-UA"/>
        </w:rPr>
        <w:t xml:space="preserve"> бюджету, фінансів, обліку; використання бюджетних коштів; надзвичайних ситуацій; цивільного захисту населення; забезпечення законності, прав і свобод громадян, взаємодії з правоохоронними органами; внутрішнього аудиту; внутрішнього контролю; запобігання та виявлення корупції; комунікації зі ЗМІ; режимно-секретної роботи; оборонної роботи  та мобілізаційної підготовки; кадрової політики; правового та фінансового забезпечення діяльності районної державної адміністрації.</w:t>
      </w:r>
    </w:p>
    <w:p w:rsidR="002879C6" w:rsidRDefault="002879C6" w:rsidP="002879C6">
      <w:pPr>
        <w:shd w:val="clear" w:color="auto" w:fill="FFFFFF"/>
        <w:tabs>
          <w:tab w:val="left" w:pos="900"/>
        </w:tabs>
        <w:ind w:firstLine="851"/>
        <w:jc w:val="both"/>
        <w:rPr>
          <w:sz w:val="28"/>
          <w:szCs w:val="28"/>
          <w:lang w:val="uk-UA"/>
        </w:rPr>
      </w:pPr>
    </w:p>
    <w:p w:rsidR="002879C6" w:rsidRDefault="002879C6" w:rsidP="002879C6">
      <w:pPr>
        <w:shd w:val="clear" w:color="auto" w:fill="FFFFFF"/>
        <w:tabs>
          <w:tab w:val="left" w:pos="900"/>
        </w:tabs>
        <w:ind w:firstLine="851"/>
        <w:jc w:val="both"/>
        <w:rPr>
          <w:sz w:val="28"/>
          <w:szCs w:val="28"/>
          <w:lang w:val="uk-UA"/>
        </w:rPr>
      </w:pPr>
      <w:r>
        <w:rPr>
          <w:b/>
          <w:bCs/>
          <w:iCs/>
          <w:sz w:val="28"/>
          <w:szCs w:val="28"/>
          <w:lang w:val="uk-UA"/>
        </w:rPr>
        <w:t xml:space="preserve">Забезпечує взаємодію з: </w:t>
      </w:r>
      <w:r>
        <w:rPr>
          <w:sz w:val="28"/>
          <w:szCs w:val="28"/>
          <w:lang w:val="uk-UA"/>
        </w:rPr>
        <w:t>Калуським РВ ГУНП в Івано-Франківській області; територіальними органами податкової служби; територіальним управліннями Державної казначейської служби України; Калуським РВ УСБУ в Івано-Франківській області; Калуською окружною прокуратурою; Калуським районним територіальним центром комплектування та соціальної підтримки, органами місцевого самоврядування.</w:t>
      </w:r>
    </w:p>
    <w:p w:rsidR="002879C6" w:rsidRDefault="002879C6" w:rsidP="002879C6">
      <w:pPr>
        <w:shd w:val="clear" w:color="auto" w:fill="FFFFFF"/>
        <w:ind w:right="86" w:firstLine="851"/>
        <w:jc w:val="both"/>
        <w:rPr>
          <w:sz w:val="28"/>
          <w:szCs w:val="28"/>
          <w:lang w:val="uk-UA"/>
        </w:rPr>
      </w:pPr>
    </w:p>
    <w:p w:rsidR="002879C6" w:rsidRDefault="002879C6" w:rsidP="002879C6">
      <w:pPr>
        <w:shd w:val="clear" w:color="auto" w:fill="FFFFFF"/>
        <w:ind w:right="86" w:firstLine="851"/>
        <w:jc w:val="both"/>
        <w:rPr>
          <w:spacing w:val="-7"/>
          <w:sz w:val="28"/>
          <w:szCs w:val="28"/>
          <w:lang w:val="uk-UA"/>
        </w:rPr>
      </w:pPr>
      <w:r>
        <w:rPr>
          <w:b/>
          <w:bCs/>
          <w:iCs/>
          <w:sz w:val="28"/>
          <w:szCs w:val="28"/>
          <w:lang w:val="uk-UA"/>
        </w:rPr>
        <w:t xml:space="preserve">Очолює: </w:t>
      </w:r>
      <w:r>
        <w:rPr>
          <w:sz w:val="28"/>
          <w:szCs w:val="28"/>
          <w:lang w:val="uk-UA"/>
        </w:rPr>
        <w:t>к</w:t>
      </w:r>
      <w:r>
        <w:rPr>
          <w:spacing w:val="-7"/>
          <w:sz w:val="28"/>
          <w:szCs w:val="28"/>
          <w:lang w:val="uk-UA"/>
        </w:rPr>
        <w:t>олегію районної державної адміністрації, районну комісію з питань техногенно-екологічної безпеки та надзвичайних ситуацій, комісію з питань захисту прав дитини районної державної адміністрації, тимчасову комісію з питань погашення заборгованості із заробітної плати (грошового забезпечення), пенсій, стипендій та інших соціальних виплат.</w:t>
      </w:r>
    </w:p>
    <w:p w:rsidR="002879C6" w:rsidRDefault="002879C6" w:rsidP="002879C6">
      <w:pPr>
        <w:shd w:val="clear" w:color="auto" w:fill="FFFFFF"/>
        <w:ind w:right="86" w:firstLine="851"/>
        <w:jc w:val="both"/>
        <w:rPr>
          <w:spacing w:val="-7"/>
          <w:sz w:val="28"/>
          <w:szCs w:val="28"/>
          <w:lang w:val="uk-UA"/>
        </w:rPr>
      </w:pPr>
    </w:p>
    <w:p w:rsidR="002879C6" w:rsidRDefault="002879C6" w:rsidP="002879C6">
      <w:pPr>
        <w:shd w:val="clear" w:color="auto" w:fill="FFFFFF"/>
        <w:jc w:val="center"/>
        <w:rPr>
          <w:b/>
          <w:bCs/>
          <w:sz w:val="28"/>
          <w:szCs w:val="28"/>
        </w:rPr>
      </w:pPr>
      <w:r>
        <w:rPr>
          <w:b/>
          <w:bCs/>
          <w:sz w:val="28"/>
          <w:szCs w:val="28"/>
        </w:rPr>
        <w:t>Перший заступник голови</w:t>
      </w:r>
      <w:r w:rsidR="00DF39E7">
        <w:rPr>
          <w:b/>
          <w:bCs/>
          <w:sz w:val="28"/>
          <w:szCs w:val="28"/>
          <w:lang w:val="uk-UA"/>
        </w:rPr>
        <w:t xml:space="preserve"> </w:t>
      </w:r>
      <w:r>
        <w:rPr>
          <w:b/>
          <w:bCs/>
          <w:sz w:val="28"/>
          <w:szCs w:val="28"/>
        </w:rPr>
        <w:t>районної</w:t>
      </w:r>
      <w:r w:rsidR="00DF39E7">
        <w:rPr>
          <w:b/>
          <w:bCs/>
          <w:sz w:val="28"/>
          <w:szCs w:val="28"/>
          <w:lang w:val="uk-UA"/>
        </w:rPr>
        <w:t xml:space="preserve"> </w:t>
      </w:r>
      <w:r>
        <w:rPr>
          <w:b/>
          <w:bCs/>
          <w:sz w:val="28"/>
          <w:szCs w:val="28"/>
        </w:rPr>
        <w:t>державної</w:t>
      </w:r>
      <w:r w:rsidR="00DF39E7">
        <w:rPr>
          <w:b/>
          <w:bCs/>
          <w:sz w:val="28"/>
          <w:szCs w:val="28"/>
          <w:lang w:val="uk-UA"/>
        </w:rPr>
        <w:t xml:space="preserve"> </w:t>
      </w:r>
      <w:r>
        <w:rPr>
          <w:b/>
          <w:bCs/>
          <w:sz w:val="28"/>
          <w:szCs w:val="28"/>
        </w:rPr>
        <w:t>адміністрації</w:t>
      </w:r>
    </w:p>
    <w:p w:rsidR="002879C6" w:rsidRDefault="002879C6" w:rsidP="002879C6">
      <w:pPr>
        <w:shd w:val="clear" w:color="auto" w:fill="FFFFFF"/>
        <w:jc w:val="center"/>
        <w:rPr>
          <w:b/>
          <w:bCs/>
          <w:sz w:val="28"/>
          <w:szCs w:val="28"/>
          <w:lang w:val="uk-UA"/>
        </w:rPr>
      </w:pPr>
      <w:r>
        <w:rPr>
          <w:b/>
          <w:bCs/>
          <w:sz w:val="28"/>
          <w:szCs w:val="28"/>
          <w:lang w:val="uk-UA"/>
        </w:rPr>
        <w:t>Шикеринець Іван Борисович</w:t>
      </w:r>
    </w:p>
    <w:p w:rsidR="002879C6" w:rsidRDefault="002879C6" w:rsidP="002879C6">
      <w:pPr>
        <w:shd w:val="clear" w:color="auto" w:fill="FFFFFF"/>
        <w:ind w:firstLine="851"/>
        <w:jc w:val="center"/>
        <w:rPr>
          <w:b/>
          <w:bCs/>
          <w:sz w:val="28"/>
          <w:szCs w:val="28"/>
        </w:rPr>
      </w:pPr>
    </w:p>
    <w:p w:rsidR="002879C6" w:rsidRDefault="002879C6" w:rsidP="002879C6">
      <w:pPr>
        <w:ind w:firstLine="851"/>
        <w:jc w:val="both"/>
        <w:rPr>
          <w:sz w:val="28"/>
          <w:szCs w:val="28"/>
        </w:rPr>
      </w:pPr>
      <w:proofErr w:type="gramStart"/>
      <w:r>
        <w:rPr>
          <w:sz w:val="28"/>
          <w:szCs w:val="28"/>
        </w:rPr>
        <w:t>Забезпечує</w:t>
      </w:r>
      <w:r w:rsidR="00DF39E7">
        <w:rPr>
          <w:sz w:val="28"/>
          <w:szCs w:val="28"/>
          <w:lang w:val="uk-UA"/>
        </w:rPr>
        <w:t xml:space="preserve"> </w:t>
      </w:r>
      <w:r>
        <w:rPr>
          <w:sz w:val="28"/>
          <w:szCs w:val="28"/>
        </w:rPr>
        <w:t>виконання</w:t>
      </w:r>
      <w:r w:rsidR="00DF39E7">
        <w:rPr>
          <w:sz w:val="28"/>
          <w:szCs w:val="28"/>
          <w:lang w:val="uk-UA"/>
        </w:rPr>
        <w:t xml:space="preserve"> </w:t>
      </w:r>
      <w:r>
        <w:rPr>
          <w:sz w:val="28"/>
          <w:szCs w:val="28"/>
        </w:rPr>
        <w:t>Конституції</w:t>
      </w:r>
      <w:r w:rsidR="00DF39E7">
        <w:rPr>
          <w:sz w:val="28"/>
          <w:szCs w:val="28"/>
          <w:lang w:val="uk-UA"/>
        </w:rPr>
        <w:t xml:space="preserve"> </w:t>
      </w:r>
      <w:r>
        <w:rPr>
          <w:sz w:val="28"/>
          <w:szCs w:val="28"/>
        </w:rPr>
        <w:t>України та законів</w:t>
      </w:r>
      <w:r w:rsidR="00DF39E7">
        <w:rPr>
          <w:sz w:val="28"/>
          <w:szCs w:val="28"/>
          <w:lang w:val="uk-UA"/>
        </w:rPr>
        <w:t xml:space="preserve"> </w:t>
      </w:r>
      <w:r>
        <w:rPr>
          <w:sz w:val="28"/>
          <w:szCs w:val="28"/>
        </w:rPr>
        <w:t>України, актів Президента України і Кабінету</w:t>
      </w:r>
      <w:r w:rsidR="00DF39E7">
        <w:rPr>
          <w:sz w:val="28"/>
          <w:szCs w:val="28"/>
          <w:lang w:val="uk-UA"/>
        </w:rPr>
        <w:t xml:space="preserve"> </w:t>
      </w:r>
      <w:r>
        <w:rPr>
          <w:sz w:val="28"/>
          <w:szCs w:val="28"/>
        </w:rPr>
        <w:t>Міністрів</w:t>
      </w:r>
      <w:r w:rsidR="00DF39E7">
        <w:rPr>
          <w:sz w:val="28"/>
          <w:szCs w:val="28"/>
          <w:lang w:val="uk-UA"/>
        </w:rPr>
        <w:t xml:space="preserve"> </w:t>
      </w:r>
      <w:r>
        <w:rPr>
          <w:sz w:val="28"/>
          <w:szCs w:val="28"/>
        </w:rPr>
        <w:t>України, центральних</w:t>
      </w:r>
      <w:r w:rsidR="00DF39E7">
        <w:rPr>
          <w:sz w:val="28"/>
          <w:szCs w:val="28"/>
          <w:lang w:val="uk-UA"/>
        </w:rPr>
        <w:t xml:space="preserve"> </w:t>
      </w:r>
      <w:r>
        <w:rPr>
          <w:sz w:val="28"/>
          <w:szCs w:val="28"/>
        </w:rPr>
        <w:t>органів</w:t>
      </w:r>
      <w:r w:rsidR="00DF39E7">
        <w:rPr>
          <w:sz w:val="28"/>
          <w:szCs w:val="28"/>
          <w:lang w:val="uk-UA"/>
        </w:rPr>
        <w:t xml:space="preserve"> </w:t>
      </w:r>
      <w:r>
        <w:rPr>
          <w:sz w:val="28"/>
          <w:szCs w:val="28"/>
        </w:rPr>
        <w:t>виконавчої</w:t>
      </w:r>
      <w:r w:rsidR="00DF39E7">
        <w:rPr>
          <w:sz w:val="28"/>
          <w:szCs w:val="28"/>
          <w:lang w:val="uk-UA"/>
        </w:rPr>
        <w:t xml:space="preserve"> </w:t>
      </w:r>
      <w:r w:rsidR="005A519F">
        <w:rPr>
          <w:sz w:val="28"/>
          <w:szCs w:val="28"/>
          <w:lang w:val="uk-UA"/>
        </w:rPr>
        <w:t xml:space="preserve"> </w:t>
      </w:r>
      <w:r>
        <w:rPr>
          <w:sz w:val="28"/>
          <w:szCs w:val="28"/>
        </w:rPr>
        <w:t xml:space="preserve">влади, </w:t>
      </w:r>
      <w:r w:rsidR="005A519F">
        <w:rPr>
          <w:sz w:val="28"/>
          <w:szCs w:val="28"/>
          <w:lang w:val="uk-UA"/>
        </w:rPr>
        <w:t xml:space="preserve"> </w:t>
      </w:r>
      <w:r>
        <w:rPr>
          <w:sz w:val="28"/>
          <w:szCs w:val="28"/>
        </w:rPr>
        <w:t>розпоряджень</w:t>
      </w:r>
      <w:r w:rsidR="00DF39E7">
        <w:rPr>
          <w:sz w:val="28"/>
          <w:szCs w:val="28"/>
          <w:lang w:val="uk-UA"/>
        </w:rPr>
        <w:t xml:space="preserve"> </w:t>
      </w:r>
      <w:r>
        <w:rPr>
          <w:sz w:val="28"/>
          <w:szCs w:val="28"/>
        </w:rPr>
        <w:t>обл</w:t>
      </w:r>
      <w:r>
        <w:rPr>
          <w:sz w:val="28"/>
          <w:szCs w:val="28"/>
          <w:lang w:val="uk-UA"/>
        </w:rPr>
        <w:t>асної</w:t>
      </w:r>
      <w:r w:rsidR="005A519F">
        <w:rPr>
          <w:sz w:val="28"/>
          <w:szCs w:val="28"/>
          <w:lang w:val="uk-UA"/>
        </w:rPr>
        <w:t xml:space="preserve"> </w:t>
      </w:r>
      <w:r w:rsidR="00DF39E7">
        <w:rPr>
          <w:sz w:val="28"/>
          <w:szCs w:val="28"/>
          <w:lang w:val="uk-UA"/>
        </w:rPr>
        <w:t xml:space="preserve"> </w:t>
      </w:r>
      <w:r>
        <w:rPr>
          <w:sz w:val="28"/>
          <w:szCs w:val="28"/>
        </w:rPr>
        <w:t>держ</w:t>
      </w:r>
      <w:r>
        <w:rPr>
          <w:sz w:val="28"/>
          <w:szCs w:val="28"/>
          <w:lang w:val="uk-UA"/>
        </w:rPr>
        <w:t>авної</w:t>
      </w:r>
      <w:r w:rsidR="00DF39E7">
        <w:rPr>
          <w:sz w:val="28"/>
          <w:szCs w:val="28"/>
          <w:lang w:val="uk-UA"/>
        </w:rPr>
        <w:t xml:space="preserve"> </w:t>
      </w:r>
      <w:r>
        <w:rPr>
          <w:sz w:val="28"/>
          <w:szCs w:val="28"/>
        </w:rPr>
        <w:t>адміністрації та 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адміністрації, рішень</w:t>
      </w:r>
      <w:r w:rsidR="00DF39E7">
        <w:rPr>
          <w:sz w:val="28"/>
          <w:szCs w:val="28"/>
          <w:lang w:val="uk-UA"/>
        </w:rPr>
        <w:t xml:space="preserve"> </w:t>
      </w:r>
      <w:r>
        <w:rPr>
          <w:sz w:val="28"/>
          <w:szCs w:val="28"/>
        </w:rPr>
        <w:t>обласної та районн</w:t>
      </w:r>
      <w:r>
        <w:rPr>
          <w:sz w:val="28"/>
          <w:szCs w:val="28"/>
          <w:lang w:val="uk-UA"/>
        </w:rPr>
        <w:t>ої</w:t>
      </w:r>
      <w:r>
        <w:rPr>
          <w:sz w:val="28"/>
          <w:szCs w:val="28"/>
        </w:rPr>
        <w:t xml:space="preserve"> рад, реалізацію</w:t>
      </w:r>
      <w:r w:rsidR="00DF39E7">
        <w:rPr>
          <w:sz w:val="28"/>
          <w:szCs w:val="28"/>
          <w:lang w:val="uk-UA"/>
        </w:rPr>
        <w:t xml:space="preserve"> </w:t>
      </w:r>
      <w:r>
        <w:rPr>
          <w:sz w:val="28"/>
          <w:szCs w:val="28"/>
        </w:rPr>
        <w:t>повноважень</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адміністрації у відповідних</w:t>
      </w:r>
      <w:r w:rsidR="00DF39E7">
        <w:rPr>
          <w:sz w:val="28"/>
          <w:szCs w:val="28"/>
          <w:lang w:val="uk-UA"/>
        </w:rPr>
        <w:t xml:space="preserve"> </w:t>
      </w:r>
      <w:r>
        <w:rPr>
          <w:sz w:val="28"/>
          <w:szCs w:val="28"/>
        </w:rPr>
        <w:t>напрямах</w:t>
      </w:r>
      <w:proofErr w:type="gramEnd"/>
      <w:r w:rsidR="00DF39E7">
        <w:rPr>
          <w:sz w:val="28"/>
          <w:szCs w:val="28"/>
          <w:lang w:val="uk-UA"/>
        </w:rPr>
        <w:t xml:space="preserve"> </w:t>
      </w:r>
      <w:proofErr w:type="spellStart"/>
      <w:r>
        <w:rPr>
          <w:sz w:val="28"/>
          <w:szCs w:val="28"/>
        </w:rPr>
        <w:t>діяльності</w:t>
      </w:r>
      <w:proofErr w:type="spellEnd"/>
      <w:r>
        <w:rPr>
          <w:sz w:val="28"/>
          <w:szCs w:val="28"/>
        </w:rPr>
        <w:t xml:space="preserve">. </w:t>
      </w:r>
    </w:p>
    <w:p w:rsidR="002879C6" w:rsidRDefault="002879C6" w:rsidP="002879C6">
      <w:pPr>
        <w:ind w:firstLine="851"/>
        <w:jc w:val="both"/>
        <w:rPr>
          <w:sz w:val="28"/>
          <w:szCs w:val="28"/>
        </w:rPr>
      </w:pPr>
      <w:r>
        <w:rPr>
          <w:sz w:val="28"/>
          <w:szCs w:val="28"/>
        </w:rPr>
        <w:t xml:space="preserve">У межах повноважень, </w:t>
      </w:r>
      <w:proofErr w:type="spellStart"/>
      <w:r>
        <w:rPr>
          <w:sz w:val="28"/>
          <w:szCs w:val="28"/>
        </w:rPr>
        <w:t>визначених</w:t>
      </w:r>
      <w:proofErr w:type="spellEnd"/>
      <w:r>
        <w:rPr>
          <w:sz w:val="28"/>
          <w:szCs w:val="28"/>
        </w:rPr>
        <w:t xml:space="preserve"> Законом України «Про </w:t>
      </w:r>
      <w:proofErr w:type="spellStart"/>
      <w:r>
        <w:rPr>
          <w:sz w:val="28"/>
          <w:szCs w:val="28"/>
        </w:rPr>
        <w:t>місцеві</w:t>
      </w:r>
      <w:proofErr w:type="spellEnd"/>
      <w:r w:rsidR="00DF39E7">
        <w:rPr>
          <w:sz w:val="28"/>
          <w:szCs w:val="28"/>
          <w:lang w:val="uk-UA"/>
        </w:rPr>
        <w:t xml:space="preserve"> </w:t>
      </w:r>
      <w:proofErr w:type="spellStart"/>
      <w:r>
        <w:rPr>
          <w:sz w:val="28"/>
          <w:szCs w:val="28"/>
        </w:rPr>
        <w:t>державні</w:t>
      </w:r>
      <w:proofErr w:type="spellEnd"/>
      <w:r w:rsidR="00DF39E7">
        <w:rPr>
          <w:sz w:val="28"/>
          <w:szCs w:val="28"/>
          <w:lang w:val="uk-UA"/>
        </w:rPr>
        <w:t xml:space="preserve"> </w:t>
      </w:r>
      <w:r>
        <w:rPr>
          <w:sz w:val="28"/>
          <w:szCs w:val="28"/>
        </w:rPr>
        <w:t xml:space="preserve">адміністрації», </w:t>
      </w:r>
      <w:proofErr w:type="spellStart"/>
      <w:r>
        <w:rPr>
          <w:sz w:val="28"/>
          <w:szCs w:val="28"/>
        </w:rPr>
        <w:t>здійснює</w:t>
      </w:r>
      <w:proofErr w:type="spellEnd"/>
      <w:r>
        <w:rPr>
          <w:sz w:val="28"/>
          <w:szCs w:val="28"/>
        </w:rPr>
        <w:t xml:space="preserve"> контроль за </w:t>
      </w:r>
      <w:proofErr w:type="spellStart"/>
      <w:r>
        <w:rPr>
          <w:sz w:val="28"/>
          <w:szCs w:val="28"/>
        </w:rPr>
        <w:t>додержанням</w:t>
      </w:r>
      <w:proofErr w:type="spellEnd"/>
      <w:r w:rsidR="00DF39E7">
        <w:rPr>
          <w:sz w:val="28"/>
          <w:szCs w:val="28"/>
          <w:lang w:val="uk-UA"/>
        </w:rPr>
        <w:t xml:space="preserve"> </w:t>
      </w:r>
      <w:proofErr w:type="spellStart"/>
      <w:r>
        <w:rPr>
          <w:sz w:val="28"/>
          <w:szCs w:val="28"/>
        </w:rPr>
        <w:t>територіальними</w:t>
      </w:r>
      <w:proofErr w:type="spellEnd"/>
      <w:r w:rsidR="00DF39E7">
        <w:rPr>
          <w:sz w:val="28"/>
          <w:szCs w:val="28"/>
          <w:lang w:val="uk-UA"/>
        </w:rPr>
        <w:t xml:space="preserve"> </w:t>
      </w:r>
      <w:r>
        <w:rPr>
          <w:sz w:val="28"/>
          <w:szCs w:val="28"/>
        </w:rPr>
        <w:lastRenderedPageBreak/>
        <w:t>органами центральних</w:t>
      </w:r>
      <w:r w:rsidR="00DF39E7">
        <w:rPr>
          <w:sz w:val="28"/>
          <w:szCs w:val="28"/>
          <w:lang w:val="uk-UA"/>
        </w:rPr>
        <w:t xml:space="preserve"> </w:t>
      </w:r>
      <w:r>
        <w:rPr>
          <w:sz w:val="28"/>
          <w:szCs w:val="28"/>
        </w:rPr>
        <w:t>органів</w:t>
      </w:r>
      <w:r w:rsidR="00DF39E7">
        <w:rPr>
          <w:sz w:val="28"/>
          <w:szCs w:val="28"/>
          <w:lang w:val="uk-UA"/>
        </w:rPr>
        <w:t xml:space="preserve"> </w:t>
      </w:r>
      <w:r>
        <w:rPr>
          <w:sz w:val="28"/>
          <w:szCs w:val="28"/>
        </w:rPr>
        <w:t>виконавчої</w:t>
      </w:r>
      <w:r w:rsidR="00DF39E7">
        <w:rPr>
          <w:sz w:val="28"/>
          <w:szCs w:val="28"/>
          <w:lang w:val="uk-UA"/>
        </w:rPr>
        <w:t xml:space="preserve"> </w:t>
      </w:r>
      <w:r>
        <w:rPr>
          <w:sz w:val="28"/>
          <w:szCs w:val="28"/>
        </w:rPr>
        <w:t xml:space="preserve">влади, органами </w:t>
      </w:r>
      <w:proofErr w:type="spellStart"/>
      <w:r>
        <w:rPr>
          <w:sz w:val="28"/>
          <w:szCs w:val="28"/>
        </w:rPr>
        <w:t>місцевого</w:t>
      </w:r>
      <w:proofErr w:type="spellEnd"/>
      <w:r w:rsidR="00DF39E7">
        <w:rPr>
          <w:sz w:val="28"/>
          <w:szCs w:val="28"/>
          <w:lang w:val="uk-UA"/>
        </w:rPr>
        <w:t xml:space="preserve"> </w:t>
      </w:r>
      <w:proofErr w:type="spellStart"/>
      <w:r>
        <w:rPr>
          <w:sz w:val="28"/>
          <w:szCs w:val="28"/>
        </w:rPr>
        <w:t>самоврядування</w:t>
      </w:r>
      <w:proofErr w:type="spellEnd"/>
      <w:r>
        <w:rPr>
          <w:sz w:val="28"/>
          <w:szCs w:val="28"/>
        </w:rPr>
        <w:t>, а також</w:t>
      </w:r>
      <w:r w:rsidR="00DF39E7">
        <w:rPr>
          <w:sz w:val="28"/>
          <w:szCs w:val="28"/>
          <w:lang w:val="uk-UA"/>
        </w:rPr>
        <w:t xml:space="preserve"> </w:t>
      </w:r>
      <w:proofErr w:type="spellStart"/>
      <w:r>
        <w:rPr>
          <w:sz w:val="28"/>
          <w:szCs w:val="28"/>
        </w:rPr>
        <w:t>підприємствами</w:t>
      </w:r>
      <w:proofErr w:type="spellEnd"/>
      <w:r>
        <w:rPr>
          <w:sz w:val="28"/>
          <w:szCs w:val="28"/>
        </w:rPr>
        <w:t xml:space="preserve">, </w:t>
      </w:r>
      <w:proofErr w:type="spellStart"/>
      <w:r>
        <w:rPr>
          <w:sz w:val="28"/>
          <w:szCs w:val="28"/>
        </w:rPr>
        <w:t>організаціями</w:t>
      </w:r>
      <w:proofErr w:type="spellEnd"/>
      <w:r>
        <w:rPr>
          <w:sz w:val="28"/>
          <w:szCs w:val="28"/>
        </w:rPr>
        <w:t xml:space="preserve"> та </w:t>
      </w:r>
      <w:proofErr w:type="spellStart"/>
      <w:r>
        <w:rPr>
          <w:sz w:val="28"/>
          <w:szCs w:val="28"/>
        </w:rPr>
        <w:t>установами</w:t>
      </w:r>
      <w:proofErr w:type="spellEnd"/>
      <w:r>
        <w:rPr>
          <w:sz w:val="28"/>
          <w:szCs w:val="28"/>
        </w:rPr>
        <w:t xml:space="preserve">, </w:t>
      </w:r>
      <w:proofErr w:type="spellStart"/>
      <w:r>
        <w:rPr>
          <w:sz w:val="28"/>
          <w:szCs w:val="28"/>
        </w:rPr>
        <w:t>незалежно</w:t>
      </w:r>
      <w:proofErr w:type="spellEnd"/>
      <w:r w:rsidR="00DF39E7">
        <w:rPr>
          <w:sz w:val="28"/>
          <w:szCs w:val="28"/>
          <w:lang w:val="uk-UA"/>
        </w:rPr>
        <w:t xml:space="preserve"> </w:t>
      </w:r>
      <w:proofErr w:type="spellStart"/>
      <w:r>
        <w:rPr>
          <w:sz w:val="28"/>
          <w:szCs w:val="28"/>
        </w:rPr>
        <w:t>від</w:t>
      </w:r>
      <w:proofErr w:type="spellEnd"/>
      <w:r w:rsidR="00DF39E7">
        <w:rPr>
          <w:sz w:val="28"/>
          <w:szCs w:val="28"/>
          <w:lang w:val="uk-UA"/>
        </w:rPr>
        <w:t xml:space="preserve"> </w:t>
      </w:r>
      <w:r>
        <w:rPr>
          <w:sz w:val="28"/>
          <w:szCs w:val="28"/>
        </w:rPr>
        <w:t>їх</w:t>
      </w:r>
      <w:r w:rsidR="00DF39E7">
        <w:rPr>
          <w:sz w:val="28"/>
          <w:szCs w:val="28"/>
          <w:lang w:val="uk-UA"/>
        </w:rPr>
        <w:t xml:space="preserve"> </w:t>
      </w:r>
      <w:proofErr w:type="spellStart"/>
      <w:r>
        <w:rPr>
          <w:sz w:val="28"/>
          <w:szCs w:val="28"/>
        </w:rPr>
        <w:t>організаційно-правових</w:t>
      </w:r>
      <w:proofErr w:type="spellEnd"/>
      <w:r>
        <w:rPr>
          <w:sz w:val="28"/>
          <w:szCs w:val="28"/>
        </w:rPr>
        <w:t xml:space="preserve"> форм і </w:t>
      </w:r>
      <w:proofErr w:type="gramStart"/>
      <w:r>
        <w:rPr>
          <w:sz w:val="28"/>
          <w:szCs w:val="28"/>
        </w:rPr>
        <w:t>форм</w:t>
      </w:r>
      <w:proofErr w:type="gramEnd"/>
      <w:r w:rsidR="00DF39E7">
        <w:rPr>
          <w:sz w:val="28"/>
          <w:szCs w:val="28"/>
          <w:lang w:val="uk-UA"/>
        </w:rPr>
        <w:t xml:space="preserve"> </w:t>
      </w:r>
      <w:proofErr w:type="spellStart"/>
      <w:r>
        <w:rPr>
          <w:sz w:val="28"/>
          <w:szCs w:val="28"/>
        </w:rPr>
        <w:t>власності</w:t>
      </w:r>
      <w:proofErr w:type="spellEnd"/>
      <w:r>
        <w:rPr>
          <w:sz w:val="28"/>
          <w:szCs w:val="28"/>
        </w:rPr>
        <w:t xml:space="preserve">, </w:t>
      </w:r>
      <w:proofErr w:type="spellStart"/>
      <w:r>
        <w:rPr>
          <w:sz w:val="28"/>
          <w:szCs w:val="28"/>
        </w:rPr>
        <w:t>іншими</w:t>
      </w:r>
      <w:proofErr w:type="spellEnd"/>
      <w:r w:rsidR="00DF39E7">
        <w:rPr>
          <w:sz w:val="28"/>
          <w:szCs w:val="28"/>
          <w:lang w:val="uk-UA"/>
        </w:rPr>
        <w:t xml:space="preserve"> </w:t>
      </w:r>
      <w:proofErr w:type="spellStart"/>
      <w:r>
        <w:rPr>
          <w:sz w:val="28"/>
          <w:szCs w:val="28"/>
        </w:rPr>
        <w:t>юридичними</w:t>
      </w:r>
      <w:proofErr w:type="spellEnd"/>
      <w:r>
        <w:rPr>
          <w:sz w:val="28"/>
          <w:szCs w:val="28"/>
        </w:rPr>
        <w:t xml:space="preserve"> особами Конституції</w:t>
      </w:r>
      <w:r w:rsidR="00DF39E7">
        <w:rPr>
          <w:sz w:val="28"/>
          <w:szCs w:val="28"/>
          <w:lang w:val="uk-UA"/>
        </w:rPr>
        <w:t xml:space="preserve"> </w:t>
      </w:r>
      <w:r>
        <w:rPr>
          <w:sz w:val="28"/>
          <w:szCs w:val="28"/>
        </w:rPr>
        <w:t>України, законів</w:t>
      </w:r>
      <w:r w:rsidR="00DF39E7">
        <w:rPr>
          <w:sz w:val="28"/>
          <w:szCs w:val="28"/>
          <w:lang w:val="uk-UA"/>
        </w:rPr>
        <w:t xml:space="preserve"> </w:t>
      </w:r>
      <w:r>
        <w:rPr>
          <w:sz w:val="28"/>
          <w:szCs w:val="28"/>
        </w:rPr>
        <w:t>України, а</w:t>
      </w:r>
      <w:proofErr w:type="gramStart"/>
      <w:r>
        <w:rPr>
          <w:sz w:val="28"/>
          <w:szCs w:val="28"/>
        </w:rPr>
        <w:t>ктів Пр</w:t>
      </w:r>
      <w:proofErr w:type="gramEnd"/>
      <w:r>
        <w:rPr>
          <w:sz w:val="28"/>
          <w:szCs w:val="28"/>
        </w:rPr>
        <w:t>езидента України, Кабінету</w:t>
      </w:r>
      <w:r w:rsidR="00DF39E7">
        <w:rPr>
          <w:sz w:val="28"/>
          <w:szCs w:val="28"/>
          <w:lang w:val="uk-UA"/>
        </w:rPr>
        <w:t xml:space="preserve"> </w:t>
      </w:r>
      <w:r>
        <w:rPr>
          <w:sz w:val="28"/>
          <w:szCs w:val="28"/>
        </w:rPr>
        <w:t>Міністрів</w:t>
      </w:r>
      <w:r w:rsidR="00DF39E7">
        <w:rPr>
          <w:sz w:val="28"/>
          <w:szCs w:val="28"/>
          <w:lang w:val="uk-UA"/>
        </w:rPr>
        <w:t xml:space="preserve"> </w:t>
      </w:r>
      <w:r>
        <w:rPr>
          <w:sz w:val="28"/>
          <w:szCs w:val="28"/>
        </w:rPr>
        <w:t xml:space="preserve">України, </w:t>
      </w:r>
      <w:proofErr w:type="spellStart"/>
      <w:r>
        <w:rPr>
          <w:sz w:val="28"/>
          <w:szCs w:val="28"/>
        </w:rPr>
        <w:t>інших</w:t>
      </w:r>
      <w:proofErr w:type="spellEnd"/>
      <w:r w:rsidR="00DF39E7">
        <w:rPr>
          <w:sz w:val="28"/>
          <w:szCs w:val="28"/>
          <w:lang w:val="uk-UA"/>
        </w:rPr>
        <w:t xml:space="preserve"> </w:t>
      </w:r>
      <w:r>
        <w:rPr>
          <w:sz w:val="28"/>
          <w:szCs w:val="28"/>
        </w:rPr>
        <w:t>центральних</w:t>
      </w:r>
      <w:r w:rsidR="00DF39E7">
        <w:rPr>
          <w:sz w:val="28"/>
          <w:szCs w:val="28"/>
          <w:lang w:val="uk-UA"/>
        </w:rPr>
        <w:t xml:space="preserve"> </w:t>
      </w:r>
      <w:r>
        <w:rPr>
          <w:sz w:val="28"/>
          <w:szCs w:val="28"/>
        </w:rPr>
        <w:t>органів</w:t>
      </w:r>
      <w:r w:rsidR="00DF39E7">
        <w:rPr>
          <w:sz w:val="28"/>
          <w:szCs w:val="28"/>
          <w:lang w:val="uk-UA"/>
        </w:rPr>
        <w:t xml:space="preserve"> </w:t>
      </w:r>
      <w:r>
        <w:rPr>
          <w:sz w:val="28"/>
          <w:szCs w:val="28"/>
        </w:rPr>
        <w:t>виконавчої</w:t>
      </w:r>
      <w:r w:rsidR="00DF39E7">
        <w:rPr>
          <w:sz w:val="28"/>
          <w:szCs w:val="28"/>
          <w:lang w:val="uk-UA"/>
        </w:rPr>
        <w:t xml:space="preserve"> </w:t>
      </w:r>
      <w:r>
        <w:rPr>
          <w:sz w:val="28"/>
          <w:szCs w:val="28"/>
        </w:rPr>
        <w:t>влади, розпоряджень</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і </w:t>
      </w:r>
      <w:proofErr w:type="spellStart"/>
      <w:r>
        <w:rPr>
          <w:sz w:val="28"/>
          <w:szCs w:val="28"/>
        </w:rPr>
        <w:t>несе</w:t>
      </w:r>
      <w:proofErr w:type="spellEnd"/>
      <w:r w:rsidR="00DF39E7">
        <w:rPr>
          <w:sz w:val="28"/>
          <w:szCs w:val="28"/>
          <w:lang w:val="uk-UA"/>
        </w:rPr>
        <w:t xml:space="preserve"> </w:t>
      </w:r>
      <w:proofErr w:type="spellStart"/>
      <w:r>
        <w:rPr>
          <w:sz w:val="28"/>
          <w:szCs w:val="28"/>
        </w:rPr>
        <w:t>персональну</w:t>
      </w:r>
      <w:proofErr w:type="spellEnd"/>
      <w:r w:rsidR="00DF39E7">
        <w:rPr>
          <w:sz w:val="28"/>
          <w:szCs w:val="28"/>
          <w:lang w:val="uk-UA"/>
        </w:rPr>
        <w:t xml:space="preserve"> </w:t>
      </w:r>
      <w:proofErr w:type="spellStart"/>
      <w:r>
        <w:rPr>
          <w:sz w:val="28"/>
          <w:szCs w:val="28"/>
        </w:rPr>
        <w:t>відповідальність</w:t>
      </w:r>
      <w:proofErr w:type="spellEnd"/>
      <w:r>
        <w:rPr>
          <w:sz w:val="28"/>
          <w:szCs w:val="28"/>
        </w:rPr>
        <w:t xml:space="preserve"> за стан справ у </w:t>
      </w:r>
      <w:proofErr w:type="spellStart"/>
      <w:r>
        <w:rPr>
          <w:sz w:val="28"/>
          <w:szCs w:val="28"/>
        </w:rPr>
        <w:t>дорученій</w:t>
      </w:r>
      <w:proofErr w:type="spellEnd"/>
      <w:r w:rsidR="00DF39E7">
        <w:rPr>
          <w:sz w:val="28"/>
          <w:szCs w:val="28"/>
          <w:lang w:val="uk-UA"/>
        </w:rPr>
        <w:t xml:space="preserve"> </w:t>
      </w:r>
      <w:proofErr w:type="spellStart"/>
      <w:r>
        <w:rPr>
          <w:sz w:val="28"/>
          <w:szCs w:val="28"/>
        </w:rPr>
        <w:t>сфері</w:t>
      </w:r>
      <w:proofErr w:type="spellEnd"/>
      <w:r>
        <w:rPr>
          <w:sz w:val="28"/>
          <w:szCs w:val="28"/>
        </w:rPr>
        <w:t xml:space="preserve">. </w:t>
      </w:r>
    </w:p>
    <w:p w:rsidR="002879C6" w:rsidRDefault="002879C6" w:rsidP="002879C6">
      <w:pPr>
        <w:shd w:val="clear" w:color="auto" w:fill="FFFFFF"/>
        <w:ind w:firstLine="851"/>
        <w:jc w:val="both"/>
        <w:rPr>
          <w:sz w:val="28"/>
          <w:szCs w:val="28"/>
        </w:rPr>
      </w:pPr>
      <w:proofErr w:type="spellStart"/>
      <w:r>
        <w:rPr>
          <w:sz w:val="28"/>
          <w:szCs w:val="28"/>
        </w:rPr>
        <w:t>Погоджує</w:t>
      </w:r>
      <w:proofErr w:type="spellEnd"/>
      <w:r w:rsidR="00DF39E7">
        <w:rPr>
          <w:sz w:val="28"/>
          <w:szCs w:val="28"/>
          <w:lang w:val="uk-UA"/>
        </w:rPr>
        <w:t xml:space="preserve">  </w:t>
      </w:r>
      <w:proofErr w:type="spellStart"/>
      <w:r>
        <w:rPr>
          <w:sz w:val="28"/>
          <w:szCs w:val="28"/>
        </w:rPr>
        <w:t>пропозиції</w:t>
      </w:r>
      <w:proofErr w:type="spellEnd"/>
      <w:r>
        <w:rPr>
          <w:sz w:val="28"/>
          <w:szCs w:val="28"/>
        </w:rPr>
        <w:t xml:space="preserve"> до </w:t>
      </w:r>
      <w:proofErr w:type="spellStart"/>
      <w:r>
        <w:rPr>
          <w:sz w:val="28"/>
          <w:szCs w:val="28"/>
        </w:rPr>
        <w:t>планів</w:t>
      </w:r>
      <w:proofErr w:type="spellEnd"/>
      <w:r w:rsidR="00DF39E7">
        <w:rPr>
          <w:sz w:val="28"/>
          <w:szCs w:val="28"/>
          <w:lang w:val="uk-UA"/>
        </w:rPr>
        <w:t xml:space="preserve"> </w:t>
      </w:r>
      <w:proofErr w:type="spellStart"/>
      <w:r>
        <w:rPr>
          <w:sz w:val="28"/>
          <w:szCs w:val="28"/>
        </w:rPr>
        <w:t>роботи</w:t>
      </w:r>
      <w:proofErr w:type="spellEnd"/>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питань для </w:t>
      </w:r>
      <w:proofErr w:type="spellStart"/>
      <w:r>
        <w:rPr>
          <w:sz w:val="28"/>
          <w:szCs w:val="28"/>
        </w:rPr>
        <w:t>розгляду</w:t>
      </w:r>
      <w:proofErr w:type="spellEnd"/>
      <w:r>
        <w:rPr>
          <w:sz w:val="28"/>
          <w:szCs w:val="28"/>
        </w:rPr>
        <w:t xml:space="preserve"> на </w:t>
      </w:r>
      <w:proofErr w:type="spellStart"/>
      <w:r>
        <w:rPr>
          <w:sz w:val="28"/>
          <w:szCs w:val="28"/>
        </w:rPr>
        <w:t>засіданнях</w:t>
      </w:r>
      <w:proofErr w:type="spellEnd"/>
      <w:r w:rsidR="00DF39E7">
        <w:rPr>
          <w:sz w:val="28"/>
          <w:szCs w:val="28"/>
          <w:lang w:val="uk-UA"/>
        </w:rPr>
        <w:t xml:space="preserve"> </w:t>
      </w:r>
      <w:proofErr w:type="spellStart"/>
      <w:r>
        <w:rPr>
          <w:sz w:val="28"/>
          <w:szCs w:val="28"/>
        </w:rPr>
        <w:t>колегії</w:t>
      </w:r>
      <w:proofErr w:type="spellEnd"/>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у голови</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адміністрації</w:t>
      </w:r>
      <w:r w:rsidR="00DF39E7">
        <w:rPr>
          <w:sz w:val="28"/>
          <w:szCs w:val="28"/>
          <w:lang w:val="uk-UA"/>
        </w:rPr>
        <w:t xml:space="preserve"> </w:t>
      </w:r>
      <w:proofErr w:type="spellStart"/>
      <w:r>
        <w:rPr>
          <w:sz w:val="28"/>
          <w:szCs w:val="28"/>
        </w:rPr>
        <w:t>відповідно</w:t>
      </w:r>
      <w:proofErr w:type="spellEnd"/>
      <w:r>
        <w:rPr>
          <w:sz w:val="28"/>
          <w:szCs w:val="28"/>
        </w:rPr>
        <w:t xml:space="preserve"> до повноважень.</w:t>
      </w:r>
    </w:p>
    <w:p w:rsidR="002879C6" w:rsidRDefault="002879C6" w:rsidP="002879C6">
      <w:pPr>
        <w:ind w:firstLine="851"/>
        <w:jc w:val="both"/>
        <w:rPr>
          <w:sz w:val="28"/>
          <w:szCs w:val="28"/>
        </w:rPr>
      </w:pPr>
      <w:proofErr w:type="gramStart"/>
      <w:r>
        <w:rPr>
          <w:sz w:val="28"/>
          <w:szCs w:val="28"/>
        </w:rPr>
        <w:t>Бере</w:t>
      </w:r>
      <w:proofErr w:type="gramEnd"/>
      <w:r>
        <w:rPr>
          <w:sz w:val="28"/>
          <w:szCs w:val="28"/>
        </w:rPr>
        <w:t xml:space="preserve"> участь у </w:t>
      </w:r>
      <w:proofErr w:type="spellStart"/>
      <w:r>
        <w:rPr>
          <w:sz w:val="28"/>
          <w:szCs w:val="28"/>
        </w:rPr>
        <w:t>розгляді</w:t>
      </w:r>
      <w:proofErr w:type="spellEnd"/>
      <w:r w:rsidR="00DF39E7">
        <w:rPr>
          <w:sz w:val="28"/>
          <w:szCs w:val="28"/>
          <w:lang w:val="uk-UA"/>
        </w:rPr>
        <w:t xml:space="preserve"> </w:t>
      </w:r>
      <w:r>
        <w:rPr>
          <w:sz w:val="28"/>
          <w:szCs w:val="28"/>
        </w:rPr>
        <w:t xml:space="preserve">питань на </w:t>
      </w:r>
      <w:proofErr w:type="spellStart"/>
      <w:r>
        <w:rPr>
          <w:sz w:val="28"/>
          <w:szCs w:val="28"/>
        </w:rPr>
        <w:t>засіданнях</w:t>
      </w:r>
      <w:proofErr w:type="spellEnd"/>
      <w:r w:rsidR="00DF39E7">
        <w:rPr>
          <w:sz w:val="28"/>
          <w:szCs w:val="28"/>
          <w:lang w:val="uk-UA"/>
        </w:rPr>
        <w:t xml:space="preserve"> </w:t>
      </w:r>
      <w:proofErr w:type="spellStart"/>
      <w:r>
        <w:rPr>
          <w:sz w:val="28"/>
          <w:szCs w:val="28"/>
        </w:rPr>
        <w:t>колегії</w:t>
      </w:r>
      <w:proofErr w:type="spellEnd"/>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за </w:t>
      </w:r>
      <w:proofErr w:type="spellStart"/>
      <w:r>
        <w:rPr>
          <w:sz w:val="28"/>
          <w:szCs w:val="28"/>
        </w:rPr>
        <w:t>участю</w:t>
      </w:r>
      <w:proofErr w:type="spellEnd"/>
      <w:r w:rsidR="00DF39E7">
        <w:rPr>
          <w:sz w:val="28"/>
          <w:szCs w:val="28"/>
          <w:lang w:val="uk-UA"/>
        </w:rPr>
        <w:t xml:space="preserve"> </w:t>
      </w:r>
      <w:r>
        <w:rPr>
          <w:sz w:val="28"/>
          <w:szCs w:val="28"/>
        </w:rPr>
        <w:t>голови</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в </w:t>
      </w:r>
      <w:proofErr w:type="spellStart"/>
      <w:r>
        <w:rPr>
          <w:sz w:val="28"/>
          <w:szCs w:val="28"/>
        </w:rPr>
        <w:t>роботі</w:t>
      </w:r>
      <w:proofErr w:type="spellEnd"/>
      <w:r w:rsidR="00DF39E7">
        <w:rPr>
          <w:sz w:val="28"/>
          <w:szCs w:val="28"/>
          <w:lang w:val="uk-UA"/>
        </w:rPr>
        <w:t xml:space="preserve"> </w:t>
      </w:r>
      <w:r>
        <w:rPr>
          <w:sz w:val="28"/>
          <w:szCs w:val="28"/>
        </w:rPr>
        <w:t>відповідних</w:t>
      </w:r>
      <w:r w:rsidR="00DF39E7">
        <w:rPr>
          <w:sz w:val="28"/>
          <w:szCs w:val="28"/>
          <w:lang w:val="uk-UA"/>
        </w:rPr>
        <w:t xml:space="preserve"> </w:t>
      </w:r>
      <w:r>
        <w:rPr>
          <w:sz w:val="28"/>
          <w:szCs w:val="28"/>
          <w:lang w:val="uk-UA"/>
        </w:rPr>
        <w:t>консультативних та дорадчих органів</w:t>
      </w:r>
      <w:r>
        <w:rPr>
          <w:sz w:val="28"/>
          <w:szCs w:val="28"/>
        </w:rPr>
        <w:t>, що</w:t>
      </w:r>
      <w:r w:rsidR="00DF39E7">
        <w:rPr>
          <w:sz w:val="28"/>
          <w:szCs w:val="28"/>
          <w:lang w:val="uk-UA"/>
        </w:rPr>
        <w:t xml:space="preserve"> </w:t>
      </w:r>
      <w:proofErr w:type="spellStart"/>
      <w:r>
        <w:rPr>
          <w:sz w:val="28"/>
          <w:szCs w:val="28"/>
        </w:rPr>
        <w:t>утворюються</w:t>
      </w:r>
      <w:proofErr w:type="spellEnd"/>
      <w:r w:rsidR="00DF39E7">
        <w:rPr>
          <w:sz w:val="28"/>
          <w:szCs w:val="28"/>
          <w:lang w:val="uk-UA"/>
        </w:rPr>
        <w:t xml:space="preserve"> </w:t>
      </w:r>
      <w:r>
        <w:rPr>
          <w:sz w:val="28"/>
          <w:szCs w:val="28"/>
          <w:lang w:val="uk-UA"/>
        </w:rPr>
        <w:t>головою</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адміністрації.</w:t>
      </w:r>
    </w:p>
    <w:p w:rsidR="002879C6" w:rsidRDefault="002879C6" w:rsidP="002879C6">
      <w:pPr>
        <w:ind w:firstLine="851"/>
        <w:jc w:val="both"/>
        <w:rPr>
          <w:sz w:val="28"/>
          <w:szCs w:val="28"/>
        </w:rPr>
      </w:pPr>
      <w:proofErr w:type="spellStart"/>
      <w:r>
        <w:rPr>
          <w:sz w:val="28"/>
          <w:szCs w:val="28"/>
        </w:rPr>
        <w:t>Співпрацює</w:t>
      </w:r>
      <w:proofErr w:type="spellEnd"/>
      <w:r w:rsidR="00DF39E7">
        <w:rPr>
          <w:sz w:val="28"/>
          <w:szCs w:val="28"/>
          <w:lang w:val="uk-UA"/>
        </w:rPr>
        <w:t xml:space="preserve"> </w:t>
      </w:r>
      <w:proofErr w:type="spellStart"/>
      <w:r>
        <w:rPr>
          <w:sz w:val="28"/>
          <w:szCs w:val="28"/>
        </w:rPr>
        <w:t>із</w:t>
      </w:r>
      <w:proofErr w:type="spellEnd"/>
      <w:r w:rsidR="00DF39E7">
        <w:rPr>
          <w:sz w:val="28"/>
          <w:szCs w:val="28"/>
          <w:lang w:val="uk-UA"/>
        </w:rPr>
        <w:t xml:space="preserve"> </w:t>
      </w:r>
      <w:proofErr w:type="spellStart"/>
      <w:r>
        <w:rPr>
          <w:sz w:val="28"/>
          <w:szCs w:val="28"/>
        </w:rPr>
        <w:t>відповідними</w:t>
      </w:r>
      <w:proofErr w:type="spellEnd"/>
      <w:r w:rsidR="00DF39E7">
        <w:rPr>
          <w:sz w:val="28"/>
          <w:szCs w:val="28"/>
          <w:lang w:val="uk-UA"/>
        </w:rPr>
        <w:t xml:space="preserve"> </w:t>
      </w:r>
      <w:proofErr w:type="spellStart"/>
      <w:r>
        <w:rPr>
          <w:sz w:val="28"/>
          <w:szCs w:val="28"/>
        </w:rPr>
        <w:t>постійними</w:t>
      </w:r>
      <w:proofErr w:type="spellEnd"/>
      <w:r w:rsidR="00DF39E7">
        <w:rPr>
          <w:sz w:val="28"/>
          <w:szCs w:val="28"/>
          <w:lang w:val="uk-UA"/>
        </w:rPr>
        <w:t xml:space="preserve"> </w:t>
      </w:r>
      <w:proofErr w:type="spellStart"/>
      <w:r>
        <w:rPr>
          <w:sz w:val="28"/>
          <w:szCs w:val="28"/>
        </w:rPr>
        <w:t>комісіями</w:t>
      </w:r>
      <w:proofErr w:type="spellEnd"/>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 xml:space="preserve">ради. </w:t>
      </w:r>
    </w:p>
    <w:p w:rsidR="002879C6" w:rsidRDefault="002879C6" w:rsidP="002879C6">
      <w:pPr>
        <w:ind w:firstLine="851"/>
        <w:jc w:val="both"/>
        <w:rPr>
          <w:sz w:val="28"/>
          <w:szCs w:val="28"/>
        </w:rPr>
      </w:pPr>
      <w:proofErr w:type="spellStart"/>
      <w:r>
        <w:rPr>
          <w:sz w:val="28"/>
          <w:szCs w:val="28"/>
        </w:rPr>
        <w:t>Вирішує</w:t>
      </w:r>
      <w:proofErr w:type="spellEnd"/>
      <w:r w:rsidR="00DF39E7">
        <w:rPr>
          <w:sz w:val="28"/>
          <w:szCs w:val="28"/>
          <w:lang w:val="uk-UA"/>
        </w:rPr>
        <w:t xml:space="preserve"> </w:t>
      </w:r>
      <w:proofErr w:type="spellStart"/>
      <w:r>
        <w:rPr>
          <w:sz w:val="28"/>
          <w:szCs w:val="28"/>
        </w:rPr>
        <w:t>основні</w:t>
      </w:r>
      <w:proofErr w:type="spellEnd"/>
      <w:r w:rsidR="00DF39E7">
        <w:rPr>
          <w:sz w:val="28"/>
          <w:szCs w:val="28"/>
          <w:lang w:val="uk-UA"/>
        </w:rPr>
        <w:t xml:space="preserve"> </w:t>
      </w:r>
      <w:proofErr w:type="spellStart"/>
      <w:r>
        <w:rPr>
          <w:sz w:val="28"/>
          <w:szCs w:val="28"/>
        </w:rPr>
        <w:t>питання</w:t>
      </w:r>
      <w:proofErr w:type="spellEnd"/>
      <w:r w:rsidR="00DF39E7">
        <w:rPr>
          <w:sz w:val="28"/>
          <w:szCs w:val="28"/>
          <w:lang w:val="uk-UA"/>
        </w:rPr>
        <w:t xml:space="preserve"> </w:t>
      </w:r>
      <w:proofErr w:type="spellStart"/>
      <w:r>
        <w:rPr>
          <w:sz w:val="28"/>
          <w:szCs w:val="28"/>
        </w:rPr>
        <w:t>взаємодії</w:t>
      </w:r>
      <w:proofErr w:type="spellEnd"/>
      <w:r>
        <w:rPr>
          <w:sz w:val="28"/>
          <w:szCs w:val="28"/>
        </w:rPr>
        <w:t xml:space="preserve"> з </w:t>
      </w:r>
      <w:proofErr w:type="spellStart"/>
      <w:r>
        <w:rPr>
          <w:sz w:val="28"/>
          <w:szCs w:val="28"/>
        </w:rPr>
        <w:t>обласною</w:t>
      </w:r>
      <w:proofErr w:type="spellEnd"/>
      <w:r>
        <w:rPr>
          <w:sz w:val="28"/>
          <w:szCs w:val="28"/>
        </w:rPr>
        <w:t xml:space="preserve"> державною </w:t>
      </w:r>
      <w:proofErr w:type="spellStart"/>
      <w:r>
        <w:rPr>
          <w:sz w:val="28"/>
          <w:szCs w:val="28"/>
        </w:rPr>
        <w:t>адміністрацією</w:t>
      </w:r>
      <w:proofErr w:type="spellEnd"/>
      <w:r>
        <w:rPr>
          <w:sz w:val="28"/>
          <w:szCs w:val="28"/>
        </w:rPr>
        <w:t xml:space="preserve">, </w:t>
      </w:r>
      <w:proofErr w:type="spellStart"/>
      <w:r>
        <w:rPr>
          <w:sz w:val="28"/>
          <w:szCs w:val="28"/>
        </w:rPr>
        <w:t>обласною</w:t>
      </w:r>
      <w:proofErr w:type="spellEnd"/>
      <w:r>
        <w:rPr>
          <w:sz w:val="28"/>
          <w:szCs w:val="28"/>
        </w:rPr>
        <w:t xml:space="preserve"> та районною радами, </w:t>
      </w:r>
      <w:proofErr w:type="gramStart"/>
      <w:r>
        <w:rPr>
          <w:sz w:val="28"/>
          <w:szCs w:val="28"/>
          <w:lang w:val="uk-UA"/>
        </w:rPr>
        <w:t>м</w:t>
      </w:r>
      <w:proofErr w:type="gramEnd"/>
      <w:r>
        <w:rPr>
          <w:sz w:val="28"/>
          <w:szCs w:val="28"/>
          <w:lang w:val="uk-UA"/>
        </w:rPr>
        <w:t>іськими, селищними</w:t>
      </w:r>
      <w:r>
        <w:rPr>
          <w:sz w:val="28"/>
          <w:szCs w:val="28"/>
        </w:rPr>
        <w:t xml:space="preserve"> та </w:t>
      </w:r>
      <w:proofErr w:type="spellStart"/>
      <w:r>
        <w:rPr>
          <w:sz w:val="28"/>
          <w:szCs w:val="28"/>
        </w:rPr>
        <w:t>сільськими</w:t>
      </w:r>
      <w:proofErr w:type="spellEnd"/>
      <w:r>
        <w:rPr>
          <w:sz w:val="28"/>
          <w:szCs w:val="28"/>
        </w:rPr>
        <w:t xml:space="preserve"> радами.</w:t>
      </w:r>
    </w:p>
    <w:p w:rsidR="002879C6" w:rsidRDefault="002879C6" w:rsidP="002879C6">
      <w:pPr>
        <w:ind w:firstLine="851"/>
        <w:jc w:val="both"/>
        <w:rPr>
          <w:sz w:val="28"/>
          <w:szCs w:val="28"/>
          <w:lang w:val="uk-UA"/>
        </w:rPr>
      </w:pPr>
      <w:r>
        <w:rPr>
          <w:sz w:val="28"/>
          <w:szCs w:val="28"/>
          <w:lang w:eastAsia="uk-UA"/>
        </w:rPr>
        <w:t>Проводить особистий</w:t>
      </w:r>
      <w:r w:rsidR="00DF39E7">
        <w:rPr>
          <w:sz w:val="28"/>
          <w:szCs w:val="28"/>
          <w:lang w:val="uk-UA" w:eastAsia="uk-UA"/>
        </w:rPr>
        <w:t xml:space="preserve"> </w:t>
      </w:r>
      <w:r>
        <w:rPr>
          <w:sz w:val="28"/>
          <w:szCs w:val="28"/>
          <w:lang w:eastAsia="uk-UA"/>
        </w:rPr>
        <w:t>прийом</w:t>
      </w:r>
      <w:r w:rsidR="00DF39E7">
        <w:rPr>
          <w:sz w:val="28"/>
          <w:szCs w:val="28"/>
          <w:lang w:val="uk-UA" w:eastAsia="uk-UA"/>
        </w:rPr>
        <w:t xml:space="preserve"> </w:t>
      </w:r>
      <w:r>
        <w:rPr>
          <w:sz w:val="28"/>
          <w:szCs w:val="28"/>
          <w:lang w:eastAsia="uk-UA"/>
        </w:rPr>
        <w:t xml:space="preserve">громадян з питань, що належать до </w:t>
      </w:r>
      <w:r>
        <w:rPr>
          <w:sz w:val="28"/>
          <w:szCs w:val="28"/>
          <w:lang w:val="uk-UA" w:eastAsia="uk-UA"/>
        </w:rPr>
        <w:t xml:space="preserve">її </w:t>
      </w:r>
      <w:r>
        <w:rPr>
          <w:sz w:val="28"/>
          <w:szCs w:val="28"/>
          <w:lang w:eastAsia="uk-UA"/>
        </w:rPr>
        <w:t>повноважень</w:t>
      </w:r>
      <w:r>
        <w:rPr>
          <w:sz w:val="28"/>
          <w:szCs w:val="28"/>
          <w:lang w:val="uk-UA" w:eastAsia="uk-UA"/>
        </w:rPr>
        <w:t>.</w:t>
      </w:r>
    </w:p>
    <w:p w:rsidR="002879C6" w:rsidRDefault="002879C6" w:rsidP="002879C6">
      <w:pPr>
        <w:ind w:firstLine="851"/>
        <w:jc w:val="both"/>
        <w:rPr>
          <w:sz w:val="28"/>
          <w:szCs w:val="28"/>
          <w:lang w:val="uk-UA"/>
        </w:rPr>
      </w:pPr>
      <w:r>
        <w:rPr>
          <w:sz w:val="28"/>
          <w:szCs w:val="28"/>
          <w:lang w:val="uk-UA"/>
        </w:rPr>
        <w:t>У разі відсутності голови районної державної адміні</w:t>
      </w:r>
      <w:r w:rsidR="00DF39E7">
        <w:rPr>
          <w:sz w:val="28"/>
          <w:szCs w:val="28"/>
          <w:lang w:val="uk-UA"/>
        </w:rPr>
        <w:t>ст</w:t>
      </w:r>
      <w:r>
        <w:rPr>
          <w:sz w:val="28"/>
          <w:szCs w:val="28"/>
          <w:lang w:val="uk-UA"/>
        </w:rPr>
        <w:t xml:space="preserve">рації виконує його функції та повноваження. </w:t>
      </w:r>
    </w:p>
    <w:p w:rsidR="002879C6" w:rsidRDefault="002879C6" w:rsidP="002879C6">
      <w:pPr>
        <w:ind w:firstLine="851"/>
        <w:jc w:val="both"/>
        <w:rPr>
          <w:b/>
          <w:sz w:val="28"/>
          <w:szCs w:val="28"/>
          <w:lang w:val="uk-UA"/>
        </w:rPr>
      </w:pPr>
    </w:p>
    <w:p w:rsidR="002879C6" w:rsidRDefault="002879C6" w:rsidP="002879C6">
      <w:pPr>
        <w:ind w:firstLine="851"/>
        <w:jc w:val="both"/>
        <w:rPr>
          <w:sz w:val="28"/>
          <w:szCs w:val="28"/>
          <w:lang w:val="uk-UA"/>
        </w:rPr>
      </w:pPr>
      <w:r>
        <w:rPr>
          <w:b/>
          <w:sz w:val="28"/>
          <w:szCs w:val="28"/>
          <w:lang w:val="uk-UA"/>
        </w:rPr>
        <w:t>Веде питання:</w:t>
      </w:r>
      <w:r>
        <w:rPr>
          <w:sz w:val="28"/>
          <w:szCs w:val="28"/>
          <w:lang w:val="uk-UA"/>
        </w:rPr>
        <w:t xml:space="preserve"> освіти, науки; фізкультури і спорту, культури і національностей; надзвичайних ситуацій; цивільного захисту населення; оборонної та мобілізаційної роботи; сприяння розвитку громадянського суспільства, координації суспільно-політичних процесів, інформаційної діяльності та комунікацій з громадськістю, комунікації зі ЗМІ.</w:t>
      </w:r>
    </w:p>
    <w:p w:rsidR="002879C6" w:rsidRDefault="002879C6" w:rsidP="002879C6">
      <w:pPr>
        <w:ind w:firstLine="851"/>
        <w:jc w:val="both"/>
        <w:rPr>
          <w:b/>
          <w:bCs/>
          <w:sz w:val="28"/>
          <w:szCs w:val="28"/>
          <w:lang w:val="uk-UA"/>
        </w:rPr>
      </w:pPr>
    </w:p>
    <w:p w:rsidR="002879C6" w:rsidRDefault="002879C6" w:rsidP="002879C6">
      <w:pPr>
        <w:ind w:firstLine="851"/>
        <w:jc w:val="both"/>
        <w:rPr>
          <w:bCs/>
          <w:sz w:val="28"/>
          <w:szCs w:val="28"/>
          <w:lang w:val="uk-UA"/>
        </w:rPr>
      </w:pPr>
      <w:r>
        <w:rPr>
          <w:b/>
          <w:sz w:val="28"/>
          <w:szCs w:val="28"/>
          <w:lang w:val="uk-UA"/>
        </w:rPr>
        <w:t>Спрямовує та контролює діяльність:</w:t>
      </w:r>
      <w:r w:rsidR="00DF39E7">
        <w:rPr>
          <w:b/>
          <w:sz w:val="28"/>
          <w:szCs w:val="28"/>
          <w:lang w:val="uk-UA"/>
        </w:rPr>
        <w:t xml:space="preserve"> </w:t>
      </w:r>
      <w:r>
        <w:rPr>
          <w:sz w:val="28"/>
          <w:szCs w:val="28"/>
          <w:lang w:val="uk-UA"/>
        </w:rPr>
        <w:t xml:space="preserve"> відділу освіти, охорони здоров’я, культури, спорту управління соціально-економічного розвитку території районної державної адміністрації; відділу з питань цивільного захисту, оборонної та мобілізаційної роботи районної державної адміністрації, відділу інформаційної діяльності та комунікацій з громадськістю районної державної адміністрації</w:t>
      </w:r>
      <w:r>
        <w:rPr>
          <w:bCs/>
          <w:sz w:val="28"/>
          <w:szCs w:val="28"/>
          <w:lang w:val="uk-UA"/>
        </w:rPr>
        <w:t>.</w:t>
      </w:r>
    </w:p>
    <w:p w:rsidR="002879C6" w:rsidRDefault="002879C6" w:rsidP="002879C6">
      <w:pPr>
        <w:ind w:firstLine="851"/>
        <w:jc w:val="both"/>
        <w:rPr>
          <w:bCs/>
          <w:sz w:val="28"/>
          <w:szCs w:val="28"/>
          <w:lang w:val="uk-UA"/>
        </w:rPr>
      </w:pPr>
    </w:p>
    <w:p w:rsidR="002879C6" w:rsidRDefault="002879C6" w:rsidP="002879C6">
      <w:pPr>
        <w:shd w:val="clear" w:color="auto" w:fill="FFFFFF"/>
        <w:ind w:firstLine="851"/>
        <w:jc w:val="both"/>
        <w:rPr>
          <w:sz w:val="28"/>
          <w:szCs w:val="28"/>
          <w:lang w:val="uk-UA"/>
        </w:rPr>
      </w:pPr>
      <w:r>
        <w:rPr>
          <w:b/>
          <w:sz w:val="28"/>
          <w:szCs w:val="28"/>
          <w:lang w:val="uk-UA"/>
        </w:rPr>
        <w:t>Забезпечує взаємодію з</w:t>
      </w:r>
      <w:r>
        <w:rPr>
          <w:sz w:val="28"/>
          <w:szCs w:val="28"/>
          <w:lang w:val="uk-UA"/>
        </w:rPr>
        <w:t>: Калуським РУ ГУ ДСНС України в Івано-Франківській області,Калуським РВП ГУ НП в Івано-Франківській області, органами місцевого самоврядування, районною радою; закладами охорони здоров’я, освіти та культури; громадською радою при районній державній адміністрації; підприємствами, установами, організаціями різних форм власності галузей, які курує.</w:t>
      </w:r>
    </w:p>
    <w:p w:rsidR="002879C6" w:rsidRDefault="002879C6" w:rsidP="002879C6">
      <w:pPr>
        <w:shd w:val="clear" w:color="auto" w:fill="FFFFFF"/>
        <w:ind w:firstLine="851"/>
        <w:jc w:val="both"/>
        <w:rPr>
          <w:sz w:val="28"/>
          <w:szCs w:val="28"/>
          <w:lang w:val="uk-UA"/>
        </w:rPr>
      </w:pPr>
    </w:p>
    <w:p w:rsidR="002879C6" w:rsidRDefault="002879C6" w:rsidP="002879C6">
      <w:pPr>
        <w:shd w:val="clear" w:color="auto" w:fill="FFFFFF"/>
        <w:ind w:firstLine="851"/>
        <w:jc w:val="both"/>
        <w:rPr>
          <w:b/>
          <w:bCs/>
          <w:iCs/>
          <w:sz w:val="28"/>
          <w:szCs w:val="28"/>
          <w:lang w:val="uk-UA"/>
        </w:rPr>
      </w:pPr>
    </w:p>
    <w:p w:rsidR="002879C6" w:rsidRDefault="002879C6" w:rsidP="002879C6">
      <w:pPr>
        <w:shd w:val="clear" w:color="auto" w:fill="FFFFFF"/>
        <w:ind w:firstLine="851"/>
        <w:jc w:val="both"/>
        <w:rPr>
          <w:sz w:val="28"/>
          <w:szCs w:val="28"/>
          <w:lang w:val="uk-UA"/>
        </w:rPr>
      </w:pPr>
      <w:r>
        <w:rPr>
          <w:b/>
          <w:bCs/>
          <w:iCs/>
          <w:sz w:val="28"/>
          <w:szCs w:val="28"/>
          <w:lang w:val="uk-UA"/>
        </w:rPr>
        <w:t>Очолює</w:t>
      </w:r>
      <w:r>
        <w:rPr>
          <w:sz w:val="28"/>
          <w:szCs w:val="28"/>
          <w:lang w:val="uk-UA"/>
        </w:rPr>
        <w:t xml:space="preserve">: районну призовну комісію, районну комісію з питань евакуації, районну комісію з перевірки протипожежного захисту, </w:t>
      </w:r>
      <w:r>
        <w:rPr>
          <w:spacing w:val="-7"/>
          <w:sz w:val="28"/>
          <w:szCs w:val="28"/>
          <w:lang w:val="uk-UA"/>
        </w:rPr>
        <w:lastRenderedPageBreak/>
        <w:t>консультативні, дорадчі та інші допоміжні органи з відповідних напрямів, утворені районною державною адміністрацією для сприяння здійсненню повноважень.</w:t>
      </w:r>
    </w:p>
    <w:p w:rsidR="002879C6" w:rsidRDefault="002879C6" w:rsidP="002879C6">
      <w:pPr>
        <w:shd w:val="clear" w:color="auto" w:fill="FFFFFF"/>
        <w:ind w:firstLine="851"/>
        <w:jc w:val="center"/>
        <w:rPr>
          <w:b/>
          <w:bCs/>
          <w:sz w:val="28"/>
          <w:szCs w:val="28"/>
          <w:lang w:val="uk-UA"/>
        </w:rPr>
      </w:pPr>
    </w:p>
    <w:p w:rsidR="002879C6" w:rsidRDefault="002879C6" w:rsidP="002879C6">
      <w:pPr>
        <w:shd w:val="clear" w:color="auto" w:fill="FFFFFF"/>
        <w:jc w:val="center"/>
        <w:rPr>
          <w:b/>
          <w:bCs/>
          <w:sz w:val="28"/>
          <w:szCs w:val="28"/>
        </w:rPr>
      </w:pPr>
      <w:r>
        <w:rPr>
          <w:b/>
          <w:bCs/>
          <w:sz w:val="28"/>
          <w:szCs w:val="28"/>
        </w:rPr>
        <w:t>Заступник голови</w:t>
      </w:r>
      <w:r w:rsidR="00DF39E7">
        <w:rPr>
          <w:b/>
          <w:bCs/>
          <w:sz w:val="28"/>
          <w:szCs w:val="28"/>
          <w:lang w:val="uk-UA"/>
        </w:rPr>
        <w:t xml:space="preserve"> </w:t>
      </w:r>
      <w:r>
        <w:rPr>
          <w:b/>
          <w:bCs/>
          <w:sz w:val="28"/>
          <w:szCs w:val="28"/>
        </w:rPr>
        <w:t>районної</w:t>
      </w:r>
      <w:r w:rsidR="00DF39E7">
        <w:rPr>
          <w:b/>
          <w:bCs/>
          <w:sz w:val="28"/>
          <w:szCs w:val="28"/>
          <w:lang w:val="uk-UA"/>
        </w:rPr>
        <w:t xml:space="preserve"> </w:t>
      </w:r>
      <w:r>
        <w:rPr>
          <w:b/>
          <w:bCs/>
          <w:sz w:val="28"/>
          <w:szCs w:val="28"/>
        </w:rPr>
        <w:t>державної</w:t>
      </w:r>
      <w:r w:rsidR="00DF39E7">
        <w:rPr>
          <w:b/>
          <w:bCs/>
          <w:sz w:val="28"/>
          <w:szCs w:val="28"/>
          <w:lang w:val="uk-UA"/>
        </w:rPr>
        <w:t xml:space="preserve"> </w:t>
      </w:r>
      <w:r>
        <w:rPr>
          <w:b/>
          <w:bCs/>
          <w:sz w:val="28"/>
          <w:szCs w:val="28"/>
        </w:rPr>
        <w:t>адміністрації</w:t>
      </w:r>
    </w:p>
    <w:p w:rsidR="002879C6" w:rsidRDefault="002879C6" w:rsidP="002879C6">
      <w:pPr>
        <w:shd w:val="clear" w:color="auto" w:fill="FFFFFF"/>
        <w:jc w:val="center"/>
        <w:rPr>
          <w:b/>
          <w:bCs/>
          <w:sz w:val="28"/>
          <w:szCs w:val="28"/>
        </w:rPr>
      </w:pPr>
      <w:proofErr w:type="spellStart"/>
      <w:r>
        <w:rPr>
          <w:b/>
          <w:bCs/>
          <w:sz w:val="28"/>
          <w:szCs w:val="28"/>
        </w:rPr>
        <w:t>Гавриляк</w:t>
      </w:r>
      <w:proofErr w:type="spellEnd"/>
      <w:r>
        <w:rPr>
          <w:b/>
          <w:bCs/>
          <w:sz w:val="28"/>
          <w:szCs w:val="28"/>
        </w:rPr>
        <w:t xml:space="preserve"> Роман </w:t>
      </w:r>
      <w:proofErr w:type="spellStart"/>
      <w:r>
        <w:rPr>
          <w:b/>
          <w:bCs/>
          <w:sz w:val="28"/>
          <w:szCs w:val="28"/>
        </w:rPr>
        <w:t>Володимирович</w:t>
      </w:r>
      <w:proofErr w:type="spellEnd"/>
    </w:p>
    <w:p w:rsidR="002879C6" w:rsidRDefault="002879C6" w:rsidP="002879C6">
      <w:pPr>
        <w:shd w:val="clear" w:color="auto" w:fill="FFFFFF"/>
        <w:ind w:firstLine="851"/>
        <w:jc w:val="center"/>
        <w:rPr>
          <w:b/>
          <w:bCs/>
          <w:sz w:val="28"/>
          <w:szCs w:val="28"/>
        </w:rPr>
      </w:pPr>
    </w:p>
    <w:p w:rsidR="002879C6" w:rsidRDefault="002879C6" w:rsidP="002879C6">
      <w:pPr>
        <w:shd w:val="clear" w:color="auto" w:fill="FFFFFF"/>
        <w:ind w:firstLine="851"/>
        <w:jc w:val="both"/>
        <w:rPr>
          <w:sz w:val="28"/>
          <w:szCs w:val="28"/>
        </w:rPr>
      </w:pPr>
      <w:r>
        <w:rPr>
          <w:sz w:val="28"/>
          <w:szCs w:val="28"/>
        </w:rPr>
        <w:t>Забезпечує</w:t>
      </w:r>
      <w:r w:rsidR="00DF39E7">
        <w:rPr>
          <w:sz w:val="28"/>
          <w:szCs w:val="28"/>
          <w:lang w:val="uk-UA"/>
        </w:rPr>
        <w:t xml:space="preserve"> </w:t>
      </w:r>
      <w:r>
        <w:rPr>
          <w:sz w:val="28"/>
          <w:szCs w:val="28"/>
        </w:rPr>
        <w:t>виконання</w:t>
      </w:r>
      <w:r w:rsidR="00DF39E7">
        <w:rPr>
          <w:sz w:val="28"/>
          <w:szCs w:val="28"/>
          <w:lang w:val="uk-UA"/>
        </w:rPr>
        <w:t xml:space="preserve"> </w:t>
      </w:r>
      <w:r>
        <w:rPr>
          <w:sz w:val="28"/>
          <w:szCs w:val="28"/>
        </w:rPr>
        <w:t xml:space="preserve">Конституції та </w:t>
      </w:r>
      <w:proofErr w:type="spellStart"/>
      <w:r>
        <w:rPr>
          <w:sz w:val="28"/>
          <w:szCs w:val="28"/>
        </w:rPr>
        <w:t>законівУкраїни</w:t>
      </w:r>
      <w:proofErr w:type="spellEnd"/>
      <w:r>
        <w:rPr>
          <w:sz w:val="28"/>
          <w:szCs w:val="28"/>
        </w:rPr>
        <w:t>, а</w:t>
      </w:r>
      <w:proofErr w:type="gramStart"/>
      <w:r>
        <w:rPr>
          <w:sz w:val="28"/>
          <w:szCs w:val="28"/>
        </w:rPr>
        <w:t>ктів Пр</w:t>
      </w:r>
      <w:proofErr w:type="gramEnd"/>
      <w:r>
        <w:rPr>
          <w:sz w:val="28"/>
          <w:szCs w:val="28"/>
        </w:rPr>
        <w:t>езидента України, Кабінету</w:t>
      </w:r>
      <w:r w:rsidR="00DF39E7">
        <w:rPr>
          <w:sz w:val="28"/>
          <w:szCs w:val="28"/>
          <w:lang w:val="uk-UA"/>
        </w:rPr>
        <w:t xml:space="preserve"> </w:t>
      </w:r>
      <w:r>
        <w:rPr>
          <w:sz w:val="28"/>
          <w:szCs w:val="28"/>
        </w:rPr>
        <w:t>Міністрів</w:t>
      </w:r>
      <w:r w:rsidR="00DF39E7">
        <w:rPr>
          <w:sz w:val="28"/>
          <w:szCs w:val="28"/>
          <w:lang w:val="uk-UA"/>
        </w:rPr>
        <w:t xml:space="preserve"> </w:t>
      </w:r>
      <w:r>
        <w:rPr>
          <w:sz w:val="28"/>
          <w:szCs w:val="28"/>
        </w:rPr>
        <w:t xml:space="preserve">України, </w:t>
      </w:r>
      <w:proofErr w:type="spellStart"/>
      <w:r>
        <w:rPr>
          <w:sz w:val="28"/>
          <w:szCs w:val="28"/>
        </w:rPr>
        <w:t>іншихорганів</w:t>
      </w:r>
      <w:proofErr w:type="spellEnd"/>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влади на </w:t>
      </w:r>
      <w:proofErr w:type="spellStart"/>
      <w:r>
        <w:rPr>
          <w:sz w:val="28"/>
          <w:szCs w:val="28"/>
        </w:rPr>
        <w:t>території</w:t>
      </w:r>
      <w:proofErr w:type="spellEnd"/>
      <w:r>
        <w:rPr>
          <w:sz w:val="28"/>
          <w:szCs w:val="28"/>
        </w:rPr>
        <w:t xml:space="preserve"> району, рішень</w:t>
      </w:r>
      <w:r w:rsidR="00DF39E7">
        <w:rPr>
          <w:sz w:val="28"/>
          <w:szCs w:val="28"/>
          <w:lang w:val="uk-UA"/>
        </w:rPr>
        <w:t xml:space="preserve"> </w:t>
      </w:r>
      <w:r>
        <w:rPr>
          <w:sz w:val="28"/>
          <w:szCs w:val="28"/>
        </w:rPr>
        <w:t>обласної, районної рад, розпоряджень</w:t>
      </w:r>
      <w:r w:rsidR="00DF39E7">
        <w:rPr>
          <w:sz w:val="28"/>
          <w:szCs w:val="28"/>
          <w:lang w:val="uk-UA"/>
        </w:rPr>
        <w:t xml:space="preserve"> </w:t>
      </w:r>
      <w:r>
        <w:rPr>
          <w:sz w:val="28"/>
          <w:szCs w:val="28"/>
        </w:rPr>
        <w:t>обл</w:t>
      </w:r>
      <w:r>
        <w:rPr>
          <w:sz w:val="28"/>
          <w:szCs w:val="28"/>
          <w:lang w:val="uk-UA"/>
        </w:rPr>
        <w:t>асної</w:t>
      </w:r>
      <w:r w:rsidR="00DF39E7">
        <w:rPr>
          <w:sz w:val="28"/>
          <w:szCs w:val="28"/>
          <w:lang w:val="uk-UA"/>
        </w:rPr>
        <w:t xml:space="preserve"> </w:t>
      </w:r>
      <w:r>
        <w:rPr>
          <w:sz w:val="28"/>
          <w:szCs w:val="28"/>
        </w:rPr>
        <w:t>держ</w:t>
      </w:r>
      <w:r>
        <w:rPr>
          <w:sz w:val="28"/>
          <w:szCs w:val="28"/>
          <w:lang w:val="uk-UA"/>
        </w:rPr>
        <w:t>авної</w:t>
      </w:r>
      <w:r w:rsidR="00DF39E7">
        <w:rPr>
          <w:sz w:val="28"/>
          <w:szCs w:val="28"/>
          <w:lang w:val="uk-UA"/>
        </w:rPr>
        <w:t xml:space="preserve"> </w:t>
      </w:r>
      <w:r>
        <w:rPr>
          <w:sz w:val="28"/>
          <w:szCs w:val="28"/>
        </w:rPr>
        <w:t>адміністрації та 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w:t>
      </w:r>
      <w:proofErr w:type="spellStart"/>
      <w:r>
        <w:rPr>
          <w:sz w:val="28"/>
          <w:szCs w:val="28"/>
        </w:rPr>
        <w:t>інших</w:t>
      </w:r>
      <w:proofErr w:type="spellEnd"/>
      <w:r w:rsidR="00DF39E7">
        <w:rPr>
          <w:sz w:val="28"/>
          <w:szCs w:val="28"/>
          <w:lang w:val="uk-UA"/>
        </w:rPr>
        <w:t xml:space="preserve"> </w:t>
      </w:r>
      <w:r>
        <w:rPr>
          <w:sz w:val="28"/>
          <w:szCs w:val="28"/>
        </w:rPr>
        <w:t>актів</w:t>
      </w:r>
      <w:r w:rsidR="00DF39E7">
        <w:rPr>
          <w:sz w:val="28"/>
          <w:szCs w:val="28"/>
          <w:lang w:val="uk-UA"/>
        </w:rPr>
        <w:t xml:space="preserve"> </w:t>
      </w:r>
      <w:r>
        <w:rPr>
          <w:sz w:val="28"/>
          <w:szCs w:val="28"/>
        </w:rPr>
        <w:t>органів</w:t>
      </w:r>
      <w:r w:rsidR="00DF39E7">
        <w:rPr>
          <w:sz w:val="28"/>
          <w:szCs w:val="28"/>
          <w:lang w:val="uk-UA"/>
        </w:rPr>
        <w:t xml:space="preserve"> </w:t>
      </w:r>
      <w:r>
        <w:rPr>
          <w:sz w:val="28"/>
          <w:szCs w:val="28"/>
        </w:rPr>
        <w:t>влади у відповідних</w:t>
      </w:r>
      <w:r w:rsidR="00DF39E7">
        <w:rPr>
          <w:sz w:val="28"/>
          <w:szCs w:val="28"/>
          <w:lang w:val="uk-UA"/>
        </w:rPr>
        <w:t xml:space="preserve"> </w:t>
      </w:r>
      <w:r>
        <w:rPr>
          <w:sz w:val="28"/>
          <w:szCs w:val="28"/>
        </w:rPr>
        <w:t>напрямах</w:t>
      </w:r>
      <w:r w:rsidR="00DF39E7">
        <w:rPr>
          <w:sz w:val="28"/>
          <w:szCs w:val="28"/>
          <w:lang w:val="uk-UA"/>
        </w:rPr>
        <w:t xml:space="preserve"> </w:t>
      </w:r>
      <w:proofErr w:type="spellStart"/>
      <w:r>
        <w:rPr>
          <w:sz w:val="28"/>
          <w:szCs w:val="28"/>
        </w:rPr>
        <w:t>діяльності</w:t>
      </w:r>
      <w:proofErr w:type="spellEnd"/>
      <w:r>
        <w:rPr>
          <w:sz w:val="28"/>
          <w:szCs w:val="28"/>
        </w:rPr>
        <w:t>.</w:t>
      </w:r>
    </w:p>
    <w:p w:rsidR="002879C6" w:rsidRDefault="002879C6" w:rsidP="002879C6">
      <w:pPr>
        <w:shd w:val="clear" w:color="auto" w:fill="FFFFFF"/>
        <w:ind w:firstLine="851"/>
        <w:jc w:val="both"/>
        <w:rPr>
          <w:sz w:val="28"/>
          <w:szCs w:val="28"/>
        </w:rPr>
      </w:pPr>
      <w:proofErr w:type="gramStart"/>
      <w:r>
        <w:rPr>
          <w:sz w:val="28"/>
          <w:szCs w:val="28"/>
        </w:rPr>
        <w:t xml:space="preserve">У межах повноважень, </w:t>
      </w:r>
      <w:proofErr w:type="spellStart"/>
      <w:r>
        <w:rPr>
          <w:sz w:val="28"/>
          <w:szCs w:val="28"/>
        </w:rPr>
        <w:t>визначених</w:t>
      </w:r>
      <w:proofErr w:type="spellEnd"/>
      <w:r>
        <w:rPr>
          <w:sz w:val="28"/>
          <w:szCs w:val="28"/>
        </w:rPr>
        <w:t xml:space="preserve"> Законом України «Про </w:t>
      </w:r>
      <w:proofErr w:type="spellStart"/>
      <w:r>
        <w:rPr>
          <w:sz w:val="28"/>
          <w:szCs w:val="28"/>
        </w:rPr>
        <w:t>місцеві</w:t>
      </w:r>
      <w:proofErr w:type="spellEnd"/>
      <w:r w:rsidR="00DF39E7">
        <w:rPr>
          <w:sz w:val="28"/>
          <w:szCs w:val="28"/>
          <w:lang w:val="uk-UA"/>
        </w:rPr>
        <w:t xml:space="preserve"> </w:t>
      </w:r>
      <w:proofErr w:type="spellStart"/>
      <w:r>
        <w:rPr>
          <w:sz w:val="28"/>
          <w:szCs w:val="28"/>
        </w:rPr>
        <w:t>державні</w:t>
      </w:r>
      <w:proofErr w:type="spellEnd"/>
      <w:r w:rsidR="00DF39E7">
        <w:rPr>
          <w:sz w:val="28"/>
          <w:szCs w:val="28"/>
          <w:lang w:val="uk-UA"/>
        </w:rPr>
        <w:t xml:space="preserve"> </w:t>
      </w:r>
      <w:r>
        <w:rPr>
          <w:sz w:val="28"/>
          <w:szCs w:val="28"/>
        </w:rPr>
        <w:t xml:space="preserve">адміністрації», </w:t>
      </w:r>
      <w:proofErr w:type="spellStart"/>
      <w:r>
        <w:rPr>
          <w:sz w:val="28"/>
          <w:szCs w:val="28"/>
        </w:rPr>
        <w:t>здійснює</w:t>
      </w:r>
      <w:proofErr w:type="spellEnd"/>
      <w:r>
        <w:rPr>
          <w:sz w:val="28"/>
          <w:szCs w:val="28"/>
        </w:rPr>
        <w:t xml:space="preserve"> контроль за </w:t>
      </w:r>
      <w:proofErr w:type="spellStart"/>
      <w:r>
        <w:rPr>
          <w:sz w:val="28"/>
          <w:szCs w:val="28"/>
        </w:rPr>
        <w:t>додержанням</w:t>
      </w:r>
      <w:proofErr w:type="spellEnd"/>
      <w:r w:rsidR="00DF39E7">
        <w:rPr>
          <w:sz w:val="28"/>
          <w:szCs w:val="28"/>
          <w:lang w:val="uk-UA"/>
        </w:rPr>
        <w:t xml:space="preserve"> </w:t>
      </w:r>
      <w:r>
        <w:rPr>
          <w:sz w:val="28"/>
          <w:szCs w:val="28"/>
          <w:lang w:val="uk-UA"/>
        </w:rPr>
        <w:t xml:space="preserve">територіальними органами центральних органів </w:t>
      </w:r>
      <w:r>
        <w:rPr>
          <w:sz w:val="28"/>
          <w:szCs w:val="28"/>
        </w:rPr>
        <w:t>виконавчої</w:t>
      </w:r>
      <w:r w:rsidR="00DF39E7">
        <w:rPr>
          <w:sz w:val="28"/>
          <w:szCs w:val="28"/>
          <w:lang w:val="uk-UA"/>
        </w:rPr>
        <w:t xml:space="preserve"> </w:t>
      </w:r>
      <w:r>
        <w:rPr>
          <w:sz w:val="28"/>
          <w:szCs w:val="28"/>
        </w:rPr>
        <w:t xml:space="preserve">влади, органами </w:t>
      </w:r>
      <w:proofErr w:type="spellStart"/>
      <w:r>
        <w:rPr>
          <w:sz w:val="28"/>
          <w:szCs w:val="28"/>
        </w:rPr>
        <w:t>місцевого</w:t>
      </w:r>
      <w:proofErr w:type="spellEnd"/>
      <w:r w:rsidR="00DF39E7">
        <w:rPr>
          <w:sz w:val="28"/>
          <w:szCs w:val="28"/>
          <w:lang w:val="uk-UA"/>
        </w:rPr>
        <w:t xml:space="preserve"> </w:t>
      </w:r>
      <w:proofErr w:type="spellStart"/>
      <w:r>
        <w:rPr>
          <w:sz w:val="28"/>
          <w:szCs w:val="28"/>
        </w:rPr>
        <w:t>самоврядування</w:t>
      </w:r>
      <w:proofErr w:type="spellEnd"/>
      <w:r>
        <w:rPr>
          <w:sz w:val="28"/>
          <w:szCs w:val="28"/>
        </w:rPr>
        <w:t>, а також</w:t>
      </w:r>
      <w:r w:rsidR="00DF39E7">
        <w:rPr>
          <w:sz w:val="28"/>
          <w:szCs w:val="28"/>
          <w:lang w:val="uk-UA"/>
        </w:rPr>
        <w:t xml:space="preserve"> </w:t>
      </w:r>
      <w:proofErr w:type="spellStart"/>
      <w:r>
        <w:rPr>
          <w:sz w:val="28"/>
          <w:szCs w:val="28"/>
        </w:rPr>
        <w:t>підприємствами</w:t>
      </w:r>
      <w:proofErr w:type="spellEnd"/>
      <w:r>
        <w:rPr>
          <w:sz w:val="28"/>
          <w:szCs w:val="28"/>
        </w:rPr>
        <w:t xml:space="preserve">, </w:t>
      </w:r>
      <w:proofErr w:type="spellStart"/>
      <w:r>
        <w:rPr>
          <w:sz w:val="28"/>
          <w:szCs w:val="28"/>
        </w:rPr>
        <w:t>організаціями</w:t>
      </w:r>
      <w:proofErr w:type="spellEnd"/>
      <w:r>
        <w:rPr>
          <w:sz w:val="28"/>
          <w:szCs w:val="28"/>
        </w:rPr>
        <w:t xml:space="preserve"> та </w:t>
      </w:r>
      <w:proofErr w:type="spellStart"/>
      <w:r>
        <w:rPr>
          <w:sz w:val="28"/>
          <w:szCs w:val="28"/>
        </w:rPr>
        <w:t>установами</w:t>
      </w:r>
      <w:proofErr w:type="spellEnd"/>
      <w:r>
        <w:rPr>
          <w:sz w:val="28"/>
          <w:szCs w:val="28"/>
        </w:rPr>
        <w:t xml:space="preserve">, </w:t>
      </w:r>
      <w:proofErr w:type="spellStart"/>
      <w:r>
        <w:rPr>
          <w:sz w:val="28"/>
          <w:szCs w:val="28"/>
        </w:rPr>
        <w:t>незалежно</w:t>
      </w:r>
      <w:proofErr w:type="spellEnd"/>
      <w:r w:rsidR="00DF39E7">
        <w:rPr>
          <w:sz w:val="28"/>
          <w:szCs w:val="28"/>
          <w:lang w:val="uk-UA"/>
        </w:rPr>
        <w:t xml:space="preserve"> </w:t>
      </w:r>
      <w:proofErr w:type="spellStart"/>
      <w:r>
        <w:rPr>
          <w:sz w:val="28"/>
          <w:szCs w:val="28"/>
        </w:rPr>
        <w:t>від</w:t>
      </w:r>
      <w:proofErr w:type="spellEnd"/>
      <w:r w:rsidR="00DF39E7">
        <w:rPr>
          <w:sz w:val="28"/>
          <w:szCs w:val="28"/>
          <w:lang w:val="uk-UA"/>
        </w:rPr>
        <w:t xml:space="preserve"> </w:t>
      </w:r>
      <w:r>
        <w:rPr>
          <w:sz w:val="28"/>
          <w:szCs w:val="28"/>
        </w:rPr>
        <w:t>їх</w:t>
      </w:r>
      <w:r w:rsidR="00DF39E7">
        <w:rPr>
          <w:sz w:val="28"/>
          <w:szCs w:val="28"/>
          <w:lang w:val="uk-UA"/>
        </w:rPr>
        <w:t xml:space="preserve"> </w:t>
      </w:r>
      <w:proofErr w:type="spellStart"/>
      <w:r>
        <w:rPr>
          <w:sz w:val="28"/>
          <w:szCs w:val="28"/>
        </w:rPr>
        <w:t>організаційно-правових</w:t>
      </w:r>
      <w:proofErr w:type="spellEnd"/>
      <w:r>
        <w:rPr>
          <w:sz w:val="28"/>
          <w:szCs w:val="28"/>
        </w:rPr>
        <w:t xml:space="preserve"> форм і </w:t>
      </w:r>
      <w:proofErr w:type="spellStart"/>
      <w:r>
        <w:rPr>
          <w:sz w:val="28"/>
          <w:szCs w:val="28"/>
        </w:rPr>
        <w:t>формвласності</w:t>
      </w:r>
      <w:proofErr w:type="spellEnd"/>
      <w:r>
        <w:rPr>
          <w:sz w:val="28"/>
          <w:szCs w:val="28"/>
        </w:rPr>
        <w:t xml:space="preserve">, </w:t>
      </w:r>
      <w:proofErr w:type="spellStart"/>
      <w:r>
        <w:rPr>
          <w:sz w:val="28"/>
          <w:szCs w:val="28"/>
        </w:rPr>
        <w:t>іншими</w:t>
      </w:r>
      <w:proofErr w:type="spellEnd"/>
      <w:r w:rsidR="00DF39E7">
        <w:rPr>
          <w:sz w:val="28"/>
          <w:szCs w:val="28"/>
          <w:lang w:val="uk-UA"/>
        </w:rPr>
        <w:t xml:space="preserve"> </w:t>
      </w:r>
      <w:proofErr w:type="spellStart"/>
      <w:r>
        <w:rPr>
          <w:sz w:val="28"/>
          <w:szCs w:val="28"/>
        </w:rPr>
        <w:t>юридичними</w:t>
      </w:r>
      <w:proofErr w:type="spellEnd"/>
      <w:r>
        <w:rPr>
          <w:sz w:val="28"/>
          <w:szCs w:val="28"/>
        </w:rPr>
        <w:t xml:space="preserve"> особами Конституції</w:t>
      </w:r>
      <w:r w:rsidR="00DF39E7">
        <w:rPr>
          <w:sz w:val="28"/>
          <w:szCs w:val="28"/>
          <w:lang w:val="uk-UA"/>
        </w:rPr>
        <w:t xml:space="preserve"> </w:t>
      </w:r>
      <w:r>
        <w:rPr>
          <w:sz w:val="28"/>
          <w:szCs w:val="28"/>
        </w:rPr>
        <w:t>України, законів</w:t>
      </w:r>
      <w:r w:rsidR="00DF39E7">
        <w:rPr>
          <w:sz w:val="28"/>
          <w:szCs w:val="28"/>
          <w:lang w:val="uk-UA"/>
        </w:rPr>
        <w:t xml:space="preserve"> </w:t>
      </w:r>
      <w:r>
        <w:rPr>
          <w:sz w:val="28"/>
          <w:szCs w:val="28"/>
        </w:rPr>
        <w:t>України</w:t>
      </w:r>
      <w:proofErr w:type="gramEnd"/>
      <w:r>
        <w:rPr>
          <w:sz w:val="28"/>
          <w:szCs w:val="28"/>
        </w:rPr>
        <w:t>, а</w:t>
      </w:r>
      <w:proofErr w:type="gramStart"/>
      <w:r>
        <w:rPr>
          <w:sz w:val="28"/>
          <w:szCs w:val="28"/>
        </w:rPr>
        <w:t>ктів Пр</w:t>
      </w:r>
      <w:proofErr w:type="gramEnd"/>
      <w:r>
        <w:rPr>
          <w:sz w:val="28"/>
          <w:szCs w:val="28"/>
        </w:rPr>
        <w:t>езидента України, Кабінету</w:t>
      </w:r>
      <w:r w:rsidR="00DF39E7">
        <w:rPr>
          <w:sz w:val="28"/>
          <w:szCs w:val="28"/>
          <w:lang w:val="uk-UA"/>
        </w:rPr>
        <w:t xml:space="preserve"> </w:t>
      </w:r>
      <w:r>
        <w:rPr>
          <w:sz w:val="28"/>
          <w:szCs w:val="28"/>
        </w:rPr>
        <w:t>Міністрів</w:t>
      </w:r>
      <w:r w:rsidR="00DF39E7">
        <w:rPr>
          <w:sz w:val="28"/>
          <w:szCs w:val="28"/>
          <w:lang w:val="uk-UA"/>
        </w:rPr>
        <w:t xml:space="preserve"> </w:t>
      </w:r>
      <w:r>
        <w:rPr>
          <w:sz w:val="28"/>
          <w:szCs w:val="28"/>
        </w:rPr>
        <w:t xml:space="preserve">України, </w:t>
      </w:r>
      <w:proofErr w:type="spellStart"/>
      <w:r>
        <w:rPr>
          <w:sz w:val="28"/>
          <w:szCs w:val="28"/>
        </w:rPr>
        <w:t>інших</w:t>
      </w:r>
      <w:proofErr w:type="spellEnd"/>
      <w:r w:rsidR="00DF39E7">
        <w:rPr>
          <w:sz w:val="28"/>
          <w:szCs w:val="28"/>
          <w:lang w:val="uk-UA"/>
        </w:rPr>
        <w:t xml:space="preserve"> </w:t>
      </w:r>
      <w:r>
        <w:rPr>
          <w:sz w:val="28"/>
          <w:szCs w:val="28"/>
        </w:rPr>
        <w:t>центральних</w:t>
      </w:r>
      <w:r w:rsidR="00DF39E7">
        <w:rPr>
          <w:sz w:val="28"/>
          <w:szCs w:val="28"/>
          <w:lang w:val="uk-UA"/>
        </w:rPr>
        <w:t xml:space="preserve"> </w:t>
      </w:r>
      <w:r>
        <w:rPr>
          <w:sz w:val="28"/>
          <w:szCs w:val="28"/>
        </w:rPr>
        <w:t>органів</w:t>
      </w:r>
      <w:r w:rsidR="00DF39E7">
        <w:rPr>
          <w:sz w:val="28"/>
          <w:szCs w:val="28"/>
          <w:lang w:val="uk-UA"/>
        </w:rPr>
        <w:t xml:space="preserve"> </w:t>
      </w:r>
      <w:r>
        <w:rPr>
          <w:sz w:val="28"/>
          <w:szCs w:val="28"/>
        </w:rPr>
        <w:t>виконавчої</w:t>
      </w:r>
      <w:r w:rsidR="00DF39E7">
        <w:rPr>
          <w:sz w:val="28"/>
          <w:szCs w:val="28"/>
          <w:lang w:val="uk-UA"/>
        </w:rPr>
        <w:t xml:space="preserve"> </w:t>
      </w:r>
      <w:r>
        <w:rPr>
          <w:sz w:val="28"/>
          <w:szCs w:val="28"/>
        </w:rPr>
        <w:t>влади, розпоряджень</w:t>
      </w:r>
      <w:r w:rsidR="00DF39E7">
        <w:rPr>
          <w:sz w:val="28"/>
          <w:szCs w:val="28"/>
          <w:lang w:val="uk-UA"/>
        </w:rPr>
        <w:t xml:space="preserve"> </w:t>
      </w:r>
      <w:r>
        <w:rPr>
          <w:sz w:val="28"/>
          <w:szCs w:val="28"/>
        </w:rPr>
        <w:t>районної</w:t>
      </w:r>
      <w:r w:rsidR="00DF39E7">
        <w:rPr>
          <w:sz w:val="28"/>
          <w:szCs w:val="28"/>
          <w:lang w:val="uk-UA"/>
        </w:rPr>
        <w:t xml:space="preserve"> </w:t>
      </w:r>
      <w:r>
        <w:rPr>
          <w:sz w:val="28"/>
          <w:szCs w:val="28"/>
        </w:rPr>
        <w:t>державної</w:t>
      </w:r>
      <w:r w:rsidR="00DF39E7">
        <w:rPr>
          <w:sz w:val="28"/>
          <w:szCs w:val="28"/>
          <w:lang w:val="uk-UA"/>
        </w:rPr>
        <w:t xml:space="preserve"> </w:t>
      </w:r>
      <w:r>
        <w:rPr>
          <w:sz w:val="28"/>
          <w:szCs w:val="28"/>
        </w:rPr>
        <w:t xml:space="preserve">адміністрації і </w:t>
      </w:r>
      <w:proofErr w:type="spellStart"/>
      <w:r>
        <w:rPr>
          <w:sz w:val="28"/>
          <w:szCs w:val="28"/>
        </w:rPr>
        <w:t>несе</w:t>
      </w:r>
      <w:proofErr w:type="spellEnd"/>
      <w:r w:rsidR="00F80C5A">
        <w:rPr>
          <w:sz w:val="28"/>
          <w:szCs w:val="28"/>
          <w:lang w:val="uk-UA"/>
        </w:rPr>
        <w:t xml:space="preserve"> </w:t>
      </w:r>
      <w:proofErr w:type="spellStart"/>
      <w:r>
        <w:rPr>
          <w:sz w:val="28"/>
          <w:szCs w:val="28"/>
        </w:rPr>
        <w:t>персональну</w:t>
      </w:r>
      <w:proofErr w:type="spellEnd"/>
      <w:r w:rsidR="00F80C5A">
        <w:rPr>
          <w:sz w:val="28"/>
          <w:szCs w:val="28"/>
          <w:lang w:val="uk-UA"/>
        </w:rPr>
        <w:t xml:space="preserve"> </w:t>
      </w:r>
      <w:proofErr w:type="spellStart"/>
      <w:r>
        <w:rPr>
          <w:sz w:val="28"/>
          <w:szCs w:val="28"/>
        </w:rPr>
        <w:t>відповідальність</w:t>
      </w:r>
      <w:proofErr w:type="spellEnd"/>
      <w:r>
        <w:rPr>
          <w:sz w:val="28"/>
          <w:szCs w:val="28"/>
        </w:rPr>
        <w:t xml:space="preserve"> за стан справ у </w:t>
      </w:r>
      <w:proofErr w:type="spellStart"/>
      <w:r>
        <w:rPr>
          <w:sz w:val="28"/>
          <w:szCs w:val="28"/>
        </w:rPr>
        <w:t>дорученій</w:t>
      </w:r>
      <w:proofErr w:type="spellEnd"/>
      <w:r w:rsidR="00F80C5A">
        <w:rPr>
          <w:sz w:val="28"/>
          <w:szCs w:val="28"/>
          <w:lang w:val="uk-UA"/>
        </w:rPr>
        <w:t xml:space="preserve"> </w:t>
      </w:r>
      <w:proofErr w:type="spellStart"/>
      <w:r>
        <w:rPr>
          <w:sz w:val="28"/>
          <w:szCs w:val="28"/>
        </w:rPr>
        <w:t>сфері</w:t>
      </w:r>
      <w:proofErr w:type="spellEnd"/>
      <w:r>
        <w:rPr>
          <w:sz w:val="28"/>
          <w:szCs w:val="28"/>
        </w:rPr>
        <w:t>.</w:t>
      </w:r>
    </w:p>
    <w:p w:rsidR="002879C6" w:rsidRDefault="002879C6" w:rsidP="002879C6">
      <w:pPr>
        <w:shd w:val="clear" w:color="auto" w:fill="FFFFFF"/>
        <w:ind w:firstLine="851"/>
        <w:jc w:val="both"/>
        <w:rPr>
          <w:sz w:val="28"/>
          <w:szCs w:val="28"/>
        </w:rPr>
      </w:pPr>
      <w:proofErr w:type="spellStart"/>
      <w:r>
        <w:rPr>
          <w:sz w:val="28"/>
          <w:szCs w:val="28"/>
        </w:rPr>
        <w:t>Погоджує</w:t>
      </w:r>
      <w:proofErr w:type="spellEnd"/>
      <w:r w:rsidR="00F80C5A">
        <w:rPr>
          <w:sz w:val="28"/>
          <w:szCs w:val="28"/>
          <w:lang w:val="uk-UA"/>
        </w:rPr>
        <w:t xml:space="preserve"> </w:t>
      </w:r>
      <w:proofErr w:type="spellStart"/>
      <w:r>
        <w:rPr>
          <w:sz w:val="28"/>
          <w:szCs w:val="28"/>
        </w:rPr>
        <w:t>пропозиції</w:t>
      </w:r>
      <w:proofErr w:type="spellEnd"/>
      <w:r>
        <w:rPr>
          <w:sz w:val="28"/>
          <w:szCs w:val="28"/>
        </w:rPr>
        <w:t xml:space="preserve"> до </w:t>
      </w:r>
      <w:proofErr w:type="spellStart"/>
      <w:r>
        <w:rPr>
          <w:sz w:val="28"/>
          <w:szCs w:val="28"/>
        </w:rPr>
        <w:t>планів</w:t>
      </w:r>
      <w:proofErr w:type="spellEnd"/>
      <w:r w:rsidR="00F80C5A">
        <w:rPr>
          <w:sz w:val="28"/>
          <w:szCs w:val="28"/>
          <w:lang w:val="uk-UA"/>
        </w:rPr>
        <w:t xml:space="preserve"> </w:t>
      </w:r>
      <w:proofErr w:type="spellStart"/>
      <w:r>
        <w:rPr>
          <w:sz w:val="28"/>
          <w:szCs w:val="28"/>
        </w:rPr>
        <w:t>роботи</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питань для </w:t>
      </w:r>
      <w:proofErr w:type="spellStart"/>
      <w:r>
        <w:rPr>
          <w:sz w:val="28"/>
          <w:szCs w:val="28"/>
        </w:rPr>
        <w:t>розгляду</w:t>
      </w:r>
      <w:proofErr w:type="spellEnd"/>
      <w:r>
        <w:rPr>
          <w:sz w:val="28"/>
          <w:szCs w:val="28"/>
        </w:rPr>
        <w:t xml:space="preserve"> на </w:t>
      </w:r>
      <w:proofErr w:type="spellStart"/>
      <w:r>
        <w:rPr>
          <w:sz w:val="28"/>
          <w:szCs w:val="28"/>
        </w:rPr>
        <w:t>засіданнях</w:t>
      </w:r>
      <w:proofErr w:type="spellEnd"/>
      <w:r w:rsidR="00F80C5A">
        <w:rPr>
          <w:sz w:val="28"/>
          <w:szCs w:val="28"/>
          <w:lang w:val="uk-UA"/>
        </w:rPr>
        <w:t xml:space="preserve"> </w:t>
      </w:r>
      <w:proofErr w:type="spellStart"/>
      <w:r>
        <w:rPr>
          <w:sz w:val="28"/>
          <w:szCs w:val="28"/>
        </w:rPr>
        <w:t>колегії</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у голови</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адміністрації</w:t>
      </w:r>
      <w:r w:rsidR="00F80C5A">
        <w:rPr>
          <w:sz w:val="28"/>
          <w:szCs w:val="28"/>
          <w:lang w:val="uk-UA"/>
        </w:rPr>
        <w:t xml:space="preserve"> </w:t>
      </w:r>
      <w:proofErr w:type="spellStart"/>
      <w:r>
        <w:rPr>
          <w:sz w:val="28"/>
          <w:szCs w:val="28"/>
        </w:rPr>
        <w:t>відповідно</w:t>
      </w:r>
      <w:proofErr w:type="spellEnd"/>
      <w:r>
        <w:rPr>
          <w:sz w:val="28"/>
          <w:szCs w:val="28"/>
        </w:rPr>
        <w:t xml:space="preserve"> до повноважень.</w:t>
      </w:r>
    </w:p>
    <w:p w:rsidR="002879C6" w:rsidRDefault="002879C6" w:rsidP="002879C6">
      <w:pPr>
        <w:shd w:val="clear" w:color="auto" w:fill="FFFFFF"/>
        <w:ind w:firstLine="851"/>
        <w:jc w:val="both"/>
        <w:rPr>
          <w:sz w:val="28"/>
          <w:szCs w:val="28"/>
        </w:rPr>
      </w:pPr>
      <w:proofErr w:type="gramStart"/>
      <w:r>
        <w:rPr>
          <w:sz w:val="28"/>
          <w:szCs w:val="28"/>
        </w:rPr>
        <w:t>Бере</w:t>
      </w:r>
      <w:proofErr w:type="gramEnd"/>
      <w:r>
        <w:rPr>
          <w:sz w:val="28"/>
          <w:szCs w:val="28"/>
        </w:rPr>
        <w:t xml:space="preserve"> участь у </w:t>
      </w:r>
      <w:proofErr w:type="spellStart"/>
      <w:r>
        <w:rPr>
          <w:sz w:val="28"/>
          <w:szCs w:val="28"/>
        </w:rPr>
        <w:t>розгляді</w:t>
      </w:r>
      <w:proofErr w:type="spellEnd"/>
      <w:r w:rsidR="00F80C5A">
        <w:rPr>
          <w:sz w:val="28"/>
          <w:szCs w:val="28"/>
          <w:lang w:val="uk-UA"/>
        </w:rPr>
        <w:t xml:space="preserve"> </w:t>
      </w:r>
      <w:r>
        <w:rPr>
          <w:sz w:val="28"/>
          <w:szCs w:val="28"/>
        </w:rPr>
        <w:t xml:space="preserve">питань на </w:t>
      </w:r>
      <w:proofErr w:type="spellStart"/>
      <w:r>
        <w:rPr>
          <w:sz w:val="28"/>
          <w:szCs w:val="28"/>
        </w:rPr>
        <w:t>засіданнях</w:t>
      </w:r>
      <w:proofErr w:type="spellEnd"/>
      <w:r w:rsidR="00F80C5A">
        <w:rPr>
          <w:sz w:val="28"/>
          <w:szCs w:val="28"/>
          <w:lang w:val="uk-UA"/>
        </w:rPr>
        <w:t xml:space="preserve"> </w:t>
      </w:r>
      <w:proofErr w:type="spellStart"/>
      <w:r>
        <w:rPr>
          <w:sz w:val="28"/>
          <w:szCs w:val="28"/>
        </w:rPr>
        <w:t>колегії</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за </w:t>
      </w:r>
      <w:proofErr w:type="spellStart"/>
      <w:r>
        <w:rPr>
          <w:sz w:val="28"/>
          <w:szCs w:val="28"/>
        </w:rPr>
        <w:t>участю</w:t>
      </w:r>
      <w:proofErr w:type="spellEnd"/>
      <w:r w:rsidR="00F80C5A">
        <w:rPr>
          <w:sz w:val="28"/>
          <w:szCs w:val="28"/>
          <w:lang w:val="uk-UA"/>
        </w:rPr>
        <w:t xml:space="preserve"> </w:t>
      </w:r>
      <w:r>
        <w:rPr>
          <w:sz w:val="28"/>
          <w:szCs w:val="28"/>
        </w:rPr>
        <w:t>голови</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в </w:t>
      </w:r>
      <w:proofErr w:type="spellStart"/>
      <w:r>
        <w:rPr>
          <w:sz w:val="28"/>
          <w:szCs w:val="28"/>
        </w:rPr>
        <w:t>роботі</w:t>
      </w:r>
      <w:proofErr w:type="spellEnd"/>
      <w:r w:rsidR="00F80C5A">
        <w:rPr>
          <w:sz w:val="28"/>
          <w:szCs w:val="28"/>
          <w:lang w:val="uk-UA"/>
        </w:rPr>
        <w:t xml:space="preserve"> </w:t>
      </w:r>
      <w:r>
        <w:rPr>
          <w:sz w:val="28"/>
          <w:szCs w:val="28"/>
        </w:rPr>
        <w:t>відповідних</w:t>
      </w:r>
      <w:r w:rsidR="00F80C5A">
        <w:rPr>
          <w:sz w:val="28"/>
          <w:szCs w:val="28"/>
          <w:lang w:val="uk-UA"/>
        </w:rPr>
        <w:t xml:space="preserve"> </w:t>
      </w:r>
      <w:r>
        <w:rPr>
          <w:sz w:val="28"/>
          <w:szCs w:val="28"/>
          <w:lang w:val="uk-UA"/>
        </w:rPr>
        <w:t>консультативних та дорадчих органів</w:t>
      </w:r>
      <w:r>
        <w:rPr>
          <w:sz w:val="28"/>
          <w:szCs w:val="28"/>
        </w:rPr>
        <w:t>, що</w:t>
      </w:r>
      <w:r w:rsidR="00F80C5A">
        <w:rPr>
          <w:sz w:val="28"/>
          <w:szCs w:val="28"/>
          <w:lang w:val="uk-UA"/>
        </w:rPr>
        <w:t xml:space="preserve"> </w:t>
      </w:r>
      <w:proofErr w:type="spellStart"/>
      <w:r>
        <w:rPr>
          <w:sz w:val="28"/>
          <w:szCs w:val="28"/>
        </w:rPr>
        <w:t>утворюються</w:t>
      </w:r>
      <w:proofErr w:type="spellEnd"/>
      <w:r w:rsidR="00F80C5A">
        <w:rPr>
          <w:sz w:val="28"/>
          <w:szCs w:val="28"/>
          <w:lang w:val="uk-UA"/>
        </w:rPr>
        <w:t xml:space="preserve"> </w:t>
      </w:r>
      <w:r>
        <w:rPr>
          <w:sz w:val="28"/>
          <w:szCs w:val="28"/>
          <w:lang w:val="uk-UA"/>
        </w:rPr>
        <w:t>головою</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
    <w:p w:rsidR="002879C6" w:rsidRDefault="002879C6" w:rsidP="002879C6">
      <w:pPr>
        <w:shd w:val="clear" w:color="auto" w:fill="FFFFFF"/>
        <w:ind w:firstLine="851"/>
        <w:jc w:val="both"/>
        <w:rPr>
          <w:sz w:val="28"/>
          <w:szCs w:val="28"/>
        </w:rPr>
      </w:pPr>
      <w:proofErr w:type="spellStart"/>
      <w:r>
        <w:rPr>
          <w:sz w:val="28"/>
          <w:szCs w:val="28"/>
        </w:rPr>
        <w:t>Співпрацює</w:t>
      </w:r>
      <w:proofErr w:type="spellEnd"/>
      <w:r w:rsidR="00F80C5A">
        <w:rPr>
          <w:sz w:val="28"/>
          <w:szCs w:val="28"/>
          <w:lang w:val="uk-UA"/>
        </w:rPr>
        <w:t xml:space="preserve"> </w:t>
      </w:r>
      <w:proofErr w:type="spellStart"/>
      <w:r>
        <w:rPr>
          <w:sz w:val="28"/>
          <w:szCs w:val="28"/>
        </w:rPr>
        <w:t>із</w:t>
      </w:r>
      <w:proofErr w:type="spellEnd"/>
      <w:r w:rsidR="00F80C5A">
        <w:rPr>
          <w:sz w:val="28"/>
          <w:szCs w:val="28"/>
          <w:lang w:val="uk-UA"/>
        </w:rPr>
        <w:t xml:space="preserve"> </w:t>
      </w:r>
      <w:proofErr w:type="spellStart"/>
      <w:r>
        <w:rPr>
          <w:sz w:val="28"/>
          <w:szCs w:val="28"/>
        </w:rPr>
        <w:t>відповідними</w:t>
      </w:r>
      <w:proofErr w:type="spellEnd"/>
      <w:r w:rsidR="00F80C5A">
        <w:rPr>
          <w:sz w:val="28"/>
          <w:szCs w:val="28"/>
          <w:lang w:val="uk-UA"/>
        </w:rPr>
        <w:t xml:space="preserve"> </w:t>
      </w:r>
      <w:proofErr w:type="spellStart"/>
      <w:r>
        <w:rPr>
          <w:sz w:val="28"/>
          <w:szCs w:val="28"/>
        </w:rPr>
        <w:t>постійними</w:t>
      </w:r>
      <w:proofErr w:type="spellEnd"/>
      <w:r w:rsidR="00F80C5A">
        <w:rPr>
          <w:sz w:val="28"/>
          <w:szCs w:val="28"/>
          <w:lang w:val="uk-UA"/>
        </w:rPr>
        <w:t xml:space="preserve"> </w:t>
      </w:r>
      <w:proofErr w:type="spellStart"/>
      <w:r>
        <w:rPr>
          <w:sz w:val="28"/>
          <w:szCs w:val="28"/>
        </w:rPr>
        <w:t>комісіями</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ради.</w:t>
      </w:r>
    </w:p>
    <w:p w:rsidR="002879C6" w:rsidRDefault="002879C6" w:rsidP="002879C6">
      <w:pPr>
        <w:shd w:val="clear" w:color="auto" w:fill="FFFFFF"/>
        <w:ind w:firstLine="851"/>
        <w:jc w:val="both"/>
        <w:rPr>
          <w:sz w:val="28"/>
          <w:szCs w:val="28"/>
          <w:lang w:val="uk-UA" w:eastAsia="uk-UA"/>
        </w:rPr>
      </w:pPr>
      <w:r>
        <w:rPr>
          <w:sz w:val="28"/>
          <w:szCs w:val="28"/>
          <w:lang w:eastAsia="uk-UA"/>
        </w:rPr>
        <w:t>Проводить особистий</w:t>
      </w:r>
      <w:r w:rsidR="00F80C5A">
        <w:rPr>
          <w:sz w:val="28"/>
          <w:szCs w:val="28"/>
          <w:lang w:val="uk-UA" w:eastAsia="uk-UA"/>
        </w:rPr>
        <w:t xml:space="preserve"> </w:t>
      </w:r>
      <w:r>
        <w:rPr>
          <w:sz w:val="28"/>
          <w:szCs w:val="28"/>
          <w:lang w:eastAsia="uk-UA"/>
        </w:rPr>
        <w:t>прийом</w:t>
      </w:r>
      <w:r w:rsidR="00F80C5A">
        <w:rPr>
          <w:sz w:val="28"/>
          <w:szCs w:val="28"/>
          <w:lang w:val="uk-UA" w:eastAsia="uk-UA"/>
        </w:rPr>
        <w:t xml:space="preserve"> </w:t>
      </w:r>
      <w:r>
        <w:rPr>
          <w:sz w:val="28"/>
          <w:szCs w:val="28"/>
          <w:lang w:eastAsia="uk-UA"/>
        </w:rPr>
        <w:t xml:space="preserve">громадян з питань, що належать до </w:t>
      </w:r>
      <w:r>
        <w:rPr>
          <w:sz w:val="28"/>
          <w:szCs w:val="28"/>
          <w:lang w:val="uk-UA" w:eastAsia="uk-UA"/>
        </w:rPr>
        <w:t xml:space="preserve">його </w:t>
      </w:r>
      <w:r>
        <w:rPr>
          <w:sz w:val="28"/>
          <w:szCs w:val="28"/>
          <w:lang w:eastAsia="uk-UA"/>
        </w:rPr>
        <w:t>повноважень</w:t>
      </w:r>
      <w:r>
        <w:rPr>
          <w:sz w:val="28"/>
          <w:szCs w:val="28"/>
          <w:lang w:val="uk-UA" w:eastAsia="uk-UA"/>
        </w:rPr>
        <w:t>.</w:t>
      </w:r>
    </w:p>
    <w:p w:rsidR="002879C6" w:rsidRDefault="002879C6" w:rsidP="002879C6">
      <w:pPr>
        <w:shd w:val="clear" w:color="auto" w:fill="FFFFFF"/>
        <w:ind w:firstLine="851"/>
        <w:jc w:val="both"/>
        <w:rPr>
          <w:sz w:val="28"/>
          <w:szCs w:val="28"/>
          <w:lang w:val="uk-UA"/>
        </w:rPr>
      </w:pPr>
    </w:p>
    <w:p w:rsidR="002879C6" w:rsidRDefault="002879C6" w:rsidP="002879C6">
      <w:pPr>
        <w:ind w:firstLine="851"/>
        <w:jc w:val="both"/>
        <w:rPr>
          <w:sz w:val="28"/>
          <w:szCs w:val="28"/>
          <w:lang w:val="uk-UA"/>
        </w:rPr>
      </w:pPr>
      <w:r>
        <w:rPr>
          <w:b/>
          <w:sz w:val="28"/>
          <w:szCs w:val="28"/>
          <w:lang w:val="uk-UA"/>
        </w:rPr>
        <w:t xml:space="preserve">Веде питання: </w:t>
      </w:r>
      <w:r>
        <w:rPr>
          <w:sz w:val="28"/>
          <w:szCs w:val="28"/>
          <w:lang w:val="uk-UA"/>
        </w:rPr>
        <w:t xml:space="preserve">соціально-економічного розвитку; праці та заробітної плати; державного страхування в частині безробіття; регуляторної політики та підприємництва; енергоефективності та енергозбереження; державного майна і приватизації; торговельного і побутового обслуговування населення; транспорту, зв'язку та інфраструктури; промисловості; паливно-енергетичного комплексу та підприємств видобувної галузі; дорожнього господарства; будівництва; містобудування та архітектури; житлово-комунального господарства; міжнародних та зовнішньоекономічних відносин, інвестиційної політики та туризму; агропромислового комплексу; охорони навколишнього природного середовища; екології; рибного господарства; лісового та мисливського господарства, інших природних ресурсів; водного господарства; ветеринарної медицини; безпечності харчових продуктів; захисту прав споживачів; використання та охорони земель, в тому числі питання щодо здійснення районною державною адміністрацією повноважень у сфері земельних відносин, віднесених Конституцією та законами України до її </w:t>
      </w:r>
      <w:r>
        <w:rPr>
          <w:sz w:val="28"/>
          <w:szCs w:val="28"/>
          <w:lang w:val="uk-UA"/>
        </w:rPr>
        <w:lastRenderedPageBreak/>
        <w:t xml:space="preserve">компетенції; забезпечення законності у діяльності підприємств, установ і організацій різних форм власності галузей, які курує. </w:t>
      </w:r>
    </w:p>
    <w:p w:rsidR="002879C6" w:rsidRDefault="002879C6" w:rsidP="002879C6">
      <w:pPr>
        <w:ind w:firstLine="851"/>
        <w:jc w:val="both"/>
        <w:rPr>
          <w:sz w:val="28"/>
          <w:szCs w:val="28"/>
          <w:lang w:val="uk-UA"/>
        </w:rPr>
      </w:pPr>
    </w:p>
    <w:p w:rsidR="002879C6" w:rsidRDefault="002879C6" w:rsidP="002879C6">
      <w:pPr>
        <w:ind w:firstLine="851"/>
        <w:jc w:val="both"/>
        <w:rPr>
          <w:sz w:val="28"/>
          <w:szCs w:val="28"/>
          <w:lang w:val="uk-UA"/>
        </w:rPr>
      </w:pPr>
      <w:r>
        <w:rPr>
          <w:b/>
          <w:sz w:val="28"/>
          <w:szCs w:val="28"/>
          <w:lang w:val="uk-UA"/>
        </w:rPr>
        <w:t>С</w:t>
      </w:r>
      <w:r>
        <w:rPr>
          <w:b/>
          <w:bCs/>
          <w:iCs/>
          <w:sz w:val="28"/>
          <w:szCs w:val="28"/>
          <w:lang w:val="uk-UA"/>
        </w:rPr>
        <w:t xml:space="preserve">прямовує і координує діяльність: </w:t>
      </w:r>
      <w:r>
        <w:rPr>
          <w:sz w:val="28"/>
          <w:szCs w:val="28"/>
          <w:lang w:val="uk-UA"/>
        </w:rPr>
        <w:t>управління соціально-економічного розвитку території районної державної адміністрації.</w:t>
      </w:r>
    </w:p>
    <w:p w:rsidR="002879C6" w:rsidRDefault="002879C6" w:rsidP="002879C6">
      <w:pPr>
        <w:shd w:val="clear" w:color="auto" w:fill="FFFFFF"/>
        <w:ind w:firstLine="851"/>
        <w:jc w:val="both"/>
        <w:rPr>
          <w:sz w:val="28"/>
          <w:szCs w:val="28"/>
          <w:lang w:val="uk-UA"/>
        </w:rPr>
      </w:pPr>
      <w:r>
        <w:rPr>
          <w:sz w:val="28"/>
          <w:szCs w:val="28"/>
          <w:lang w:val="uk-UA"/>
        </w:rPr>
        <w:tab/>
      </w:r>
    </w:p>
    <w:p w:rsidR="002879C6" w:rsidRDefault="002879C6" w:rsidP="002879C6">
      <w:pPr>
        <w:shd w:val="clear" w:color="auto" w:fill="FFFFFF"/>
        <w:ind w:firstLine="851"/>
        <w:jc w:val="both"/>
        <w:rPr>
          <w:sz w:val="28"/>
          <w:szCs w:val="28"/>
          <w:lang w:val="uk-UA"/>
        </w:rPr>
      </w:pPr>
      <w:r>
        <w:rPr>
          <w:b/>
          <w:bCs/>
          <w:iCs/>
          <w:sz w:val="28"/>
          <w:szCs w:val="28"/>
          <w:lang w:val="uk-UA"/>
        </w:rPr>
        <w:t>Забезпечує взаємодію з:</w:t>
      </w:r>
      <w:r>
        <w:rPr>
          <w:sz w:val="28"/>
          <w:szCs w:val="28"/>
          <w:lang w:val="uk-UA"/>
        </w:rPr>
        <w:t xml:space="preserve"> територіальними органами </w:t>
      </w:r>
      <w:proofErr w:type="spellStart"/>
      <w:r>
        <w:rPr>
          <w:sz w:val="28"/>
          <w:szCs w:val="28"/>
          <w:lang w:val="uk-UA"/>
        </w:rPr>
        <w:t>Держгеокадастру</w:t>
      </w:r>
      <w:proofErr w:type="spellEnd"/>
      <w:r>
        <w:rPr>
          <w:sz w:val="28"/>
          <w:szCs w:val="28"/>
          <w:lang w:val="uk-UA"/>
        </w:rPr>
        <w:t>; підприємствами промисловості, будівництва, енергетики, дорожнього господарства, зв'язку, що є у державній власності та комунальній власності (в разі делегування районною радою повноважень щодо управління об’єктами комунальної власності району); територіальними підрозділами лісового господарства, підприємствами, установами, організаціями різних форм власності галузей, які курує.</w:t>
      </w:r>
    </w:p>
    <w:p w:rsidR="002879C6" w:rsidRDefault="002879C6" w:rsidP="002879C6">
      <w:pPr>
        <w:ind w:firstLine="851"/>
        <w:jc w:val="both"/>
        <w:rPr>
          <w:sz w:val="28"/>
          <w:szCs w:val="28"/>
          <w:lang w:val="uk-UA"/>
        </w:rPr>
      </w:pPr>
    </w:p>
    <w:p w:rsidR="002879C6" w:rsidRDefault="002879C6" w:rsidP="002879C6">
      <w:pPr>
        <w:shd w:val="clear" w:color="auto" w:fill="FFFFFF"/>
        <w:ind w:firstLine="851"/>
        <w:jc w:val="both"/>
        <w:rPr>
          <w:sz w:val="28"/>
          <w:szCs w:val="28"/>
          <w:lang w:val="uk-UA"/>
        </w:rPr>
      </w:pPr>
      <w:r>
        <w:rPr>
          <w:b/>
          <w:bCs/>
          <w:iCs/>
          <w:sz w:val="28"/>
          <w:szCs w:val="28"/>
          <w:lang w:val="uk-UA"/>
        </w:rPr>
        <w:t>Очолює</w:t>
      </w:r>
      <w:r>
        <w:rPr>
          <w:sz w:val="28"/>
          <w:szCs w:val="28"/>
          <w:lang w:val="uk-UA"/>
        </w:rPr>
        <w:t xml:space="preserve">: </w:t>
      </w:r>
      <w:r>
        <w:rPr>
          <w:spacing w:val="-7"/>
          <w:sz w:val="28"/>
          <w:szCs w:val="28"/>
          <w:lang w:val="uk-UA"/>
        </w:rPr>
        <w:t>консультативні, дорадчі та інші допоміжні органи з відповідних напрямів, утворені районною державною адміністрацією для сприяння здійсненню повноважень.</w:t>
      </w:r>
    </w:p>
    <w:p w:rsidR="002879C6" w:rsidRDefault="002879C6" w:rsidP="002879C6">
      <w:pPr>
        <w:shd w:val="clear" w:color="auto" w:fill="FFFFFF"/>
        <w:ind w:firstLine="851"/>
        <w:jc w:val="both"/>
        <w:rPr>
          <w:sz w:val="28"/>
          <w:szCs w:val="28"/>
          <w:lang w:val="uk-UA"/>
        </w:rPr>
      </w:pPr>
    </w:p>
    <w:p w:rsidR="002879C6" w:rsidRDefault="002879C6" w:rsidP="002879C6">
      <w:pPr>
        <w:shd w:val="clear" w:color="auto" w:fill="FFFFFF"/>
        <w:jc w:val="center"/>
        <w:rPr>
          <w:b/>
          <w:bCs/>
          <w:sz w:val="28"/>
          <w:szCs w:val="28"/>
        </w:rPr>
      </w:pPr>
      <w:r>
        <w:rPr>
          <w:b/>
          <w:bCs/>
          <w:sz w:val="28"/>
          <w:szCs w:val="28"/>
        </w:rPr>
        <w:t>Заступник голови</w:t>
      </w:r>
      <w:r w:rsidR="00F80C5A">
        <w:rPr>
          <w:b/>
          <w:bCs/>
          <w:sz w:val="28"/>
          <w:szCs w:val="28"/>
          <w:lang w:val="uk-UA"/>
        </w:rPr>
        <w:t xml:space="preserve"> </w:t>
      </w:r>
      <w:r>
        <w:rPr>
          <w:b/>
          <w:bCs/>
          <w:sz w:val="28"/>
          <w:szCs w:val="28"/>
        </w:rPr>
        <w:t>районної</w:t>
      </w:r>
      <w:r w:rsidR="00F80C5A">
        <w:rPr>
          <w:b/>
          <w:bCs/>
          <w:sz w:val="28"/>
          <w:szCs w:val="28"/>
          <w:lang w:val="uk-UA"/>
        </w:rPr>
        <w:t xml:space="preserve"> </w:t>
      </w:r>
      <w:r>
        <w:rPr>
          <w:b/>
          <w:bCs/>
          <w:sz w:val="28"/>
          <w:szCs w:val="28"/>
        </w:rPr>
        <w:t>державної</w:t>
      </w:r>
      <w:r w:rsidR="00F80C5A">
        <w:rPr>
          <w:b/>
          <w:bCs/>
          <w:sz w:val="28"/>
          <w:szCs w:val="28"/>
          <w:lang w:val="uk-UA"/>
        </w:rPr>
        <w:t xml:space="preserve"> </w:t>
      </w:r>
      <w:r>
        <w:rPr>
          <w:b/>
          <w:bCs/>
          <w:sz w:val="28"/>
          <w:szCs w:val="28"/>
        </w:rPr>
        <w:t>адміністрації</w:t>
      </w:r>
    </w:p>
    <w:p w:rsidR="002879C6" w:rsidRDefault="002879C6" w:rsidP="002879C6">
      <w:pPr>
        <w:shd w:val="clear" w:color="auto" w:fill="FFFFFF"/>
        <w:jc w:val="center"/>
        <w:rPr>
          <w:b/>
          <w:bCs/>
          <w:sz w:val="28"/>
          <w:szCs w:val="28"/>
          <w:lang w:val="uk-UA"/>
        </w:rPr>
      </w:pPr>
      <w:proofErr w:type="spellStart"/>
      <w:r>
        <w:rPr>
          <w:b/>
          <w:bCs/>
          <w:sz w:val="28"/>
          <w:szCs w:val="28"/>
          <w:lang w:val="uk-UA"/>
        </w:rPr>
        <w:t>Гасяк</w:t>
      </w:r>
      <w:proofErr w:type="spellEnd"/>
      <w:r>
        <w:rPr>
          <w:b/>
          <w:bCs/>
          <w:sz w:val="28"/>
          <w:szCs w:val="28"/>
          <w:lang w:val="uk-UA"/>
        </w:rPr>
        <w:t xml:space="preserve"> Ярослава Дмитрівна</w:t>
      </w:r>
    </w:p>
    <w:p w:rsidR="002879C6" w:rsidRDefault="002879C6" w:rsidP="002879C6">
      <w:pPr>
        <w:shd w:val="clear" w:color="auto" w:fill="FFFFFF"/>
        <w:ind w:firstLine="851"/>
        <w:jc w:val="both"/>
        <w:rPr>
          <w:sz w:val="28"/>
          <w:szCs w:val="28"/>
        </w:rPr>
      </w:pPr>
    </w:p>
    <w:p w:rsidR="002879C6" w:rsidRDefault="002879C6" w:rsidP="002879C6">
      <w:pPr>
        <w:shd w:val="clear" w:color="auto" w:fill="FFFFFF"/>
        <w:ind w:firstLine="851"/>
        <w:jc w:val="both"/>
        <w:rPr>
          <w:sz w:val="28"/>
          <w:szCs w:val="28"/>
        </w:rPr>
      </w:pPr>
      <w:r>
        <w:rPr>
          <w:sz w:val="28"/>
          <w:szCs w:val="28"/>
        </w:rPr>
        <w:t>Забезпечує</w:t>
      </w:r>
      <w:r w:rsidR="00F80C5A">
        <w:rPr>
          <w:sz w:val="28"/>
          <w:szCs w:val="28"/>
          <w:lang w:val="uk-UA"/>
        </w:rPr>
        <w:t xml:space="preserve"> </w:t>
      </w:r>
      <w:r>
        <w:rPr>
          <w:sz w:val="28"/>
          <w:szCs w:val="28"/>
        </w:rPr>
        <w:t>виконання</w:t>
      </w:r>
      <w:r w:rsidR="00F80C5A">
        <w:rPr>
          <w:sz w:val="28"/>
          <w:szCs w:val="28"/>
          <w:lang w:val="uk-UA"/>
        </w:rPr>
        <w:t xml:space="preserve"> </w:t>
      </w:r>
      <w:r>
        <w:rPr>
          <w:sz w:val="28"/>
          <w:szCs w:val="28"/>
        </w:rPr>
        <w:t>Конституції та законів</w:t>
      </w:r>
      <w:r w:rsidR="00F80C5A">
        <w:rPr>
          <w:sz w:val="28"/>
          <w:szCs w:val="28"/>
          <w:lang w:val="uk-UA"/>
        </w:rPr>
        <w:t xml:space="preserve"> </w:t>
      </w:r>
      <w:r>
        <w:rPr>
          <w:sz w:val="28"/>
          <w:szCs w:val="28"/>
        </w:rPr>
        <w:t>України, а</w:t>
      </w:r>
      <w:proofErr w:type="gramStart"/>
      <w:r>
        <w:rPr>
          <w:sz w:val="28"/>
          <w:szCs w:val="28"/>
        </w:rPr>
        <w:t>ктів Пр</w:t>
      </w:r>
      <w:proofErr w:type="gramEnd"/>
      <w:r>
        <w:rPr>
          <w:sz w:val="28"/>
          <w:szCs w:val="28"/>
        </w:rPr>
        <w:t xml:space="preserve">езидента України, </w:t>
      </w:r>
      <w:proofErr w:type="spellStart"/>
      <w:r>
        <w:rPr>
          <w:sz w:val="28"/>
          <w:szCs w:val="28"/>
        </w:rPr>
        <w:t>КабінетуМіністрівУкраїни</w:t>
      </w:r>
      <w:proofErr w:type="spellEnd"/>
      <w:r>
        <w:rPr>
          <w:sz w:val="28"/>
          <w:szCs w:val="28"/>
        </w:rPr>
        <w:t xml:space="preserve">, </w:t>
      </w:r>
      <w:proofErr w:type="spellStart"/>
      <w:r>
        <w:rPr>
          <w:sz w:val="28"/>
          <w:szCs w:val="28"/>
        </w:rPr>
        <w:t>інших</w:t>
      </w:r>
      <w:proofErr w:type="spellEnd"/>
      <w:r w:rsidR="00F80C5A">
        <w:rPr>
          <w:sz w:val="28"/>
          <w:szCs w:val="28"/>
          <w:lang w:val="uk-UA"/>
        </w:rPr>
        <w:t xml:space="preserve"> </w:t>
      </w:r>
      <w:r>
        <w:rPr>
          <w:sz w:val="28"/>
          <w:szCs w:val="28"/>
        </w:rPr>
        <w:t>органів</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влади на </w:t>
      </w:r>
      <w:proofErr w:type="spellStart"/>
      <w:r>
        <w:rPr>
          <w:sz w:val="28"/>
          <w:szCs w:val="28"/>
        </w:rPr>
        <w:t>території</w:t>
      </w:r>
      <w:proofErr w:type="spellEnd"/>
      <w:r>
        <w:rPr>
          <w:sz w:val="28"/>
          <w:szCs w:val="28"/>
        </w:rPr>
        <w:t xml:space="preserve"> району, рішень</w:t>
      </w:r>
      <w:r w:rsidR="00F80C5A">
        <w:rPr>
          <w:sz w:val="28"/>
          <w:szCs w:val="28"/>
          <w:lang w:val="uk-UA"/>
        </w:rPr>
        <w:t xml:space="preserve"> </w:t>
      </w:r>
      <w:r>
        <w:rPr>
          <w:sz w:val="28"/>
          <w:szCs w:val="28"/>
        </w:rPr>
        <w:t>обласної, районної рад, розпоряджень</w:t>
      </w:r>
      <w:r w:rsidR="00F80C5A">
        <w:rPr>
          <w:sz w:val="28"/>
          <w:szCs w:val="28"/>
          <w:lang w:val="uk-UA"/>
        </w:rPr>
        <w:t xml:space="preserve"> </w:t>
      </w:r>
      <w:r>
        <w:rPr>
          <w:sz w:val="28"/>
          <w:szCs w:val="28"/>
        </w:rPr>
        <w:t>обл</w:t>
      </w:r>
      <w:r>
        <w:rPr>
          <w:sz w:val="28"/>
          <w:szCs w:val="28"/>
          <w:lang w:val="uk-UA"/>
        </w:rPr>
        <w:t>асної</w:t>
      </w:r>
      <w:r w:rsidR="00F80C5A">
        <w:rPr>
          <w:sz w:val="28"/>
          <w:szCs w:val="28"/>
          <w:lang w:val="uk-UA"/>
        </w:rPr>
        <w:t xml:space="preserve"> </w:t>
      </w:r>
      <w:r>
        <w:rPr>
          <w:sz w:val="28"/>
          <w:szCs w:val="28"/>
        </w:rPr>
        <w:t>держ</w:t>
      </w:r>
      <w:r>
        <w:rPr>
          <w:sz w:val="28"/>
          <w:szCs w:val="28"/>
          <w:lang w:val="uk-UA"/>
        </w:rPr>
        <w:t>авної</w:t>
      </w:r>
      <w:r w:rsidR="00F80C5A">
        <w:rPr>
          <w:sz w:val="28"/>
          <w:szCs w:val="28"/>
          <w:lang w:val="uk-UA"/>
        </w:rPr>
        <w:t xml:space="preserve"> </w:t>
      </w:r>
      <w:r>
        <w:rPr>
          <w:sz w:val="28"/>
          <w:szCs w:val="28"/>
        </w:rPr>
        <w:t>адміністрації та 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roofErr w:type="spellStart"/>
      <w:r>
        <w:rPr>
          <w:sz w:val="28"/>
          <w:szCs w:val="28"/>
        </w:rPr>
        <w:t>інших</w:t>
      </w:r>
      <w:proofErr w:type="spellEnd"/>
      <w:r w:rsidR="00F80C5A">
        <w:rPr>
          <w:sz w:val="28"/>
          <w:szCs w:val="28"/>
          <w:lang w:val="uk-UA"/>
        </w:rPr>
        <w:t xml:space="preserve"> </w:t>
      </w:r>
      <w:r>
        <w:rPr>
          <w:sz w:val="28"/>
          <w:szCs w:val="28"/>
        </w:rPr>
        <w:t>актів</w:t>
      </w:r>
      <w:r w:rsidR="00F80C5A">
        <w:rPr>
          <w:sz w:val="28"/>
          <w:szCs w:val="28"/>
          <w:lang w:val="uk-UA"/>
        </w:rPr>
        <w:t xml:space="preserve"> </w:t>
      </w:r>
      <w:r>
        <w:rPr>
          <w:sz w:val="28"/>
          <w:szCs w:val="28"/>
        </w:rPr>
        <w:t>органів</w:t>
      </w:r>
      <w:r w:rsidR="00F80C5A">
        <w:rPr>
          <w:sz w:val="28"/>
          <w:szCs w:val="28"/>
          <w:lang w:val="uk-UA"/>
        </w:rPr>
        <w:t xml:space="preserve"> </w:t>
      </w:r>
      <w:r>
        <w:rPr>
          <w:sz w:val="28"/>
          <w:szCs w:val="28"/>
        </w:rPr>
        <w:t>влади у відповідних</w:t>
      </w:r>
      <w:r w:rsidR="00F80C5A">
        <w:rPr>
          <w:sz w:val="28"/>
          <w:szCs w:val="28"/>
          <w:lang w:val="uk-UA"/>
        </w:rPr>
        <w:t xml:space="preserve"> </w:t>
      </w:r>
      <w:r>
        <w:rPr>
          <w:sz w:val="28"/>
          <w:szCs w:val="28"/>
        </w:rPr>
        <w:t>напрямах</w:t>
      </w:r>
      <w:r w:rsidR="00F80C5A">
        <w:rPr>
          <w:sz w:val="28"/>
          <w:szCs w:val="28"/>
          <w:lang w:val="uk-UA"/>
        </w:rPr>
        <w:t xml:space="preserve"> </w:t>
      </w:r>
      <w:proofErr w:type="spellStart"/>
      <w:r>
        <w:rPr>
          <w:sz w:val="28"/>
          <w:szCs w:val="28"/>
        </w:rPr>
        <w:t>діяльності</w:t>
      </w:r>
      <w:proofErr w:type="spellEnd"/>
      <w:r>
        <w:rPr>
          <w:sz w:val="28"/>
          <w:szCs w:val="28"/>
        </w:rPr>
        <w:t>.</w:t>
      </w:r>
    </w:p>
    <w:p w:rsidR="002879C6" w:rsidRDefault="002879C6" w:rsidP="002879C6">
      <w:pPr>
        <w:shd w:val="clear" w:color="auto" w:fill="FFFFFF"/>
        <w:ind w:firstLine="851"/>
        <w:jc w:val="both"/>
        <w:rPr>
          <w:sz w:val="28"/>
          <w:szCs w:val="28"/>
        </w:rPr>
      </w:pPr>
      <w:r>
        <w:rPr>
          <w:sz w:val="28"/>
          <w:szCs w:val="28"/>
        </w:rPr>
        <w:t xml:space="preserve">У межах повноважень, </w:t>
      </w:r>
      <w:proofErr w:type="spellStart"/>
      <w:r>
        <w:rPr>
          <w:sz w:val="28"/>
          <w:szCs w:val="28"/>
        </w:rPr>
        <w:t>визначених</w:t>
      </w:r>
      <w:proofErr w:type="spellEnd"/>
      <w:r>
        <w:rPr>
          <w:sz w:val="28"/>
          <w:szCs w:val="28"/>
        </w:rPr>
        <w:t xml:space="preserve"> Законом України «Про </w:t>
      </w:r>
      <w:proofErr w:type="spellStart"/>
      <w:r>
        <w:rPr>
          <w:sz w:val="28"/>
          <w:szCs w:val="28"/>
        </w:rPr>
        <w:t>місцеві</w:t>
      </w:r>
      <w:proofErr w:type="spellEnd"/>
      <w:r w:rsidR="00F80C5A">
        <w:rPr>
          <w:sz w:val="28"/>
          <w:szCs w:val="28"/>
          <w:lang w:val="uk-UA"/>
        </w:rPr>
        <w:t xml:space="preserve"> </w:t>
      </w:r>
      <w:proofErr w:type="spellStart"/>
      <w:r>
        <w:rPr>
          <w:sz w:val="28"/>
          <w:szCs w:val="28"/>
        </w:rPr>
        <w:t>державні</w:t>
      </w:r>
      <w:proofErr w:type="spellEnd"/>
      <w:r w:rsidR="00F80C5A">
        <w:rPr>
          <w:sz w:val="28"/>
          <w:szCs w:val="28"/>
          <w:lang w:val="uk-UA"/>
        </w:rPr>
        <w:t xml:space="preserve"> </w:t>
      </w:r>
      <w:r>
        <w:rPr>
          <w:sz w:val="28"/>
          <w:szCs w:val="28"/>
        </w:rPr>
        <w:t xml:space="preserve">адміністрації», </w:t>
      </w:r>
      <w:proofErr w:type="spellStart"/>
      <w:r>
        <w:rPr>
          <w:sz w:val="28"/>
          <w:szCs w:val="28"/>
        </w:rPr>
        <w:t>здійснює</w:t>
      </w:r>
      <w:proofErr w:type="spellEnd"/>
      <w:r>
        <w:rPr>
          <w:sz w:val="28"/>
          <w:szCs w:val="28"/>
        </w:rPr>
        <w:t xml:space="preserve"> контроль за </w:t>
      </w:r>
      <w:proofErr w:type="spellStart"/>
      <w:r>
        <w:rPr>
          <w:sz w:val="28"/>
          <w:szCs w:val="28"/>
        </w:rPr>
        <w:t>додержанням</w:t>
      </w:r>
      <w:proofErr w:type="spellEnd"/>
      <w:r>
        <w:rPr>
          <w:sz w:val="28"/>
          <w:szCs w:val="28"/>
          <w:lang w:val="uk-UA"/>
        </w:rPr>
        <w:t xml:space="preserve"> територіальними органами центральних органів</w:t>
      </w:r>
      <w:r w:rsidR="00F80C5A">
        <w:rPr>
          <w:sz w:val="28"/>
          <w:szCs w:val="28"/>
          <w:lang w:val="uk-UA"/>
        </w:rPr>
        <w:t xml:space="preserve"> </w:t>
      </w:r>
      <w:r>
        <w:rPr>
          <w:sz w:val="28"/>
          <w:szCs w:val="28"/>
        </w:rPr>
        <w:t>виконавчої</w:t>
      </w:r>
      <w:r w:rsidR="00F80C5A">
        <w:rPr>
          <w:sz w:val="28"/>
          <w:szCs w:val="28"/>
          <w:lang w:val="uk-UA"/>
        </w:rPr>
        <w:t xml:space="preserve"> </w:t>
      </w:r>
      <w:r>
        <w:rPr>
          <w:sz w:val="28"/>
          <w:szCs w:val="28"/>
        </w:rPr>
        <w:t xml:space="preserve">влади, органами </w:t>
      </w:r>
      <w:proofErr w:type="spellStart"/>
      <w:r>
        <w:rPr>
          <w:sz w:val="28"/>
          <w:szCs w:val="28"/>
        </w:rPr>
        <w:t>місцевого</w:t>
      </w:r>
      <w:proofErr w:type="spellEnd"/>
      <w:r w:rsidR="00F80C5A">
        <w:rPr>
          <w:sz w:val="28"/>
          <w:szCs w:val="28"/>
          <w:lang w:val="uk-UA"/>
        </w:rPr>
        <w:t xml:space="preserve"> </w:t>
      </w:r>
      <w:proofErr w:type="spellStart"/>
      <w:r>
        <w:rPr>
          <w:sz w:val="28"/>
          <w:szCs w:val="28"/>
        </w:rPr>
        <w:t>самоврядування</w:t>
      </w:r>
      <w:proofErr w:type="spellEnd"/>
      <w:r>
        <w:rPr>
          <w:sz w:val="28"/>
          <w:szCs w:val="28"/>
        </w:rPr>
        <w:t>, а також</w:t>
      </w:r>
      <w:r w:rsidR="00F80C5A">
        <w:rPr>
          <w:sz w:val="28"/>
          <w:szCs w:val="28"/>
          <w:lang w:val="uk-UA"/>
        </w:rPr>
        <w:t xml:space="preserve"> </w:t>
      </w:r>
      <w:proofErr w:type="spellStart"/>
      <w:r>
        <w:rPr>
          <w:sz w:val="28"/>
          <w:szCs w:val="28"/>
        </w:rPr>
        <w:t>підприємствами</w:t>
      </w:r>
      <w:proofErr w:type="spellEnd"/>
      <w:r>
        <w:rPr>
          <w:sz w:val="28"/>
          <w:szCs w:val="28"/>
        </w:rPr>
        <w:t xml:space="preserve">, </w:t>
      </w:r>
      <w:proofErr w:type="spellStart"/>
      <w:r>
        <w:rPr>
          <w:sz w:val="28"/>
          <w:szCs w:val="28"/>
        </w:rPr>
        <w:t>організаціями</w:t>
      </w:r>
      <w:proofErr w:type="spellEnd"/>
      <w:r>
        <w:rPr>
          <w:sz w:val="28"/>
          <w:szCs w:val="28"/>
        </w:rPr>
        <w:t xml:space="preserve"> та </w:t>
      </w:r>
      <w:proofErr w:type="spellStart"/>
      <w:r>
        <w:rPr>
          <w:sz w:val="28"/>
          <w:szCs w:val="28"/>
        </w:rPr>
        <w:t>установами</w:t>
      </w:r>
      <w:proofErr w:type="spellEnd"/>
      <w:r>
        <w:rPr>
          <w:sz w:val="28"/>
          <w:szCs w:val="28"/>
        </w:rPr>
        <w:t xml:space="preserve">, </w:t>
      </w:r>
      <w:proofErr w:type="spellStart"/>
      <w:r>
        <w:rPr>
          <w:sz w:val="28"/>
          <w:szCs w:val="28"/>
        </w:rPr>
        <w:t>незалежно</w:t>
      </w:r>
      <w:proofErr w:type="spellEnd"/>
      <w:r w:rsidR="00F80C5A">
        <w:rPr>
          <w:sz w:val="28"/>
          <w:szCs w:val="28"/>
          <w:lang w:val="uk-UA"/>
        </w:rPr>
        <w:t xml:space="preserve"> </w:t>
      </w:r>
      <w:proofErr w:type="spellStart"/>
      <w:r>
        <w:rPr>
          <w:sz w:val="28"/>
          <w:szCs w:val="28"/>
        </w:rPr>
        <w:t>від</w:t>
      </w:r>
      <w:proofErr w:type="spellEnd"/>
      <w:r w:rsidR="00F80C5A">
        <w:rPr>
          <w:sz w:val="28"/>
          <w:szCs w:val="28"/>
          <w:lang w:val="uk-UA"/>
        </w:rPr>
        <w:t xml:space="preserve"> </w:t>
      </w:r>
      <w:r>
        <w:rPr>
          <w:sz w:val="28"/>
          <w:szCs w:val="28"/>
        </w:rPr>
        <w:t>їх</w:t>
      </w:r>
      <w:r w:rsidR="00F80C5A">
        <w:rPr>
          <w:sz w:val="28"/>
          <w:szCs w:val="28"/>
          <w:lang w:val="uk-UA"/>
        </w:rPr>
        <w:t xml:space="preserve"> </w:t>
      </w:r>
      <w:proofErr w:type="spellStart"/>
      <w:r>
        <w:rPr>
          <w:sz w:val="28"/>
          <w:szCs w:val="28"/>
        </w:rPr>
        <w:t>організаційно-правових</w:t>
      </w:r>
      <w:proofErr w:type="spellEnd"/>
      <w:r>
        <w:rPr>
          <w:sz w:val="28"/>
          <w:szCs w:val="28"/>
        </w:rPr>
        <w:t xml:space="preserve"> форм і </w:t>
      </w:r>
      <w:proofErr w:type="gramStart"/>
      <w:r>
        <w:rPr>
          <w:sz w:val="28"/>
          <w:szCs w:val="28"/>
        </w:rPr>
        <w:t>форм</w:t>
      </w:r>
      <w:proofErr w:type="gramEnd"/>
      <w:r w:rsidR="00F80C5A">
        <w:rPr>
          <w:sz w:val="28"/>
          <w:szCs w:val="28"/>
          <w:lang w:val="uk-UA"/>
        </w:rPr>
        <w:t xml:space="preserve"> </w:t>
      </w:r>
      <w:proofErr w:type="spellStart"/>
      <w:r>
        <w:rPr>
          <w:sz w:val="28"/>
          <w:szCs w:val="28"/>
        </w:rPr>
        <w:t>власності</w:t>
      </w:r>
      <w:proofErr w:type="spellEnd"/>
      <w:r>
        <w:rPr>
          <w:sz w:val="28"/>
          <w:szCs w:val="28"/>
        </w:rPr>
        <w:t xml:space="preserve">, </w:t>
      </w:r>
      <w:proofErr w:type="spellStart"/>
      <w:r>
        <w:rPr>
          <w:sz w:val="28"/>
          <w:szCs w:val="28"/>
        </w:rPr>
        <w:t>іншими</w:t>
      </w:r>
      <w:proofErr w:type="spellEnd"/>
      <w:r w:rsidR="00F80C5A">
        <w:rPr>
          <w:sz w:val="28"/>
          <w:szCs w:val="28"/>
          <w:lang w:val="uk-UA"/>
        </w:rPr>
        <w:t xml:space="preserve"> </w:t>
      </w:r>
      <w:proofErr w:type="spellStart"/>
      <w:r>
        <w:rPr>
          <w:sz w:val="28"/>
          <w:szCs w:val="28"/>
        </w:rPr>
        <w:t>юридичними</w:t>
      </w:r>
      <w:proofErr w:type="spellEnd"/>
      <w:r>
        <w:rPr>
          <w:sz w:val="28"/>
          <w:szCs w:val="28"/>
        </w:rPr>
        <w:t xml:space="preserve"> особами Конституції</w:t>
      </w:r>
      <w:r w:rsidR="00F80C5A">
        <w:rPr>
          <w:sz w:val="28"/>
          <w:szCs w:val="28"/>
          <w:lang w:val="uk-UA"/>
        </w:rPr>
        <w:t xml:space="preserve">  </w:t>
      </w:r>
      <w:r>
        <w:rPr>
          <w:sz w:val="28"/>
          <w:szCs w:val="28"/>
        </w:rPr>
        <w:t xml:space="preserve">України, </w:t>
      </w:r>
      <w:proofErr w:type="spellStart"/>
      <w:r>
        <w:rPr>
          <w:sz w:val="28"/>
          <w:szCs w:val="28"/>
        </w:rPr>
        <w:t>законівУкраїни</w:t>
      </w:r>
      <w:proofErr w:type="spellEnd"/>
      <w:r>
        <w:rPr>
          <w:sz w:val="28"/>
          <w:szCs w:val="28"/>
        </w:rPr>
        <w:t>, а</w:t>
      </w:r>
      <w:proofErr w:type="gramStart"/>
      <w:r>
        <w:rPr>
          <w:sz w:val="28"/>
          <w:szCs w:val="28"/>
        </w:rPr>
        <w:t>ктів Пр</w:t>
      </w:r>
      <w:proofErr w:type="gramEnd"/>
      <w:r>
        <w:rPr>
          <w:sz w:val="28"/>
          <w:szCs w:val="28"/>
        </w:rPr>
        <w:t>езидента України, Кабінету</w:t>
      </w:r>
      <w:r w:rsidR="00F80C5A">
        <w:rPr>
          <w:sz w:val="28"/>
          <w:szCs w:val="28"/>
          <w:lang w:val="uk-UA"/>
        </w:rPr>
        <w:t xml:space="preserve"> </w:t>
      </w:r>
      <w:r>
        <w:rPr>
          <w:sz w:val="28"/>
          <w:szCs w:val="28"/>
        </w:rPr>
        <w:t>Міністрів</w:t>
      </w:r>
      <w:r w:rsidR="00F80C5A">
        <w:rPr>
          <w:sz w:val="28"/>
          <w:szCs w:val="28"/>
          <w:lang w:val="uk-UA"/>
        </w:rPr>
        <w:t xml:space="preserve"> </w:t>
      </w:r>
      <w:r>
        <w:rPr>
          <w:sz w:val="28"/>
          <w:szCs w:val="28"/>
        </w:rPr>
        <w:t xml:space="preserve">України, </w:t>
      </w:r>
      <w:proofErr w:type="spellStart"/>
      <w:r>
        <w:rPr>
          <w:sz w:val="28"/>
          <w:szCs w:val="28"/>
        </w:rPr>
        <w:t>інших</w:t>
      </w:r>
      <w:proofErr w:type="spellEnd"/>
      <w:r w:rsidR="00F80C5A">
        <w:rPr>
          <w:sz w:val="28"/>
          <w:szCs w:val="28"/>
          <w:lang w:val="uk-UA"/>
        </w:rPr>
        <w:t xml:space="preserve"> </w:t>
      </w:r>
      <w:r>
        <w:rPr>
          <w:sz w:val="28"/>
          <w:szCs w:val="28"/>
        </w:rPr>
        <w:t>центральних</w:t>
      </w:r>
      <w:r w:rsidR="00F80C5A">
        <w:rPr>
          <w:sz w:val="28"/>
          <w:szCs w:val="28"/>
          <w:lang w:val="uk-UA"/>
        </w:rPr>
        <w:t xml:space="preserve"> </w:t>
      </w:r>
      <w:r>
        <w:rPr>
          <w:sz w:val="28"/>
          <w:szCs w:val="28"/>
        </w:rPr>
        <w:t>органів</w:t>
      </w:r>
      <w:r w:rsidR="00F80C5A">
        <w:rPr>
          <w:sz w:val="28"/>
          <w:szCs w:val="28"/>
          <w:lang w:val="uk-UA"/>
        </w:rPr>
        <w:t xml:space="preserve"> </w:t>
      </w:r>
      <w:r>
        <w:rPr>
          <w:sz w:val="28"/>
          <w:szCs w:val="28"/>
        </w:rPr>
        <w:t>виконавчої</w:t>
      </w:r>
      <w:r w:rsidR="00F80C5A">
        <w:rPr>
          <w:sz w:val="28"/>
          <w:szCs w:val="28"/>
          <w:lang w:val="uk-UA"/>
        </w:rPr>
        <w:t xml:space="preserve"> </w:t>
      </w:r>
      <w:r>
        <w:rPr>
          <w:sz w:val="28"/>
          <w:szCs w:val="28"/>
        </w:rPr>
        <w:t>влади, розпоряджень</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і </w:t>
      </w:r>
      <w:proofErr w:type="spellStart"/>
      <w:r>
        <w:rPr>
          <w:sz w:val="28"/>
          <w:szCs w:val="28"/>
        </w:rPr>
        <w:t>несе</w:t>
      </w:r>
      <w:proofErr w:type="spellEnd"/>
      <w:r w:rsidR="00F80C5A">
        <w:rPr>
          <w:sz w:val="28"/>
          <w:szCs w:val="28"/>
          <w:lang w:val="uk-UA"/>
        </w:rPr>
        <w:t xml:space="preserve"> </w:t>
      </w:r>
      <w:proofErr w:type="spellStart"/>
      <w:r>
        <w:rPr>
          <w:sz w:val="28"/>
          <w:szCs w:val="28"/>
        </w:rPr>
        <w:t>персональну</w:t>
      </w:r>
      <w:proofErr w:type="spellEnd"/>
      <w:r w:rsidR="00F80C5A">
        <w:rPr>
          <w:sz w:val="28"/>
          <w:szCs w:val="28"/>
          <w:lang w:val="uk-UA"/>
        </w:rPr>
        <w:t xml:space="preserve"> </w:t>
      </w:r>
      <w:proofErr w:type="spellStart"/>
      <w:r>
        <w:rPr>
          <w:sz w:val="28"/>
          <w:szCs w:val="28"/>
        </w:rPr>
        <w:t>відповідальність</w:t>
      </w:r>
      <w:proofErr w:type="spellEnd"/>
      <w:r>
        <w:rPr>
          <w:sz w:val="28"/>
          <w:szCs w:val="28"/>
        </w:rPr>
        <w:t xml:space="preserve"> за стан справ у </w:t>
      </w:r>
      <w:proofErr w:type="spellStart"/>
      <w:r>
        <w:rPr>
          <w:sz w:val="28"/>
          <w:szCs w:val="28"/>
        </w:rPr>
        <w:t>дорученій</w:t>
      </w:r>
      <w:proofErr w:type="spellEnd"/>
      <w:r w:rsidR="00F80C5A">
        <w:rPr>
          <w:sz w:val="28"/>
          <w:szCs w:val="28"/>
          <w:lang w:val="uk-UA"/>
        </w:rPr>
        <w:t xml:space="preserve"> </w:t>
      </w:r>
      <w:proofErr w:type="spellStart"/>
      <w:r>
        <w:rPr>
          <w:sz w:val="28"/>
          <w:szCs w:val="28"/>
        </w:rPr>
        <w:t>сфері</w:t>
      </w:r>
      <w:proofErr w:type="spellEnd"/>
      <w:r>
        <w:rPr>
          <w:sz w:val="28"/>
          <w:szCs w:val="28"/>
        </w:rPr>
        <w:t>.</w:t>
      </w:r>
    </w:p>
    <w:p w:rsidR="002879C6" w:rsidRDefault="002879C6" w:rsidP="002879C6">
      <w:pPr>
        <w:shd w:val="clear" w:color="auto" w:fill="FFFFFF"/>
        <w:ind w:firstLine="851"/>
        <w:jc w:val="both"/>
        <w:rPr>
          <w:sz w:val="28"/>
          <w:szCs w:val="28"/>
        </w:rPr>
      </w:pPr>
      <w:proofErr w:type="spellStart"/>
      <w:r>
        <w:rPr>
          <w:sz w:val="28"/>
          <w:szCs w:val="28"/>
        </w:rPr>
        <w:t>Погоджує</w:t>
      </w:r>
      <w:proofErr w:type="spellEnd"/>
      <w:r w:rsidR="00F80C5A">
        <w:rPr>
          <w:sz w:val="28"/>
          <w:szCs w:val="28"/>
          <w:lang w:val="uk-UA"/>
        </w:rPr>
        <w:t xml:space="preserve"> </w:t>
      </w:r>
      <w:proofErr w:type="spellStart"/>
      <w:r>
        <w:rPr>
          <w:sz w:val="28"/>
          <w:szCs w:val="28"/>
        </w:rPr>
        <w:t>пропозиції</w:t>
      </w:r>
      <w:proofErr w:type="spellEnd"/>
      <w:r>
        <w:rPr>
          <w:sz w:val="28"/>
          <w:szCs w:val="28"/>
        </w:rPr>
        <w:t xml:space="preserve"> до </w:t>
      </w:r>
      <w:proofErr w:type="spellStart"/>
      <w:r>
        <w:rPr>
          <w:sz w:val="28"/>
          <w:szCs w:val="28"/>
        </w:rPr>
        <w:t>планів</w:t>
      </w:r>
      <w:proofErr w:type="spellEnd"/>
      <w:r w:rsidR="00F80C5A">
        <w:rPr>
          <w:sz w:val="28"/>
          <w:szCs w:val="28"/>
          <w:lang w:val="uk-UA"/>
        </w:rPr>
        <w:t xml:space="preserve"> </w:t>
      </w:r>
      <w:proofErr w:type="spellStart"/>
      <w:r>
        <w:rPr>
          <w:sz w:val="28"/>
          <w:szCs w:val="28"/>
        </w:rPr>
        <w:t>роботи</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питань для </w:t>
      </w:r>
      <w:proofErr w:type="spellStart"/>
      <w:r>
        <w:rPr>
          <w:sz w:val="28"/>
          <w:szCs w:val="28"/>
        </w:rPr>
        <w:t>розгляду</w:t>
      </w:r>
      <w:proofErr w:type="spellEnd"/>
      <w:r>
        <w:rPr>
          <w:sz w:val="28"/>
          <w:szCs w:val="28"/>
        </w:rPr>
        <w:t xml:space="preserve"> на </w:t>
      </w:r>
      <w:proofErr w:type="spellStart"/>
      <w:r>
        <w:rPr>
          <w:sz w:val="28"/>
          <w:szCs w:val="28"/>
        </w:rPr>
        <w:t>засіданнях</w:t>
      </w:r>
      <w:proofErr w:type="spellEnd"/>
      <w:r w:rsidR="00F80C5A">
        <w:rPr>
          <w:sz w:val="28"/>
          <w:szCs w:val="28"/>
          <w:lang w:val="uk-UA"/>
        </w:rPr>
        <w:t xml:space="preserve"> </w:t>
      </w:r>
      <w:proofErr w:type="spellStart"/>
      <w:r>
        <w:rPr>
          <w:sz w:val="28"/>
          <w:szCs w:val="28"/>
        </w:rPr>
        <w:t>колегії</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у голови</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адміністрації</w:t>
      </w:r>
      <w:r w:rsidR="00F80C5A">
        <w:rPr>
          <w:sz w:val="28"/>
          <w:szCs w:val="28"/>
          <w:lang w:val="uk-UA"/>
        </w:rPr>
        <w:t xml:space="preserve"> </w:t>
      </w:r>
      <w:proofErr w:type="spellStart"/>
      <w:r>
        <w:rPr>
          <w:sz w:val="28"/>
          <w:szCs w:val="28"/>
        </w:rPr>
        <w:t>відповідно</w:t>
      </w:r>
      <w:proofErr w:type="spellEnd"/>
      <w:r>
        <w:rPr>
          <w:sz w:val="28"/>
          <w:szCs w:val="28"/>
        </w:rPr>
        <w:t xml:space="preserve"> до повноважень.</w:t>
      </w:r>
    </w:p>
    <w:p w:rsidR="002879C6" w:rsidRDefault="002879C6" w:rsidP="002879C6">
      <w:pPr>
        <w:shd w:val="clear" w:color="auto" w:fill="FFFFFF"/>
        <w:ind w:firstLine="851"/>
        <w:jc w:val="both"/>
        <w:rPr>
          <w:sz w:val="28"/>
          <w:szCs w:val="28"/>
        </w:rPr>
      </w:pPr>
      <w:proofErr w:type="gramStart"/>
      <w:r>
        <w:rPr>
          <w:sz w:val="28"/>
          <w:szCs w:val="28"/>
        </w:rPr>
        <w:t>Бере</w:t>
      </w:r>
      <w:proofErr w:type="gramEnd"/>
      <w:r>
        <w:rPr>
          <w:sz w:val="28"/>
          <w:szCs w:val="28"/>
        </w:rPr>
        <w:t xml:space="preserve"> участь у </w:t>
      </w:r>
      <w:proofErr w:type="spellStart"/>
      <w:r>
        <w:rPr>
          <w:sz w:val="28"/>
          <w:szCs w:val="28"/>
        </w:rPr>
        <w:t>розгляді</w:t>
      </w:r>
      <w:proofErr w:type="spellEnd"/>
      <w:r w:rsidR="00F80C5A">
        <w:rPr>
          <w:sz w:val="28"/>
          <w:szCs w:val="28"/>
          <w:lang w:val="uk-UA"/>
        </w:rPr>
        <w:t xml:space="preserve"> </w:t>
      </w:r>
      <w:r>
        <w:rPr>
          <w:sz w:val="28"/>
          <w:szCs w:val="28"/>
        </w:rPr>
        <w:t xml:space="preserve">питань на </w:t>
      </w:r>
      <w:proofErr w:type="spellStart"/>
      <w:r>
        <w:rPr>
          <w:sz w:val="28"/>
          <w:szCs w:val="28"/>
        </w:rPr>
        <w:t>засіданнях</w:t>
      </w:r>
      <w:proofErr w:type="spellEnd"/>
      <w:r w:rsidR="00F80C5A">
        <w:rPr>
          <w:sz w:val="28"/>
          <w:szCs w:val="28"/>
          <w:lang w:val="uk-UA"/>
        </w:rPr>
        <w:t xml:space="preserve"> </w:t>
      </w:r>
      <w:proofErr w:type="spellStart"/>
      <w:r>
        <w:rPr>
          <w:sz w:val="28"/>
          <w:szCs w:val="28"/>
        </w:rPr>
        <w:t>колегії</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roofErr w:type="spellStart"/>
      <w:r>
        <w:rPr>
          <w:sz w:val="28"/>
          <w:szCs w:val="28"/>
        </w:rPr>
        <w:t>нарадах</w:t>
      </w:r>
      <w:proofErr w:type="spellEnd"/>
      <w:r>
        <w:rPr>
          <w:sz w:val="28"/>
          <w:szCs w:val="28"/>
        </w:rPr>
        <w:t xml:space="preserve"> за </w:t>
      </w:r>
      <w:proofErr w:type="spellStart"/>
      <w:r>
        <w:rPr>
          <w:sz w:val="28"/>
          <w:szCs w:val="28"/>
        </w:rPr>
        <w:t>участю</w:t>
      </w:r>
      <w:proofErr w:type="spellEnd"/>
      <w:r w:rsidR="00F80C5A">
        <w:rPr>
          <w:sz w:val="28"/>
          <w:szCs w:val="28"/>
          <w:lang w:val="uk-UA"/>
        </w:rPr>
        <w:t xml:space="preserve"> </w:t>
      </w:r>
      <w:r>
        <w:rPr>
          <w:sz w:val="28"/>
          <w:szCs w:val="28"/>
        </w:rPr>
        <w:t>голови</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в </w:t>
      </w:r>
      <w:proofErr w:type="spellStart"/>
      <w:r>
        <w:rPr>
          <w:sz w:val="28"/>
          <w:szCs w:val="28"/>
        </w:rPr>
        <w:t>роботі</w:t>
      </w:r>
      <w:proofErr w:type="spellEnd"/>
      <w:r w:rsidR="00F80C5A">
        <w:rPr>
          <w:sz w:val="28"/>
          <w:szCs w:val="28"/>
          <w:lang w:val="uk-UA"/>
        </w:rPr>
        <w:t xml:space="preserve"> </w:t>
      </w:r>
      <w:r>
        <w:rPr>
          <w:sz w:val="28"/>
          <w:szCs w:val="28"/>
        </w:rPr>
        <w:t>відповідних</w:t>
      </w:r>
      <w:r w:rsidR="00F80C5A">
        <w:rPr>
          <w:sz w:val="28"/>
          <w:szCs w:val="28"/>
          <w:lang w:val="uk-UA"/>
        </w:rPr>
        <w:t xml:space="preserve"> </w:t>
      </w:r>
      <w:r>
        <w:rPr>
          <w:sz w:val="28"/>
          <w:szCs w:val="28"/>
          <w:lang w:val="uk-UA"/>
        </w:rPr>
        <w:t>консультативних та дорадчих органів</w:t>
      </w:r>
      <w:r w:rsidR="00F80C5A">
        <w:rPr>
          <w:sz w:val="28"/>
          <w:szCs w:val="28"/>
        </w:rPr>
        <w:t xml:space="preserve">, </w:t>
      </w:r>
      <w:r w:rsidR="00F80C5A">
        <w:rPr>
          <w:sz w:val="28"/>
          <w:szCs w:val="28"/>
          <w:lang w:val="uk-UA"/>
        </w:rPr>
        <w:t>щ</w:t>
      </w:r>
      <w:r>
        <w:rPr>
          <w:sz w:val="28"/>
          <w:szCs w:val="28"/>
        </w:rPr>
        <w:t>о</w:t>
      </w:r>
      <w:r w:rsidR="00F80C5A">
        <w:rPr>
          <w:sz w:val="28"/>
          <w:szCs w:val="28"/>
          <w:lang w:val="uk-UA"/>
        </w:rPr>
        <w:t xml:space="preserve"> </w:t>
      </w:r>
      <w:proofErr w:type="spellStart"/>
      <w:r>
        <w:rPr>
          <w:sz w:val="28"/>
          <w:szCs w:val="28"/>
        </w:rPr>
        <w:t>утворюються</w:t>
      </w:r>
      <w:proofErr w:type="spellEnd"/>
      <w:r w:rsidR="00F80C5A">
        <w:rPr>
          <w:sz w:val="28"/>
          <w:szCs w:val="28"/>
          <w:lang w:val="uk-UA"/>
        </w:rPr>
        <w:t xml:space="preserve"> </w:t>
      </w:r>
      <w:r>
        <w:rPr>
          <w:sz w:val="28"/>
          <w:szCs w:val="28"/>
          <w:lang w:val="uk-UA"/>
        </w:rPr>
        <w:t>головою</w:t>
      </w:r>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державної</w:t>
      </w:r>
      <w:r w:rsidR="00F80C5A">
        <w:rPr>
          <w:sz w:val="28"/>
          <w:szCs w:val="28"/>
          <w:lang w:val="uk-UA"/>
        </w:rPr>
        <w:t xml:space="preserve"> </w:t>
      </w:r>
      <w:r>
        <w:rPr>
          <w:sz w:val="28"/>
          <w:szCs w:val="28"/>
        </w:rPr>
        <w:t xml:space="preserve">адміністрації. </w:t>
      </w:r>
    </w:p>
    <w:p w:rsidR="002879C6" w:rsidRDefault="002879C6" w:rsidP="002879C6">
      <w:pPr>
        <w:shd w:val="clear" w:color="auto" w:fill="FFFFFF"/>
        <w:ind w:firstLine="851"/>
        <w:jc w:val="both"/>
        <w:rPr>
          <w:sz w:val="28"/>
          <w:szCs w:val="28"/>
        </w:rPr>
      </w:pPr>
      <w:proofErr w:type="spellStart"/>
      <w:r>
        <w:rPr>
          <w:sz w:val="28"/>
          <w:szCs w:val="28"/>
        </w:rPr>
        <w:t>Співпрацює</w:t>
      </w:r>
      <w:proofErr w:type="spellEnd"/>
      <w:r w:rsidR="00F80C5A">
        <w:rPr>
          <w:sz w:val="28"/>
          <w:szCs w:val="28"/>
          <w:lang w:val="uk-UA"/>
        </w:rPr>
        <w:t xml:space="preserve"> </w:t>
      </w:r>
      <w:proofErr w:type="spellStart"/>
      <w:r>
        <w:rPr>
          <w:sz w:val="28"/>
          <w:szCs w:val="28"/>
        </w:rPr>
        <w:t>із</w:t>
      </w:r>
      <w:proofErr w:type="spellEnd"/>
      <w:r w:rsidR="00F80C5A">
        <w:rPr>
          <w:sz w:val="28"/>
          <w:szCs w:val="28"/>
          <w:lang w:val="uk-UA"/>
        </w:rPr>
        <w:t xml:space="preserve"> </w:t>
      </w:r>
      <w:proofErr w:type="spellStart"/>
      <w:r>
        <w:rPr>
          <w:sz w:val="28"/>
          <w:szCs w:val="28"/>
        </w:rPr>
        <w:t>відповідними</w:t>
      </w:r>
      <w:proofErr w:type="spellEnd"/>
      <w:r w:rsidR="00F80C5A">
        <w:rPr>
          <w:sz w:val="28"/>
          <w:szCs w:val="28"/>
          <w:lang w:val="uk-UA"/>
        </w:rPr>
        <w:t xml:space="preserve"> </w:t>
      </w:r>
      <w:proofErr w:type="spellStart"/>
      <w:r>
        <w:rPr>
          <w:sz w:val="28"/>
          <w:szCs w:val="28"/>
        </w:rPr>
        <w:t>постійними</w:t>
      </w:r>
      <w:proofErr w:type="spellEnd"/>
      <w:r w:rsidR="00F80C5A">
        <w:rPr>
          <w:sz w:val="28"/>
          <w:szCs w:val="28"/>
          <w:lang w:val="uk-UA"/>
        </w:rPr>
        <w:t xml:space="preserve"> </w:t>
      </w:r>
      <w:proofErr w:type="spellStart"/>
      <w:r>
        <w:rPr>
          <w:sz w:val="28"/>
          <w:szCs w:val="28"/>
        </w:rPr>
        <w:t>комісіями</w:t>
      </w:r>
      <w:proofErr w:type="spellEnd"/>
      <w:r w:rsidR="00F80C5A">
        <w:rPr>
          <w:sz w:val="28"/>
          <w:szCs w:val="28"/>
          <w:lang w:val="uk-UA"/>
        </w:rPr>
        <w:t xml:space="preserve"> </w:t>
      </w:r>
      <w:r>
        <w:rPr>
          <w:sz w:val="28"/>
          <w:szCs w:val="28"/>
        </w:rPr>
        <w:t>районної</w:t>
      </w:r>
      <w:r w:rsidR="00F80C5A">
        <w:rPr>
          <w:sz w:val="28"/>
          <w:szCs w:val="28"/>
          <w:lang w:val="uk-UA"/>
        </w:rPr>
        <w:t xml:space="preserve"> </w:t>
      </w:r>
      <w:r>
        <w:rPr>
          <w:sz w:val="28"/>
          <w:szCs w:val="28"/>
        </w:rPr>
        <w:t>ради.</w:t>
      </w:r>
    </w:p>
    <w:p w:rsidR="002879C6" w:rsidRDefault="002879C6" w:rsidP="002879C6">
      <w:pPr>
        <w:shd w:val="clear" w:color="auto" w:fill="FFFFFF"/>
        <w:ind w:firstLine="851"/>
        <w:jc w:val="both"/>
        <w:rPr>
          <w:sz w:val="28"/>
          <w:szCs w:val="28"/>
          <w:lang w:val="uk-UA"/>
        </w:rPr>
      </w:pPr>
      <w:r>
        <w:rPr>
          <w:sz w:val="28"/>
          <w:szCs w:val="28"/>
          <w:lang w:eastAsia="uk-UA"/>
        </w:rPr>
        <w:t>Проводить особистий</w:t>
      </w:r>
      <w:r w:rsidR="00F80C5A">
        <w:rPr>
          <w:sz w:val="28"/>
          <w:szCs w:val="28"/>
          <w:lang w:val="uk-UA" w:eastAsia="uk-UA"/>
        </w:rPr>
        <w:t xml:space="preserve"> </w:t>
      </w:r>
      <w:r>
        <w:rPr>
          <w:sz w:val="28"/>
          <w:szCs w:val="28"/>
          <w:lang w:eastAsia="uk-UA"/>
        </w:rPr>
        <w:t>прийом</w:t>
      </w:r>
      <w:r w:rsidR="00F80C5A">
        <w:rPr>
          <w:sz w:val="28"/>
          <w:szCs w:val="28"/>
          <w:lang w:val="uk-UA" w:eastAsia="uk-UA"/>
        </w:rPr>
        <w:t xml:space="preserve"> </w:t>
      </w:r>
      <w:r>
        <w:rPr>
          <w:sz w:val="28"/>
          <w:szCs w:val="28"/>
          <w:lang w:eastAsia="uk-UA"/>
        </w:rPr>
        <w:t xml:space="preserve">громадян з питань, що належать до </w:t>
      </w:r>
      <w:r>
        <w:rPr>
          <w:sz w:val="28"/>
          <w:szCs w:val="28"/>
          <w:lang w:val="uk-UA" w:eastAsia="uk-UA"/>
        </w:rPr>
        <w:t xml:space="preserve">її </w:t>
      </w:r>
      <w:r>
        <w:rPr>
          <w:sz w:val="28"/>
          <w:szCs w:val="28"/>
          <w:lang w:eastAsia="uk-UA"/>
        </w:rPr>
        <w:t>повноважень</w:t>
      </w:r>
      <w:r>
        <w:rPr>
          <w:sz w:val="28"/>
          <w:szCs w:val="28"/>
          <w:lang w:val="uk-UA"/>
        </w:rPr>
        <w:t>.</w:t>
      </w:r>
    </w:p>
    <w:p w:rsidR="002879C6" w:rsidRDefault="002879C6" w:rsidP="002879C6">
      <w:pPr>
        <w:shd w:val="clear" w:color="auto" w:fill="FFFFFF"/>
        <w:ind w:firstLine="851"/>
        <w:jc w:val="both"/>
        <w:rPr>
          <w:sz w:val="28"/>
          <w:szCs w:val="28"/>
          <w:lang w:val="uk-UA"/>
        </w:rPr>
      </w:pPr>
    </w:p>
    <w:p w:rsidR="002879C6" w:rsidRDefault="002879C6" w:rsidP="002879C6">
      <w:pPr>
        <w:ind w:firstLine="851"/>
        <w:jc w:val="both"/>
        <w:rPr>
          <w:sz w:val="28"/>
          <w:szCs w:val="28"/>
          <w:lang w:val="uk-UA"/>
        </w:rPr>
      </w:pPr>
      <w:r>
        <w:rPr>
          <w:b/>
          <w:bCs/>
          <w:iCs/>
          <w:sz w:val="28"/>
          <w:szCs w:val="28"/>
          <w:lang w:val="uk-UA"/>
        </w:rPr>
        <w:lastRenderedPageBreak/>
        <w:t>Веде питання:</w:t>
      </w:r>
      <w:r>
        <w:rPr>
          <w:sz w:val="28"/>
          <w:szCs w:val="28"/>
          <w:lang w:val="uk-UA"/>
        </w:rPr>
        <w:t xml:space="preserve"> охорони здоров’я; надання адміністративних послуг; цифрової трансформації і безпеки, </w:t>
      </w:r>
      <w:proofErr w:type="spellStart"/>
      <w:r>
        <w:rPr>
          <w:sz w:val="28"/>
          <w:szCs w:val="28"/>
          <w:lang w:val="uk-UA"/>
        </w:rPr>
        <w:t>цифровізації</w:t>
      </w:r>
      <w:proofErr w:type="spellEnd"/>
      <w:r>
        <w:rPr>
          <w:sz w:val="28"/>
          <w:szCs w:val="28"/>
          <w:lang w:val="uk-UA"/>
        </w:rPr>
        <w:t xml:space="preserve"> та цифрового розвитку; соціального захисту населення; зайнятості та міграції населення; сім'ї, гендерної політики; запобігання та протидії домашньому насильству і насильству за ознакою статі; захисту прав дітей; релігії; молодіжної політики; взаємодії з територіальними громадами,  архівної справи.</w:t>
      </w:r>
    </w:p>
    <w:p w:rsidR="002879C6" w:rsidRDefault="002879C6" w:rsidP="002879C6">
      <w:pPr>
        <w:shd w:val="clear" w:color="auto" w:fill="FFFFFF"/>
        <w:ind w:firstLine="851"/>
        <w:jc w:val="both"/>
        <w:rPr>
          <w:b/>
          <w:bCs/>
          <w:i/>
          <w:iCs/>
          <w:sz w:val="28"/>
          <w:szCs w:val="28"/>
          <w:lang w:val="uk-UA"/>
        </w:rPr>
      </w:pPr>
    </w:p>
    <w:p w:rsidR="002879C6" w:rsidRDefault="002879C6" w:rsidP="002879C6">
      <w:pPr>
        <w:tabs>
          <w:tab w:val="left" w:pos="6920"/>
        </w:tabs>
        <w:ind w:firstLine="851"/>
        <w:jc w:val="both"/>
        <w:rPr>
          <w:sz w:val="28"/>
          <w:szCs w:val="28"/>
          <w:lang w:val="uk-UA"/>
        </w:rPr>
      </w:pPr>
      <w:r>
        <w:rPr>
          <w:b/>
          <w:bCs/>
          <w:iCs/>
          <w:sz w:val="28"/>
          <w:szCs w:val="28"/>
          <w:lang w:val="uk-UA"/>
        </w:rPr>
        <w:t>Спрямовує діяльність:</w:t>
      </w:r>
      <w:r>
        <w:rPr>
          <w:sz w:val="28"/>
          <w:szCs w:val="28"/>
          <w:lang w:val="uk-UA"/>
        </w:rPr>
        <w:t xml:space="preserve"> відділу цифрового розвитку, цифрових трансформацій і </w:t>
      </w:r>
      <w:proofErr w:type="spellStart"/>
      <w:r>
        <w:rPr>
          <w:sz w:val="28"/>
          <w:szCs w:val="28"/>
          <w:lang w:val="uk-UA"/>
        </w:rPr>
        <w:t>цифровізації</w:t>
      </w:r>
      <w:proofErr w:type="spellEnd"/>
      <w:r>
        <w:rPr>
          <w:sz w:val="28"/>
          <w:szCs w:val="28"/>
          <w:lang w:val="uk-UA"/>
        </w:rPr>
        <w:t xml:space="preserve"> та організації діяльності центрів надання адміністративних послуг районної державної адміністрації; управління соціального захисту населення </w:t>
      </w:r>
      <w:proofErr w:type="spellStart"/>
      <w:r>
        <w:rPr>
          <w:sz w:val="28"/>
          <w:szCs w:val="28"/>
          <w:lang w:val="uk-UA"/>
        </w:rPr>
        <w:t>районої</w:t>
      </w:r>
      <w:proofErr w:type="spellEnd"/>
      <w:r>
        <w:rPr>
          <w:sz w:val="28"/>
          <w:szCs w:val="28"/>
          <w:lang w:val="uk-UA"/>
        </w:rPr>
        <w:t xml:space="preserve"> державної адміністрації; служби у справах дітей районної державної адміністрації; відділу забезпечення взаємодії з органами місцевого самоврядування </w:t>
      </w:r>
      <w:r>
        <w:rPr>
          <w:bCs/>
          <w:sz w:val="28"/>
          <w:szCs w:val="28"/>
          <w:lang w:val="uk-UA"/>
        </w:rPr>
        <w:t xml:space="preserve">районної державної адміністрації; </w:t>
      </w:r>
      <w:r>
        <w:rPr>
          <w:sz w:val="28"/>
          <w:szCs w:val="28"/>
          <w:lang w:val="uk-UA"/>
        </w:rPr>
        <w:t>відділу освіти, охорони здоров’я, культури, спорту управління соціально-економічного розвитку території районної державної адміністрації (з питань охорони здоров’я, релігії), архівного відділу районної державної адміністрації.</w:t>
      </w:r>
    </w:p>
    <w:p w:rsidR="002879C6" w:rsidRDefault="002879C6" w:rsidP="002879C6">
      <w:pPr>
        <w:shd w:val="clear" w:color="auto" w:fill="FFFFFF"/>
        <w:ind w:firstLine="851"/>
        <w:jc w:val="both"/>
        <w:rPr>
          <w:b/>
          <w:bCs/>
          <w:iCs/>
          <w:sz w:val="28"/>
          <w:szCs w:val="28"/>
          <w:lang w:val="uk-UA"/>
        </w:rPr>
      </w:pPr>
    </w:p>
    <w:p w:rsidR="002879C6" w:rsidRDefault="002879C6" w:rsidP="002879C6">
      <w:pPr>
        <w:shd w:val="clear" w:color="auto" w:fill="FFFFFF"/>
        <w:ind w:firstLine="851"/>
        <w:jc w:val="both"/>
        <w:rPr>
          <w:sz w:val="28"/>
          <w:szCs w:val="28"/>
          <w:lang w:val="uk-UA"/>
        </w:rPr>
      </w:pPr>
      <w:r>
        <w:rPr>
          <w:b/>
          <w:bCs/>
          <w:iCs/>
          <w:sz w:val="28"/>
          <w:szCs w:val="28"/>
          <w:lang w:val="uk-UA"/>
        </w:rPr>
        <w:t>Забезпечує взаємодію з:</w:t>
      </w:r>
      <w:r>
        <w:rPr>
          <w:sz w:val="28"/>
          <w:szCs w:val="28"/>
          <w:lang w:val="uk-UA"/>
        </w:rPr>
        <w:t xml:space="preserve">засобами масової інформації; органами місцевого самоврядування; благодійними фондами та громадськими, релігійними і благодійними організаціями в районі; </w:t>
      </w:r>
      <w:proofErr w:type="spellStart"/>
      <w:r>
        <w:rPr>
          <w:sz w:val="28"/>
          <w:szCs w:val="28"/>
          <w:lang w:val="uk-UA"/>
        </w:rPr>
        <w:t>міськрайоним</w:t>
      </w:r>
      <w:proofErr w:type="spellEnd"/>
      <w:r>
        <w:rPr>
          <w:sz w:val="28"/>
          <w:szCs w:val="28"/>
          <w:lang w:val="uk-UA"/>
        </w:rPr>
        <w:t xml:space="preserve"> Центром надання допомоги учасникам АТО; районним комітетом товариства Червоного Хреста України; районним фондом милосердя і здоров’я; районним центром </w:t>
      </w:r>
      <w:proofErr w:type="spellStart"/>
      <w:r>
        <w:rPr>
          <w:sz w:val="28"/>
          <w:szCs w:val="28"/>
          <w:lang w:val="uk-UA"/>
        </w:rPr>
        <w:t>СНІДу</w:t>
      </w:r>
      <w:proofErr w:type="spellEnd"/>
      <w:r>
        <w:rPr>
          <w:sz w:val="28"/>
          <w:szCs w:val="28"/>
          <w:lang w:val="uk-UA"/>
        </w:rPr>
        <w:t>; територіальними управліннями Пенсійного фонду України; територіальними органами обласного центру зайнятості, підприємствами, установами, організаціями різних форм власності галузей, які курує.</w:t>
      </w:r>
    </w:p>
    <w:p w:rsidR="002879C6" w:rsidRDefault="002879C6" w:rsidP="002879C6">
      <w:pPr>
        <w:shd w:val="clear" w:color="auto" w:fill="FFFFFF"/>
        <w:ind w:firstLine="851"/>
        <w:jc w:val="both"/>
        <w:rPr>
          <w:spacing w:val="-7"/>
          <w:sz w:val="28"/>
          <w:szCs w:val="28"/>
          <w:lang w:val="uk-UA"/>
        </w:rPr>
      </w:pPr>
      <w:r>
        <w:rPr>
          <w:b/>
          <w:bCs/>
          <w:iCs/>
          <w:sz w:val="28"/>
          <w:szCs w:val="28"/>
          <w:lang w:val="uk-UA"/>
        </w:rPr>
        <w:t>Очолює</w:t>
      </w:r>
      <w:r>
        <w:rPr>
          <w:sz w:val="28"/>
          <w:szCs w:val="28"/>
          <w:lang w:val="uk-UA"/>
        </w:rPr>
        <w:t xml:space="preserve">: </w:t>
      </w:r>
      <w:r>
        <w:rPr>
          <w:spacing w:val="-7"/>
          <w:sz w:val="28"/>
          <w:szCs w:val="28"/>
          <w:lang w:val="uk-UA"/>
        </w:rPr>
        <w:t>консультативні, дорадчі та інші допоміжні органи з відповідних напрямів, утворені районною державною адміністрацією для сприяння здійсненню повноважень.</w:t>
      </w:r>
    </w:p>
    <w:p w:rsidR="002879C6" w:rsidRDefault="002879C6" w:rsidP="002879C6">
      <w:pPr>
        <w:shd w:val="clear" w:color="auto" w:fill="FFFFFF"/>
        <w:ind w:firstLine="851"/>
        <w:jc w:val="both"/>
        <w:rPr>
          <w:spacing w:val="-7"/>
          <w:sz w:val="28"/>
          <w:szCs w:val="28"/>
          <w:lang w:val="uk-UA"/>
        </w:rPr>
      </w:pPr>
    </w:p>
    <w:p w:rsidR="002879C6" w:rsidRDefault="002879C6" w:rsidP="002879C6">
      <w:pPr>
        <w:shd w:val="clear" w:color="auto" w:fill="FFFFFF"/>
        <w:jc w:val="center"/>
        <w:rPr>
          <w:b/>
          <w:bCs/>
          <w:sz w:val="28"/>
          <w:szCs w:val="28"/>
          <w:lang w:val="uk-UA"/>
        </w:rPr>
      </w:pPr>
      <w:r>
        <w:rPr>
          <w:b/>
          <w:bCs/>
          <w:sz w:val="28"/>
          <w:szCs w:val="28"/>
          <w:lang w:val="uk-UA"/>
        </w:rPr>
        <w:t xml:space="preserve">Керівник апарату районної державної адміністрації </w:t>
      </w:r>
    </w:p>
    <w:p w:rsidR="002879C6" w:rsidRDefault="002879C6" w:rsidP="002879C6">
      <w:pPr>
        <w:shd w:val="clear" w:color="auto" w:fill="FFFFFF"/>
        <w:jc w:val="center"/>
        <w:rPr>
          <w:b/>
          <w:bCs/>
          <w:sz w:val="28"/>
          <w:szCs w:val="28"/>
          <w:lang w:val="uk-UA"/>
        </w:rPr>
      </w:pPr>
      <w:proofErr w:type="spellStart"/>
      <w:r>
        <w:rPr>
          <w:b/>
          <w:bCs/>
          <w:sz w:val="28"/>
          <w:szCs w:val="28"/>
          <w:lang w:val="uk-UA"/>
        </w:rPr>
        <w:t>Вібла</w:t>
      </w:r>
      <w:proofErr w:type="spellEnd"/>
      <w:r>
        <w:rPr>
          <w:b/>
          <w:bCs/>
          <w:sz w:val="28"/>
          <w:szCs w:val="28"/>
          <w:lang w:val="uk-UA"/>
        </w:rPr>
        <w:t xml:space="preserve"> Наталія Валеріївна</w:t>
      </w:r>
    </w:p>
    <w:p w:rsidR="002879C6" w:rsidRDefault="002879C6" w:rsidP="002879C6">
      <w:pPr>
        <w:shd w:val="clear" w:color="auto" w:fill="FFFFFF"/>
        <w:ind w:firstLine="851"/>
        <w:jc w:val="center"/>
        <w:rPr>
          <w:b/>
          <w:bCs/>
          <w:sz w:val="28"/>
          <w:szCs w:val="28"/>
          <w:lang w:val="uk-UA"/>
        </w:rPr>
      </w:pPr>
    </w:p>
    <w:p w:rsidR="002879C6" w:rsidRPr="002879C6" w:rsidRDefault="002879C6" w:rsidP="002879C6">
      <w:pPr>
        <w:shd w:val="clear" w:color="auto" w:fill="FFFFFF"/>
        <w:ind w:firstLine="851"/>
        <w:jc w:val="both"/>
        <w:rPr>
          <w:sz w:val="28"/>
          <w:szCs w:val="28"/>
          <w:lang w:val="uk-UA"/>
        </w:rPr>
      </w:pPr>
      <w:r w:rsidRPr="002879C6">
        <w:rPr>
          <w:sz w:val="28"/>
          <w:szCs w:val="28"/>
          <w:lang w:val="uk-UA"/>
        </w:rPr>
        <w:t>Забезпечує виконання Конституції та законів України, актів Президента України, Кабінету Міністрів України, інших органів державної влади на території району, рішень обласної, районної рад, розпоряджень обл</w:t>
      </w:r>
      <w:r>
        <w:rPr>
          <w:sz w:val="28"/>
          <w:szCs w:val="28"/>
          <w:lang w:val="uk-UA"/>
        </w:rPr>
        <w:t xml:space="preserve">асної </w:t>
      </w:r>
      <w:r w:rsidRPr="002879C6">
        <w:rPr>
          <w:sz w:val="28"/>
          <w:szCs w:val="28"/>
          <w:lang w:val="uk-UA"/>
        </w:rPr>
        <w:t>держ</w:t>
      </w:r>
      <w:r>
        <w:rPr>
          <w:sz w:val="28"/>
          <w:szCs w:val="28"/>
          <w:lang w:val="uk-UA"/>
        </w:rPr>
        <w:t xml:space="preserve">авної </w:t>
      </w:r>
      <w:r w:rsidRPr="002879C6">
        <w:rPr>
          <w:sz w:val="28"/>
          <w:szCs w:val="28"/>
          <w:lang w:val="uk-UA"/>
        </w:rPr>
        <w:t>адміністрації та районної державної адміністрації з питань управління персоналом, правового, організаційного, кадрового, матеріально-технічного та іншого забезпечення діяльності районної державної адміністрації.</w:t>
      </w:r>
    </w:p>
    <w:p w:rsidR="002879C6" w:rsidRDefault="002879C6" w:rsidP="002879C6">
      <w:pPr>
        <w:shd w:val="clear" w:color="auto" w:fill="FFFFFF"/>
        <w:ind w:firstLine="851"/>
        <w:jc w:val="both"/>
        <w:rPr>
          <w:sz w:val="28"/>
          <w:szCs w:val="28"/>
          <w:lang w:val="uk-UA" w:eastAsia="uk-UA"/>
        </w:rPr>
      </w:pPr>
      <w:r w:rsidRPr="002879C6">
        <w:rPr>
          <w:sz w:val="28"/>
          <w:szCs w:val="28"/>
          <w:lang w:val="uk-UA"/>
        </w:rPr>
        <w:t xml:space="preserve">Здійснює повноваження керівника державної служби в апараті </w:t>
      </w:r>
      <w:r>
        <w:rPr>
          <w:sz w:val="28"/>
          <w:szCs w:val="28"/>
          <w:lang w:val="uk-UA"/>
        </w:rPr>
        <w:t>та</w:t>
      </w:r>
      <w:r w:rsidRPr="002879C6">
        <w:rPr>
          <w:sz w:val="28"/>
          <w:szCs w:val="28"/>
          <w:lang w:val="uk-UA"/>
        </w:rPr>
        <w:t xml:space="preserve"> структурних підрозділах районної державної адміністрації без статус</w:t>
      </w:r>
      <w:r>
        <w:rPr>
          <w:sz w:val="28"/>
          <w:szCs w:val="28"/>
          <w:lang w:val="uk-UA"/>
        </w:rPr>
        <w:t>у</w:t>
      </w:r>
      <w:r w:rsidRPr="002879C6">
        <w:rPr>
          <w:sz w:val="28"/>
          <w:szCs w:val="28"/>
          <w:lang w:val="uk-UA"/>
        </w:rPr>
        <w:t xml:space="preserve"> юридичних осіб публічного права відповідно до Закону України «Про державну службу».</w:t>
      </w:r>
    </w:p>
    <w:p w:rsidR="002879C6" w:rsidRDefault="002879C6" w:rsidP="002879C6">
      <w:pPr>
        <w:shd w:val="clear" w:color="auto" w:fill="FFFFFF"/>
        <w:ind w:firstLine="851"/>
        <w:jc w:val="both"/>
        <w:rPr>
          <w:sz w:val="28"/>
          <w:szCs w:val="28"/>
          <w:lang w:val="uk-UA"/>
        </w:rPr>
      </w:pPr>
      <w:r>
        <w:rPr>
          <w:sz w:val="28"/>
          <w:szCs w:val="28"/>
          <w:lang w:val="uk-UA"/>
        </w:rPr>
        <w:t>Призначає на посади та звільняє з посад працівників апарату та працівників структурних підрозділів районної державної адміністрації без статусу юридичних осіб публічного права.</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lastRenderedPageBreak/>
        <w:t>Здійснює</w:t>
      </w:r>
      <w:r w:rsidR="005A519F">
        <w:rPr>
          <w:sz w:val="28"/>
          <w:szCs w:val="28"/>
          <w:lang w:val="uk-UA" w:eastAsia="uk-UA"/>
        </w:rPr>
        <w:t xml:space="preserve"> </w:t>
      </w:r>
      <w:r w:rsidRPr="00467AC7">
        <w:rPr>
          <w:sz w:val="28"/>
          <w:szCs w:val="28"/>
          <w:lang w:val="uk-UA" w:eastAsia="uk-UA"/>
        </w:rPr>
        <w:t>керівництво</w:t>
      </w:r>
      <w:r w:rsidR="005A519F">
        <w:rPr>
          <w:sz w:val="28"/>
          <w:szCs w:val="28"/>
          <w:lang w:val="uk-UA" w:eastAsia="uk-UA"/>
        </w:rPr>
        <w:t xml:space="preserve"> </w:t>
      </w:r>
      <w:r w:rsidRPr="00467AC7">
        <w:rPr>
          <w:sz w:val="28"/>
          <w:szCs w:val="28"/>
          <w:lang w:val="uk-UA" w:eastAsia="uk-UA"/>
        </w:rPr>
        <w:t>апаратом, організовує</w:t>
      </w:r>
      <w:r w:rsidR="005A519F">
        <w:rPr>
          <w:sz w:val="28"/>
          <w:szCs w:val="28"/>
          <w:lang w:val="uk-UA" w:eastAsia="uk-UA"/>
        </w:rPr>
        <w:t xml:space="preserve"> </w:t>
      </w:r>
      <w:r w:rsidRPr="00467AC7">
        <w:rPr>
          <w:sz w:val="28"/>
          <w:szCs w:val="28"/>
          <w:lang w:val="uk-UA" w:eastAsia="uk-UA"/>
        </w:rPr>
        <w:t>його роботу, несе</w:t>
      </w:r>
      <w:r w:rsidR="005A519F">
        <w:rPr>
          <w:sz w:val="28"/>
          <w:szCs w:val="28"/>
          <w:lang w:val="uk-UA" w:eastAsia="uk-UA"/>
        </w:rPr>
        <w:t xml:space="preserve"> </w:t>
      </w:r>
      <w:r w:rsidRPr="00467AC7">
        <w:rPr>
          <w:sz w:val="28"/>
          <w:szCs w:val="28"/>
          <w:lang w:val="uk-UA" w:eastAsia="uk-UA"/>
        </w:rPr>
        <w:t>персональну</w:t>
      </w:r>
      <w:r w:rsidR="005A519F">
        <w:rPr>
          <w:sz w:val="28"/>
          <w:szCs w:val="28"/>
          <w:lang w:val="uk-UA" w:eastAsia="uk-UA"/>
        </w:rPr>
        <w:t xml:space="preserve"> </w:t>
      </w:r>
      <w:r w:rsidRPr="00467AC7">
        <w:rPr>
          <w:sz w:val="28"/>
          <w:szCs w:val="28"/>
          <w:lang w:val="uk-UA" w:eastAsia="uk-UA"/>
        </w:rPr>
        <w:t>відповідальність перед головою 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 за виконання</w:t>
      </w:r>
      <w:r w:rsidR="005A519F">
        <w:rPr>
          <w:sz w:val="28"/>
          <w:szCs w:val="28"/>
          <w:lang w:val="uk-UA" w:eastAsia="uk-UA"/>
        </w:rPr>
        <w:t xml:space="preserve"> </w:t>
      </w:r>
      <w:r w:rsidRPr="00467AC7">
        <w:rPr>
          <w:sz w:val="28"/>
          <w:szCs w:val="28"/>
          <w:lang w:val="uk-UA" w:eastAsia="uk-UA"/>
        </w:rPr>
        <w:t>покладених на апарат</w:t>
      </w:r>
      <w:r w:rsidR="005A519F">
        <w:rPr>
          <w:sz w:val="28"/>
          <w:szCs w:val="28"/>
          <w:lang w:val="uk-UA" w:eastAsia="uk-UA"/>
        </w:rPr>
        <w:t xml:space="preserve"> </w:t>
      </w:r>
      <w:r w:rsidRPr="00467AC7">
        <w:rPr>
          <w:sz w:val="28"/>
          <w:szCs w:val="28"/>
          <w:lang w:val="uk-UA" w:eastAsia="uk-UA"/>
        </w:rPr>
        <w:t xml:space="preserve">завдань.  </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Подає на затвердження</w:t>
      </w:r>
      <w:r w:rsidR="005A519F">
        <w:rPr>
          <w:sz w:val="28"/>
          <w:szCs w:val="28"/>
          <w:lang w:val="uk-UA" w:eastAsia="uk-UA"/>
        </w:rPr>
        <w:t xml:space="preserve"> голові районної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 проект положення про апарат</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Погоджує та вносить на розгляд</w:t>
      </w:r>
      <w:r w:rsidR="005A519F">
        <w:rPr>
          <w:sz w:val="28"/>
          <w:szCs w:val="28"/>
          <w:lang w:val="uk-UA" w:eastAsia="uk-UA"/>
        </w:rPr>
        <w:t xml:space="preserve"> </w:t>
      </w:r>
      <w:r w:rsidRPr="00467AC7">
        <w:rPr>
          <w:sz w:val="28"/>
          <w:szCs w:val="28"/>
          <w:lang w:val="uk-UA" w:eastAsia="uk-UA"/>
        </w:rPr>
        <w:t>голови</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r w:rsidR="005A519F">
        <w:rPr>
          <w:sz w:val="28"/>
          <w:szCs w:val="28"/>
          <w:lang w:val="uk-UA" w:eastAsia="uk-UA"/>
        </w:rPr>
        <w:t xml:space="preserve"> </w:t>
      </w:r>
      <w:r w:rsidRPr="00467AC7">
        <w:rPr>
          <w:sz w:val="28"/>
          <w:szCs w:val="28"/>
          <w:lang w:val="uk-UA" w:eastAsia="uk-UA"/>
        </w:rPr>
        <w:t>проекти</w:t>
      </w:r>
      <w:r w:rsidR="005A519F">
        <w:rPr>
          <w:sz w:val="28"/>
          <w:szCs w:val="28"/>
          <w:lang w:val="uk-UA" w:eastAsia="uk-UA"/>
        </w:rPr>
        <w:t xml:space="preserve"> </w:t>
      </w:r>
      <w:r w:rsidRPr="00467AC7">
        <w:rPr>
          <w:sz w:val="28"/>
          <w:szCs w:val="28"/>
          <w:lang w:val="uk-UA" w:eastAsia="uk-UA"/>
        </w:rPr>
        <w:t>положень про структурні</w:t>
      </w:r>
      <w:r w:rsidR="005A519F">
        <w:rPr>
          <w:sz w:val="28"/>
          <w:szCs w:val="28"/>
          <w:lang w:val="uk-UA" w:eastAsia="uk-UA"/>
        </w:rPr>
        <w:t xml:space="preserve"> </w:t>
      </w:r>
      <w:r w:rsidRPr="00467AC7">
        <w:rPr>
          <w:sz w:val="28"/>
          <w:szCs w:val="28"/>
          <w:lang w:val="uk-UA" w:eastAsia="uk-UA"/>
        </w:rPr>
        <w:t>підрозділи</w:t>
      </w:r>
      <w:r w:rsidR="005A519F">
        <w:rPr>
          <w:sz w:val="28"/>
          <w:szCs w:val="28"/>
          <w:lang w:val="uk-UA" w:eastAsia="uk-UA"/>
        </w:rPr>
        <w:t xml:space="preserve"> </w:t>
      </w:r>
      <w:r w:rsidRPr="00467AC7">
        <w:rPr>
          <w:sz w:val="28"/>
          <w:szCs w:val="28"/>
          <w:lang w:val="uk-UA" w:eastAsia="uk-UA"/>
        </w:rPr>
        <w:t>апарату</w:t>
      </w:r>
      <w:r w:rsidR="005A519F">
        <w:rPr>
          <w:sz w:val="28"/>
          <w:szCs w:val="28"/>
          <w:lang w:val="uk-UA" w:eastAsia="uk-UA"/>
        </w:rPr>
        <w:t xml:space="preserve"> </w:t>
      </w:r>
      <w:r w:rsidRPr="00467AC7">
        <w:rPr>
          <w:sz w:val="28"/>
          <w:szCs w:val="28"/>
          <w:shd w:val="clear" w:color="auto" w:fill="FFFFFF"/>
          <w:lang w:val="uk-UA"/>
        </w:rPr>
        <w:t>райдержадміністрації та структурні</w:t>
      </w:r>
      <w:r w:rsidR="005A519F">
        <w:rPr>
          <w:sz w:val="28"/>
          <w:szCs w:val="28"/>
          <w:shd w:val="clear" w:color="auto" w:fill="FFFFFF"/>
          <w:lang w:val="uk-UA"/>
        </w:rPr>
        <w:t xml:space="preserve"> </w:t>
      </w:r>
      <w:r w:rsidRPr="00467AC7">
        <w:rPr>
          <w:sz w:val="28"/>
          <w:szCs w:val="28"/>
          <w:shd w:val="clear" w:color="auto" w:fill="FFFFFF"/>
          <w:lang w:val="uk-UA"/>
        </w:rPr>
        <w:t>підрозділи</w:t>
      </w:r>
      <w:r w:rsidR="005A519F">
        <w:rPr>
          <w:sz w:val="28"/>
          <w:szCs w:val="28"/>
          <w:shd w:val="clear" w:color="auto" w:fill="FFFFFF"/>
          <w:lang w:val="uk-UA"/>
        </w:rPr>
        <w:t xml:space="preserve"> </w:t>
      </w:r>
      <w:r w:rsidRPr="00467AC7">
        <w:rPr>
          <w:sz w:val="28"/>
          <w:szCs w:val="28"/>
          <w:shd w:val="clear" w:color="auto" w:fill="FFFFFF"/>
          <w:lang w:val="uk-UA"/>
        </w:rPr>
        <w:t>райдержадміністрації, крім</w:t>
      </w:r>
      <w:r w:rsidR="005A519F">
        <w:rPr>
          <w:sz w:val="28"/>
          <w:szCs w:val="28"/>
          <w:shd w:val="clear" w:color="auto" w:fill="FFFFFF"/>
          <w:lang w:val="uk-UA"/>
        </w:rPr>
        <w:t xml:space="preserve"> </w:t>
      </w:r>
      <w:r w:rsidRPr="00467AC7">
        <w:rPr>
          <w:sz w:val="28"/>
          <w:szCs w:val="28"/>
          <w:shd w:val="clear" w:color="auto" w:fill="FFFFFF"/>
          <w:lang w:val="uk-UA"/>
        </w:rPr>
        <w:t>структурних</w:t>
      </w:r>
      <w:r w:rsidR="005A519F">
        <w:rPr>
          <w:sz w:val="28"/>
          <w:szCs w:val="28"/>
          <w:shd w:val="clear" w:color="auto" w:fill="FFFFFF"/>
          <w:lang w:val="uk-UA"/>
        </w:rPr>
        <w:t xml:space="preserve"> </w:t>
      </w:r>
      <w:r w:rsidRPr="00467AC7">
        <w:rPr>
          <w:sz w:val="28"/>
          <w:szCs w:val="28"/>
          <w:shd w:val="clear" w:color="auto" w:fill="FFFFFF"/>
          <w:lang w:val="uk-UA"/>
        </w:rPr>
        <w:t>підрозділів</w:t>
      </w:r>
      <w:r w:rsidR="005A519F">
        <w:rPr>
          <w:sz w:val="28"/>
          <w:szCs w:val="28"/>
          <w:shd w:val="clear" w:color="auto" w:fill="FFFFFF"/>
          <w:lang w:val="uk-UA"/>
        </w:rPr>
        <w:t xml:space="preserve"> </w:t>
      </w:r>
      <w:r w:rsidRPr="00467AC7">
        <w:rPr>
          <w:sz w:val="28"/>
          <w:szCs w:val="28"/>
          <w:shd w:val="clear" w:color="auto" w:fill="FFFFFF"/>
          <w:lang w:val="uk-UA"/>
        </w:rPr>
        <w:t>зі статусом юридичних</w:t>
      </w:r>
      <w:r w:rsidR="005A519F">
        <w:rPr>
          <w:sz w:val="28"/>
          <w:szCs w:val="28"/>
          <w:shd w:val="clear" w:color="auto" w:fill="FFFFFF"/>
          <w:lang w:val="uk-UA"/>
        </w:rPr>
        <w:t xml:space="preserve"> </w:t>
      </w:r>
      <w:r w:rsidRPr="00467AC7">
        <w:rPr>
          <w:sz w:val="28"/>
          <w:szCs w:val="28"/>
          <w:shd w:val="clear" w:color="auto" w:fill="FFFFFF"/>
          <w:lang w:val="uk-UA"/>
        </w:rPr>
        <w:t>осіб</w:t>
      </w:r>
      <w:r w:rsidR="005A519F">
        <w:rPr>
          <w:sz w:val="28"/>
          <w:szCs w:val="28"/>
          <w:shd w:val="clear" w:color="auto" w:fill="FFFFFF"/>
          <w:lang w:val="uk-UA"/>
        </w:rPr>
        <w:t xml:space="preserve"> </w:t>
      </w:r>
      <w:r w:rsidRPr="00467AC7">
        <w:rPr>
          <w:sz w:val="28"/>
          <w:szCs w:val="28"/>
          <w:shd w:val="clear" w:color="auto" w:fill="FFFFFF"/>
          <w:lang w:val="uk-UA"/>
        </w:rPr>
        <w:t>публічного права</w:t>
      </w:r>
      <w:r w:rsidRPr="00467AC7">
        <w:rPr>
          <w:sz w:val="28"/>
          <w:szCs w:val="28"/>
          <w:lang w:val="uk-UA" w:eastAsia="uk-UA"/>
        </w:rPr>
        <w:t>.</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Координує роботу відділів та посадових</w:t>
      </w:r>
      <w:r w:rsidR="005A519F">
        <w:rPr>
          <w:sz w:val="28"/>
          <w:szCs w:val="28"/>
          <w:lang w:val="uk-UA" w:eastAsia="uk-UA"/>
        </w:rPr>
        <w:t xml:space="preserve"> </w:t>
      </w:r>
      <w:r w:rsidRPr="00467AC7">
        <w:rPr>
          <w:sz w:val="28"/>
          <w:szCs w:val="28"/>
          <w:lang w:val="uk-UA" w:eastAsia="uk-UA"/>
        </w:rPr>
        <w:t>осіб</w:t>
      </w:r>
      <w:r w:rsidR="005A519F">
        <w:rPr>
          <w:sz w:val="28"/>
          <w:szCs w:val="28"/>
          <w:lang w:val="uk-UA" w:eastAsia="uk-UA"/>
        </w:rPr>
        <w:t xml:space="preserve"> </w:t>
      </w:r>
      <w:r w:rsidRPr="00467AC7">
        <w:rPr>
          <w:sz w:val="28"/>
          <w:szCs w:val="28"/>
          <w:lang w:val="uk-UA" w:eastAsia="uk-UA"/>
        </w:rPr>
        <w:t>апарату, їх</w:t>
      </w:r>
      <w:r w:rsidR="005A519F">
        <w:rPr>
          <w:sz w:val="28"/>
          <w:szCs w:val="28"/>
          <w:lang w:val="uk-UA" w:eastAsia="uk-UA"/>
        </w:rPr>
        <w:t xml:space="preserve"> </w:t>
      </w:r>
      <w:r w:rsidRPr="00467AC7">
        <w:rPr>
          <w:sz w:val="28"/>
          <w:szCs w:val="28"/>
          <w:lang w:val="uk-UA" w:eastAsia="uk-UA"/>
        </w:rPr>
        <w:t>взаємодію з іншими</w:t>
      </w:r>
      <w:r w:rsidR="005A519F">
        <w:rPr>
          <w:sz w:val="28"/>
          <w:szCs w:val="28"/>
          <w:lang w:val="uk-UA" w:eastAsia="uk-UA"/>
        </w:rPr>
        <w:t xml:space="preserve"> </w:t>
      </w:r>
      <w:r w:rsidRPr="00467AC7">
        <w:rPr>
          <w:sz w:val="28"/>
          <w:szCs w:val="28"/>
          <w:lang w:val="uk-UA" w:eastAsia="uk-UA"/>
        </w:rPr>
        <w:t>структурними</w:t>
      </w:r>
      <w:r w:rsidR="005A519F">
        <w:rPr>
          <w:sz w:val="28"/>
          <w:szCs w:val="28"/>
          <w:lang w:val="uk-UA" w:eastAsia="uk-UA"/>
        </w:rPr>
        <w:t xml:space="preserve"> </w:t>
      </w:r>
      <w:r w:rsidRPr="00467AC7">
        <w:rPr>
          <w:sz w:val="28"/>
          <w:szCs w:val="28"/>
          <w:lang w:val="uk-UA" w:eastAsia="uk-UA"/>
        </w:rPr>
        <w:t>підрозділами</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 і органами місцевого</w:t>
      </w:r>
      <w:r w:rsidR="005A519F">
        <w:rPr>
          <w:sz w:val="28"/>
          <w:szCs w:val="28"/>
          <w:lang w:val="uk-UA" w:eastAsia="uk-UA"/>
        </w:rPr>
        <w:t xml:space="preserve"> </w:t>
      </w:r>
      <w:r w:rsidRPr="00467AC7">
        <w:rPr>
          <w:sz w:val="28"/>
          <w:szCs w:val="28"/>
          <w:lang w:val="uk-UA" w:eastAsia="uk-UA"/>
        </w:rPr>
        <w:t>самоврядування району з питань, віднесених до компетенції</w:t>
      </w:r>
      <w:r w:rsidR="005A519F">
        <w:rPr>
          <w:sz w:val="28"/>
          <w:szCs w:val="28"/>
          <w:lang w:val="uk-UA" w:eastAsia="uk-UA"/>
        </w:rPr>
        <w:t xml:space="preserve"> </w:t>
      </w:r>
      <w:r w:rsidRPr="00467AC7">
        <w:rPr>
          <w:sz w:val="28"/>
          <w:szCs w:val="28"/>
          <w:lang w:val="uk-UA" w:eastAsia="uk-UA"/>
        </w:rPr>
        <w:t>апарату.</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Контролює</w:t>
      </w:r>
      <w:r w:rsidR="005A519F">
        <w:rPr>
          <w:sz w:val="28"/>
          <w:szCs w:val="28"/>
          <w:lang w:val="uk-UA" w:eastAsia="uk-UA"/>
        </w:rPr>
        <w:t xml:space="preserve"> </w:t>
      </w:r>
      <w:r w:rsidRPr="00467AC7">
        <w:rPr>
          <w:sz w:val="28"/>
          <w:szCs w:val="28"/>
          <w:lang w:val="uk-UA" w:eastAsia="uk-UA"/>
        </w:rPr>
        <w:t>дотримання в апараті</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r w:rsidR="005A519F">
        <w:rPr>
          <w:sz w:val="28"/>
          <w:szCs w:val="28"/>
          <w:lang w:val="uk-UA" w:eastAsia="uk-UA"/>
        </w:rPr>
        <w:t xml:space="preserve"> </w:t>
      </w:r>
      <w:r w:rsidRPr="00467AC7">
        <w:rPr>
          <w:sz w:val="28"/>
          <w:szCs w:val="28"/>
          <w:shd w:val="clear" w:color="auto" w:fill="FFFFFF"/>
          <w:lang w:val="uk-UA"/>
        </w:rPr>
        <w:t>та в її</w:t>
      </w:r>
      <w:r w:rsidR="005A519F">
        <w:rPr>
          <w:sz w:val="28"/>
          <w:szCs w:val="28"/>
          <w:shd w:val="clear" w:color="auto" w:fill="FFFFFF"/>
          <w:lang w:val="uk-UA"/>
        </w:rPr>
        <w:t xml:space="preserve"> </w:t>
      </w:r>
      <w:r w:rsidRPr="00467AC7">
        <w:rPr>
          <w:sz w:val="28"/>
          <w:szCs w:val="28"/>
          <w:shd w:val="clear" w:color="auto" w:fill="FFFFFF"/>
          <w:lang w:val="uk-UA"/>
        </w:rPr>
        <w:t>структурних</w:t>
      </w:r>
      <w:r w:rsidR="005A519F">
        <w:rPr>
          <w:sz w:val="28"/>
          <w:szCs w:val="28"/>
          <w:shd w:val="clear" w:color="auto" w:fill="FFFFFF"/>
          <w:lang w:val="uk-UA"/>
        </w:rPr>
        <w:t xml:space="preserve"> </w:t>
      </w:r>
      <w:r w:rsidRPr="00467AC7">
        <w:rPr>
          <w:sz w:val="28"/>
          <w:szCs w:val="28"/>
          <w:shd w:val="clear" w:color="auto" w:fill="FFFFFF"/>
          <w:lang w:val="uk-UA"/>
        </w:rPr>
        <w:t>підрозділах (крім</w:t>
      </w:r>
      <w:r w:rsidR="005A519F">
        <w:rPr>
          <w:sz w:val="28"/>
          <w:szCs w:val="28"/>
          <w:shd w:val="clear" w:color="auto" w:fill="FFFFFF"/>
          <w:lang w:val="uk-UA"/>
        </w:rPr>
        <w:t xml:space="preserve"> </w:t>
      </w:r>
      <w:r w:rsidRPr="00467AC7">
        <w:rPr>
          <w:sz w:val="28"/>
          <w:szCs w:val="28"/>
          <w:shd w:val="clear" w:color="auto" w:fill="FFFFFF"/>
          <w:lang w:val="uk-UA"/>
        </w:rPr>
        <w:t>структурних</w:t>
      </w:r>
      <w:r w:rsidR="005A519F">
        <w:rPr>
          <w:sz w:val="28"/>
          <w:szCs w:val="28"/>
          <w:shd w:val="clear" w:color="auto" w:fill="FFFFFF"/>
          <w:lang w:val="uk-UA"/>
        </w:rPr>
        <w:t xml:space="preserve"> </w:t>
      </w:r>
      <w:r w:rsidRPr="00467AC7">
        <w:rPr>
          <w:sz w:val="28"/>
          <w:szCs w:val="28"/>
          <w:shd w:val="clear" w:color="auto" w:fill="FFFFFF"/>
          <w:lang w:val="uk-UA"/>
        </w:rPr>
        <w:t>підрозділів</w:t>
      </w:r>
      <w:r w:rsidR="005A519F">
        <w:rPr>
          <w:sz w:val="28"/>
          <w:szCs w:val="28"/>
          <w:shd w:val="clear" w:color="auto" w:fill="FFFFFF"/>
          <w:lang w:val="uk-UA"/>
        </w:rPr>
        <w:t xml:space="preserve"> </w:t>
      </w:r>
      <w:r w:rsidRPr="00467AC7">
        <w:rPr>
          <w:sz w:val="28"/>
          <w:szCs w:val="28"/>
          <w:shd w:val="clear" w:color="auto" w:fill="FFFFFF"/>
          <w:lang w:val="uk-UA"/>
        </w:rPr>
        <w:t>зі статусом юридичних</w:t>
      </w:r>
      <w:r w:rsidR="005A519F">
        <w:rPr>
          <w:sz w:val="28"/>
          <w:szCs w:val="28"/>
          <w:shd w:val="clear" w:color="auto" w:fill="FFFFFF"/>
          <w:lang w:val="uk-UA"/>
        </w:rPr>
        <w:t xml:space="preserve"> </w:t>
      </w:r>
      <w:r w:rsidRPr="00467AC7">
        <w:rPr>
          <w:sz w:val="28"/>
          <w:szCs w:val="28"/>
          <w:shd w:val="clear" w:color="auto" w:fill="FFFFFF"/>
          <w:lang w:val="uk-UA"/>
        </w:rPr>
        <w:t>осіб</w:t>
      </w:r>
      <w:r w:rsidR="005A519F">
        <w:rPr>
          <w:sz w:val="28"/>
          <w:szCs w:val="28"/>
          <w:shd w:val="clear" w:color="auto" w:fill="FFFFFF"/>
          <w:lang w:val="uk-UA"/>
        </w:rPr>
        <w:t xml:space="preserve"> </w:t>
      </w:r>
      <w:r w:rsidRPr="00467AC7">
        <w:rPr>
          <w:sz w:val="28"/>
          <w:szCs w:val="28"/>
          <w:shd w:val="clear" w:color="auto" w:fill="FFFFFF"/>
          <w:lang w:val="uk-UA"/>
        </w:rPr>
        <w:t>публічного права)</w:t>
      </w:r>
      <w:r w:rsidR="005A519F">
        <w:rPr>
          <w:sz w:val="28"/>
          <w:szCs w:val="28"/>
          <w:shd w:val="clear" w:color="auto" w:fill="FFFFFF"/>
          <w:lang w:val="uk-UA"/>
        </w:rPr>
        <w:t xml:space="preserve"> </w:t>
      </w:r>
      <w:r w:rsidRPr="00467AC7">
        <w:rPr>
          <w:sz w:val="28"/>
          <w:szCs w:val="28"/>
          <w:lang w:val="uk-UA" w:eastAsia="uk-UA"/>
        </w:rPr>
        <w:t>вимог регламенту 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 та даного</w:t>
      </w:r>
      <w:r w:rsidR="005A519F">
        <w:rPr>
          <w:sz w:val="28"/>
          <w:szCs w:val="28"/>
          <w:lang w:val="uk-UA" w:eastAsia="uk-UA"/>
        </w:rPr>
        <w:t xml:space="preserve"> </w:t>
      </w:r>
      <w:r w:rsidRPr="00467AC7">
        <w:rPr>
          <w:sz w:val="28"/>
          <w:szCs w:val="28"/>
          <w:lang w:val="uk-UA" w:eastAsia="uk-UA"/>
        </w:rPr>
        <w:t>положення.</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Планує роботу апарату, вносить пропозиції</w:t>
      </w:r>
      <w:r w:rsidR="005A519F">
        <w:rPr>
          <w:sz w:val="28"/>
          <w:szCs w:val="28"/>
          <w:lang w:val="uk-UA" w:eastAsia="uk-UA"/>
        </w:rPr>
        <w:t xml:space="preserve"> </w:t>
      </w:r>
      <w:r w:rsidRPr="00467AC7">
        <w:rPr>
          <w:sz w:val="28"/>
          <w:szCs w:val="28"/>
          <w:lang w:val="uk-UA" w:eastAsia="uk-UA"/>
        </w:rPr>
        <w:t>щодо</w:t>
      </w:r>
      <w:r w:rsidR="005A519F">
        <w:rPr>
          <w:sz w:val="28"/>
          <w:szCs w:val="28"/>
          <w:lang w:val="uk-UA" w:eastAsia="uk-UA"/>
        </w:rPr>
        <w:t xml:space="preserve"> </w:t>
      </w:r>
      <w:r w:rsidRPr="00467AC7">
        <w:rPr>
          <w:sz w:val="28"/>
          <w:szCs w:val="28"/>
          <w:lang w:val="uk-UA" w:eastAsia="uk-UA"/>
        </w:rPr>
        <w:t>формування</w:t>
      </w:r>
      <w:r w:rsidR="005A519F">
        <w:rPr>
          <w:sz w:val="28"/>
          <w:szCs w:val="28"/>
          <w:lang w:val="uk-UA" w:eastAsia="uk-UA"/>
        </w:rPr>
        <w:t xml:space="preserve"> </w:t>
      </w:r>
      <w:r w:rsidRPr="00467AC7">
        <w:rPr>
          <w:sz w:val="28"/>
          <w:szCs w:val="28"/>
          <w:lang w:val="uk-UA" w:eastAsia="uk-UA"/>
        </w:rPr>
        <w:t>планів</w:t>
      </w:r>
      <w:r w:rsidR="005A519F">
        <w:rPr>
          <w:sz w:val="28"/>
          <w:szCs w:val="28"/>
          <w:lang w:val="uk-UA" w:eastAsia="uk-UA"/>
        </w:rPr>
        <w:t xml:space="preserve"> </w:t>
      </w:r>
      <w:r w:rsidRPr="00467AC7">
        <w:rPr>
          <w:sz w:val="28"/>
          <w:szCs w:val="28"/>
          <w:lang w:val="uk-UA" w:eastAsia="uk-UA"/>
        </w:rPr>
        <w:t>роботи</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Здійснює контроль за виконанням</w:t>
      </w:r>
      <w:r w:rsidR="005A519F">
        <w:rPr>
          <w:sz w:val="28"/>
          <w:szCs w:val="28"/>
          <w:lang w:val="uk-UA" w:eastAsia="uk-UA"/>
        </w:rPr>
        <w:t xml:space="preserve"> </w:t>
      </w:r>
      <w:r w:rsidRPr="00467AC7">
        <w:rPr>
          <w:sz w:val="28"/>
          <w:szCs w:val="28"/>
          <w:lang w:val="uk-UA" w:eastAsia="uk-UA"/>
        </w:rPr>
        <w:t>планів</w:t>
      </w:r>
      <w:r w:rsidR="005A519F">
        <w:rPr>
          <w:sz w:val="28"/>
          <w:szCs w:val="28"/>
          <w:lang w:val="uk-UA" w:eastAsia="uk-UA"/>
        </w:rPr>
        <w:t xml:space="preserve"> </w:t>
      </w:r>
      <w:r w:rsidRPr="00467AC7">
        <w:rPr>
          <w:sz w:val="28"/>
          <w:szCs w:val="28"/>
          <w:lang w:val="uk-UA" w:eastAsia="uk-UA"/>
        </w:rPr>
        <w:t>роботи</w:t>
      </w:r>
      <w:r w:rsidR="005A519F">
        <w:rPr>
          <w:sz w:val="28"/>
          <w:szCs w:val="28"/>
          <w:lang w:val="uk-UA" w:eastAsia="uk-UA"/>
        </w:rPr>
        <w:t xml:space="preserve"> </w:t>
      </w:r>
      <w:r w:rsidRPr="00467AC7">
        <w:rPr>
          <w:sz w:val="28"/>
          <w:szCs w:val="28"/>
          <w:lang w:val="uk-UA" w:eastAsia="uk-UA"/>
        </w:rPr>
        <w:t>структурних</w:t>
      </w:r>
      <w:r w:rsidR="005A519F">
        <w:rPr>
          <w:sz w:val="28"/>
          <w:szCs w:val="28"/>
          <w:lang w:val="uk-UA" w:eastAsia="uk-UA"/>
        </w:rPr>
        <w:t xml:space="preserve"> </w:t>
      </w:r>
      <w:r w:rsidRPr="00467AC7">
        <w:rPr>
          <w:sz w:val="28"/>
          <w:szCs w:val="28"/>
          <w:lang w:val="uk-UA" w:eastAsia="uk-UA"/>
        </w:rPr>
        <w:t>підрозділів</w:t>
      </w:r>
      <w:r w:rsidR="005A519F">
        <w:rPr>
          <w:sz w:val="28"/>
          <w:szCs w:val="28"/>
          <w:lang w:val="uk-UA" w:eastAsia="uk-UA"/>
        </w:rPr>
        <w:t xml:space="preserve"> </w:t>
      </w:r>
      <w:r w:rsidRPr="00467AC7">
        <w:rPr>
          <w:sz w:val="28"/>
          <w:szCs w:val="28"/>
          <w:lang w:val="uk-UA" w:eastAsia="uk-UA"/>
        </w:rPr>
        <w:t>апарату.</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Вносить пропозиції</w:t>
      </w:r>
      <w:r w:rsidR="005A519F">
        <w:rPr>
          <w:sz w:val="28"/>
          <w:szCs w:val="28"/>
          <w:lang w:val="uk-UA" w:eastAsia="uk-UA"/>
        </w:rPr>
        <w:t xml:space="preserve"> </w:t>
      </w:r>
      <w:r w:rsidRPr="00467AC7">
        <w:rPr>
          <w:sz w:val="28"/>
          <w:szCs w:val="28"/>
          <w:lang w:val="uk-UA" w:eastAsia="uk-UA"/>
        </w:rPr>
        <w:t>щодо</w:t>
      </w:r>
      <w:r w:rsidR="005A519F">
        <w:rPr>
          <w:sz w:val="28"/>
          <w:szCs w:val="28"/>
          <w:lang w:val="uk-UA" w:eastAsia="uk-UA"/>
        </w:rPr>
        <w:t xml:space="preserve"> </w:t>
      </w:r>
      <w:r w:rsidRPr="00467AC7">
        <w:rPr>
          <w:sz w:val="28"/>
          <w:szCs w:val="28"/>
          <w:lang w:val="uk-UA" w:eastAsia="uk-UA"/>
        </w:rPr>
        <w:t>розгляду на засіданнях</w:t>
      </w:r>
      <w:r w:rsidR="005A519F">
        <w:rPr>
          <w:sz w:val="28"/>
          <w:szCs w:val="28"/>
          <w:lang w:val="uk-UA" w:eastAsia="uk-UA"/>
        </w:rPr>
        <w:t xml:space="preserve"> </w:t>
      </w:r>
      <w:r w:rsidRPr="00467AC7">
        <w:rPr>
          <w:sz w:val="28"/>
          <w:szCs w:val="28"/>
          <w:lang w:val="uk-UA" w:eastAsia="uk-UA"/>
        </w:rPr>
        <w:t>колегії</w:t>
      </w:r>
      <w:r w:rsidR="005A519F">
        <w:rPr>
          <w:sz w:val="28"/>
          <w:szCs w:val="28"/>
          <w:lang w:val="uk-UA" w:eastAsia="uk-UA"/>
        </w:rPr>
        <w:t xml:space="preserve"> </w:t>
      </w:r>
      <w:r w:rsidRPr="00467AC7">
        <w:rPr>
          <w:sz w:val="28"/>
          <w:szCs w:val="28"/>
          <w:lang w:val="uk-UA" w:eastAsia="uk-UA"/>
        </w:rPr>
        <w:t>питань, що належать до компетенції</w:t>
      </w:r>
      <w:r w:rsidR="005A519F">
        <w:rPr>
          <w:sz w:val="28"/>
          <w:szCs w:val="28"/>
          <w:lang w:val="uk-UA" w:eastAsia="uk-UA"/>
        </w:rPr>
        <w:t xml:space="preserve"> </w:t>
      </w:r>
      <w:r w:rsidRPr="00467AC7">
        <w:rPr>
          <w:sz w:val="28"/>
          <w:szCs w:val="28"/>
          <w:lang w:val="uk-UA" w:eastAsia="uk-UA"/>
        </w:rPr>
        <w:t>апарату, та розробляє</w:t>
      </w:r>
      <w:r w:rsidR="005A519F">
        <w:rPr>
          <w:sz w:val="28"/>
          <w:szCs w:val="28"/>
          <w:lang w:val="uk-UA" w:eastAsia="uk-UA"/>
        </w:rPr>
        <w:t xml:space="preserve"> </w:t>
      </w:r>
      <w:r w:rsidRPr="00467AC7">
        <w:rPr>
          <w:sz w:val="28"/>
          <w:szCs w:val="28"/>
          <w:lang w:val="uk-UA" w:eastAsia="uk-UA"/>
        </w:rPr>
        <w:t>проекти</w:t>
      </w:r>
      <w:r w:rsidR="005A519F">
        <w:rPr>
          <w:sz w:val="28"/>
          <w:szCs w:val="28"/>
          <w:lang w:val="uk-UA" w:eastAsia="uk-UA"/>
        </w:rPr>
        <w:t xml:space="preserve"> </w:t>
      </w:r>
      <w:r w:rsidRPr="00467AC7">
        <w:rPr>
          <w:sz w:val="28"/>
          <w:szCs w:val="28"/>
          <w:lang w:val="uk-UA" w:eastAsia="uk-UA"/>
        </w:rPr>
        <w:t>відповідних</w:t>
      </w:r>
      <w:r w:rsidR="005A519F">
        <w:rPr>
          <w:sz w:val="28"/>
          <w:szCs w:val="28"/>
          <w:lang w:val="uk-UA" w:eastAsia="uk-UA"/>
        </w:rPr>
        <w:t xml:space="preserve"> </w:t>
      </w:r>
      <w:r w:rsidRPr="00467AC7">
        <w:rPr>
          <w:sz w:val="28"/>
          <w:szCs w:val="28"/>
          <w:lang w:val="uk-UA" w:eastAsia="uk-UA"/>
        </w:rPr>
        <w:t>розпоряджень</w:t>
      </w:r>
      <w:r w:rsidR="005A519F">
        <w:rPr>
          <w:sz w:val="28"/>
          <w:szCs w:val="28"/>
          <w:lang w:val="uk-UA" w:eastAsia="uk-UA"/>
        </w:rPr>
        <w:t xml:space="preserve"> </w:t>
      </w:r>
      <w:r w:rsidRPr="00467AC7">
        <w:rPr>
          <w:sz w:val="28"/>
          <w:szCs w:val="28"/>
          <w:lang w:val="uk-UA" w:eastAsia="uk-UA"/>
        </w:rPr>
        <w:t>чи</w:t>
      </w:r>
      <w:r w:rsidR="005A519F">
        <w:rPr>
          <w:sz w:val="28"/>
          <w:szCs w:val="28"/>
          <w:lang w:val="uk-UA" w:eastAsia="uk-UA"/>
        </w:rPr>
        <w:t xml:space="preserve"> </w:t>
      </w:r>
      <w:r w:rsidRPr="00467AC7">
        <w:rPr>
          <w:sz w:val="28"/>
          <w:szCs w:val="28"/>
          <w:lang w:val="uk-UA" w:eastAsia="uk-UA"/>
        </w:rPr>
        <w:t>доручень</w:t>
      </w:r>
      <w:r w:rsidR="005A519F">
        <w:rPr>
          <w:sz w:val="28"/>
          <w:szCs w:val="28"/>
          <w:lang w:val="uk-UA" w:eastAsia="uk-UA"/>
        </w:rPr>
        <w:t xml:space="preserve"> </w:t>
      </w:r>
      <w:r w:rsidRPr="00467AC7">
        <w:rPr>
          <w:sz w:val="28"/>
          <w:szCs w:val="28"/>
          <w:lang w:val="uk-UA" w:eastAsia="uk-UA"/>
        </w:rPr>
        <w:t>голови</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Запитує</w:t>
      </w:r>
      <w:r w:rsidR="005A519F">
        <w:rPr>
          <w:sz w:val="28"/>
          <w:szCs w:val="28"/>
          <w:lang w:val="uk-UA" w:eastAsia="uk-UA"/>
        </w:rPr>
        <w:t xml:space="preserve"> </w:t>
      </w:r>
      <w:r w:rsidRPr="00467AC7">
        <w:rPr>
          <w:sz w:val="28"/>
          <w:szCs w:val="28"/>
          <w:lang w:val="uk-UA" w:eastAsia="uk-UA"/>
        </w:rPr>
        <w:t>від</w:t>
      </w:r>
      <w:r w:rsidR="005A519F">
        <w:rPr>
          <w:sz w:val="28"/>
          <w:szCs w:val="28"/>
          <w:lang w:val="uk-UA" w:eastAsia="uk-UA"/>
        </w:rPr>
        <w:t xml:space="preserve"> </w:t>
      </w:r>
      <w:r w:rsidRPr="00467AC7">
        <w:rPr>
          <w:sz w:val="28"/>
          <w:szCs w:val="28"/>
          <w:lang w:val="uk-UA" w:eastAsia="uk-UA"/>
        </w:rPr>
        <w:t>структурних</w:t>
      </w:r>
      <w:r w:rsidR="005A519F">
        <w:rPr>
          <w:sz w:val="28"/>
          <w:szCs w:val="28"/>
          <w:lang w:val="uk-UA" w:eastAsia="uk-UA"/>
        </w:rPr>
        <w:t xml:space="preserve"> </w:t>
      </w:r>
      <w:r w:rsidRPr="00467AC7">
        <w:rPr>
          <w:sz w:val="28"/>
          <w:szCs w:val="28"/>
          <w:lang w:val="uk-UA" w:eastAsia="uk-UA"/>
        </w:rPr>
        <w:t>підрозділів</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 підприємств, установ і організацій</w:t>
      </w:r>
      <w:r w:rsidR="005A519F">
        <w:rPr>
          <w:sz w:val="28"/>
          <w:szCs w:val="28"/>
          <w:lang w:val="uk-UA" w:eastAsia="uk-UA"/>
        </w:rPr>
        <w:t xml:space="preserve"> </w:t>
      </w:r>
      <w:r w:rsidRPr="00467AC7">
        <w:rPr>
          <w:sz w:val="28"/>
          <w:szCs w:val="28"/>
          <w:lang w:val="uk-UA" w:eastAsia="uk-UA"/>
        </w:rPr>
        <w:t>необхідні для 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r w:rsidRPr="00467AC7">
        <w:rPr>
          <w:sz w:val="28"/>
          <w:szCs w:val="28"/>
          <w:lang w:val="uk-UA" w:eastAsia="uk-UA"/>
        </w:rPr>
        <w:t>адміністрації</w:t>
      </w:r>
      <w:r w:rsidR="005A519F">
        <w:rPr>
          <w:sz w:val="28"/>
          <w:szCs w:val="28"/>
          <w:lang w:val="uk-UA" w:eastAsia="uk-UA"/>
        </w:rPr>
        <w:t xml:space="preserve"> </w:t>
      </w:r>
      <w:r w:rsidRPr="00467AC7">
        <w:rPr>
          <w:sz w:val="28"/>
          <w:szCs w:val="28"/>
          <w:lang w:val="uk-UA" w:eastAsia="uk-UA"/>
        </w:rPr>
        <w:t xml:space="preserve">матеріали та звіти про </w:t>
      </w:r>
      <w:r w:rsidR="005A519F">
        <w:rPr>
          <w:sz w:val="28"/>
          <w:szCs w:val="28"/>
          <w:lang w:val="uk-UA" w:eastAsia="uk-UA"/>
        </w:rPr>
        <w:t xml:space="preserve">виконання її </w:t>
      </w:r>
      <w:r w:rsidRPr="00467AC7">
        <w:rPr>
          <w:sz w:val="28"/>
          <w:szCs w:val="28"/>
          <w:lang w:val="uk-UA" w:eastAsia="uk-UA"/>
        </w:rPr>
        <w:t>рішень.</w:t>
      </w:r>
    </w:p>
    <w:p w:rsidR="002879C6" w:rsidRPr="00467AC7" w:rsidRDefault="002879C6" w:rsidP="002879C6">
      <w:pPr>
        <w:shd w:val="clear" w:color="auto" w:fill="FFFFFF"/>
        <w:ind w:firstLine="851"/>
        <w:jc w:val="both"/>
        <w:rPr>
          <w:sz w:val="28"/>
          <w:szCs w:val="28"/>
          <w:lang w:val="uk-UA" w:eastAsia="uk-UA"/>
        </w:rPr>
      </w:pPr>
      <w:r w:rsidRPr="00467AC7">
        <w:rPr>
          <w:sz w:val="28"/>
          <w:szCs w:val="28"/>
          <w:lang w:val="uk-UA" w:eastAsia="uk-UA"/>
        </w:rPr>
        <w:t>Забезпечує в межах своїх</w:t>
      </w:r>
      <w:r w:rsidR="005A519F">
        <w:rPr>
          <w:sz w:val="28"/>
          <w:szCs w:val="28"/>
          <w:lang w:val="uk-UA" w:eastAsia="uk-UA"/>
        </w:rPr>
        <w:t xml:space="preserve"> </w:t>
      </w:r>
      <w:r w:rsidRPr="00467AC7">
        <w:rPr>
          <w:sz w:val="28"/>
          <w:szCs w:val="28"/>
          <w:lang w:val="uk-UA" w:eastAsia="uk-UA"/>
        </w:rPr>
        <w:t>повноважень</w:t>
      </w:r>
      <w:r w:rsidR="005A519F">
        <w:rPr>
          <w:sz w:val="28"/>
          <w:szCs w:val="28"/>
          <w:lang w:val="uk-UA" w:eastAsia="uk-UA"/>
        </w:rPr>
        <w:t xml:space="preserve"> </w:t>
      </w:r>
      <w:r w:rsidRPr="00467AC7">
        <w:rPr>
          <w:sz w:val="28"/>
          <w:szCs w:val="28"/>
          <w:lang w:val="uk-UA" w:eastAsia="uk-UA"/>
        </w:rPr>
        <w:t>взаємодію</w:t>
      </w:r>
      <w:r w:rsidR="005A519F">
        <w:rPr>
          <w:sz w:val="28"/>
          <w:szCs w:val="28"/>
          <w:lang w:val="uk-UA" w:eastAsia="uk-UA"/>
        </w:rPr>
        <w:t xml:space="preserve"> </w:t>
      </w:r>
      <w:r w:rsidRPr="00467AC7">
        <w:rPr>
          <w:sz w:val="28"/>
          <w:szCs w:val="28"/>
          <w:lang w:val="uk-UA" w:eastAsia="uk-UA"/>
        </w:rPr>
        <w:t>районної</w:t>
      </w:r>
      <w:r w:rsidR="005A519F">
        <w:rPr>
          <w:sz w:val="28"/>
          <w:szCs w:val="28"/>
          <w:lang w:val="uk-UA" w:eastAsia="uk-UA"/>
        </w:rPr>
        <w:t xml:space="preserve"> </w:t>
      </w:r>
      <w:r w:rsidRPr="00467AC7">
        <w:rPr>
          <w:sz w:val="28"/>
          <w:szCs w:val="28"/>
          <w:lang w:val="uk-UA" w:eastAsia="uk-UA"/>
        </w:rPr>
        <w:t>державної</w:t>
      </w:r>
      <w:r w:rsidR="005A519F">
        <w:rPr>
          <w:sz w:val="28"/>
          <w:szCs w:val="28"/>
          <w:lang w:val="uk-UA" w:eastAsia="uk-UA"/>
        </w:rPr>
        <w:t xml:space="preserve"> </w:t>
      </w:r>
      <w:proofErr w:type="spellStart"/>
      <w:r w:rsidRPr="00467AC7">
        <w:rPr>
          <w:sz w:val="28"/>
          <w:szCs w:val="28"/>
          <w:lang w:val="uk-UA" w:eastAsia="uk-UA"/>
        </w:rPr>
        <w:t>адміністраціїі</w:t>
      </w:r>
      <w:proofErr w:type="spellEnd"/>
      <w:r w:rsidR="005A519F">
        <w:rPr>
          <w:sz w:val="28"/>
          <w:szCs w:val="28"/>
          <w:lang w:val="uk-UA" w:eastAsia="uk-UA"/>
        </w:rPr>
        <w:t xml:space="preserve"> </w:t>
      </w:r>
      <w:r w:rsidRPr="00467AC7">
        <w:rPr>
          <w:sz w:val="28"/>
          <w:szCs w:val="28"/>
          <w:lang w:val="uk-UA" w:eastAsia="uk-UA"/>
        </w:rPr>
        <w:t>з</w:t>
      </w:r>
      <w:r w:rsidR="005A519F">
        <w:rPr>
          <w:sz w:val="28"/>
          <w:szCs w:val="28"/>
          <w:lang w:val="uk-UA" w:eastAsia="uk-UA"/>
        </w:rPr>
        <w:t xml:space="preserve"> </w:t>
      </w:r>
      <w:r w:rsidRPr="00467AC7">
        <w:rPr>
          <w:sz w:val="28"/>
          <w:szCs w:val="28"/>
          <w:lang w:val="uk-UA" w:eastAsia="uk-UA"/>
        </w:rPr>
        <w:t>обласною державною адміністрацією та районною радою.</w:t>
      </w:r>
    </w:p>
    <w:p w:rsidR="002879C6" w:rsidRDefault="002879C6" w:rsidP="002879C6">
      <w:pPr>
        <w:shd w:val="clear" w:color="auto" w:fill="FFFFFF"/>
        <w:ind w:firstLine="851"/>
        <w:jc w:val="both"/>
        <w:rPr>
          <w:sz w:val="28"/>
          <w:szCs w:val="28"/>
          <w:lang w:eastAsia="uk-UA"/>
        </w:rPr>
      </w:pPr>
      <w:r>
        <w:rPr>
          <w:sz w:val="28"/>
          <w:szCs w:val="28"/>
          <w:lang w:eastAsia="uk-UA"/>
        </w:rPr>
        <w:t>Проводить особистий</w:t>
      </w:r>
      <w:r w:rsidR="005A519F">
        <w:rPr>
          <w:sz w:val="28"/>
          <w:szCs w:val="28"/>
          <w:lang w:val="uk-UA" w:eastAsia="uk-UA"/>
        </w:rPr>
        <w:t xml:space="preserve"> </w:t>
      </w:r>
      <w:r>
        <w:rPr>
          <w:sz w:val="28"/>
          <w:szCs w:val="28"/>
          <w:lang w:eastAsia="uk-UA"/>
        </w:rPr>
        <w:t>прийом</w:t>
      </w:r>
      <w:r w:rsidR="005A519F">
        <w:rPr>
          <w:sz w:val="28"/>
          <w:szCs w:val="28"/>
          <w:lang w:val="uk-UA" w:eastAsia="uk-UA"/>
        </w:rPr>
        <w:t xml:space="preserve"> </w:t>
      </w:r>
      <w:r>
        <w:rPr>
          <w:sz w:val="28"/>
          <w:szCs w:val="28"/>
          <w:lang w:eastAsia="uk-UA"/>
        </w:rPr>
        <w:t>громадян з питань, що належать до повноважень</w:t>
      </w:r>
      <w:r w:rsidR="005A519F">
        <w:rPr>
          <w:sz w:val="28"/>
          <w:szCs w:val="28"/>
          <w:lang w:val="uk-UA" w:eastAsia="uk-UA"/>
        </w:rPr>
        <w:t xml:space="preserve"> </w:t>
      </w:r>
      <w:proofErr w:type="spellStart"/>
      <w:r>
        <w:rPr>
          <w:sz w:val="28"/>
          <w:szCs w:val="28"/>
          <w:lang w:eastAsia="uk-UA"/>
        </w:rPr>
        <w:t>апарату</w:t>
      </w:r>
      <w:proofErr w:type="spellEnd"/>
      <w:r>
        <w:rPr>
          <w:sz w:val="28"/>
          <w:szCs w:val="28"/>
          <w:lang w:eastAsia="uk-UA"/>
        </w:rPr>
        <w:t>.</w:t>
      </w:r>
    </w:p>
    <w:p w:rsidR="002879C6" w:rsidRDefault="002879C6" w:rsidP="002879C6">
      <w:pPr>
        <w:shd w:val="clear" w:color="auto" w:fill="FFFFFF"/>
        <w:ind w:firstLine="851"/>
        <w:jc w:val="both"/>
        <w:rPr>
          <w:sz w:val="28"/>
          <w:szCs w:val="28"/>
          <w:lang w:eastAsia="uk-UA"/>
        </w:rPr>
      </w:pPr>
      <w:r>
        <w:rPr>
          <w:sz w:val="28"/>
          <w:szCs w:val="28"/>
          <w:lang w:eastAsia="uk-UA"/>
        </w:rPr>
        <w:t>Здійснює</w:t>
      </w:r>
      <w:r w:rsidR="005A519F">
        <w:rPr>
          <w:sz w:val="28"/>
          <w:szCs w:val="28"/>
          <w:lang w:val="uk-UA" w:eastAsia="uk-UA"/>
        </w:rPr>
        <w:t xml:space="preserve"> </w:t>
      </w:r>
      <w:r>
        <w:rPr>
          <w:sz w:val="28"/>
          <w:szCs w:val="28"/>
          <w:lang w:eastAsia="uk-UA"/>
        </w:rPr>
        <w:t>інші</w:t>
      </w:r>
      <w:r w:rsidR="005A519F">
        <w:rPr>
          <w:sz w:val="28"/>
          <w:szCs w:val="28"/>
          <w:lang w:val="uk-UA" w:eastAsia="uk-UA"/>
        </w:rPr>
        <w:t xml:space="preserve"> </w:t>
      </w:r>
      <w:r>
        <w:rPr>
          <w:sz w:val="28"/>
          <w:szCs w:val="28"/>
          <w:lang w:eastAsia="uk-UA"/>
        </w:rPr>
        <w:t>повноваження, покладені на нього головою районної</w:t>
      </w:r>
      <w:r w:rsidR="005A519F">
        <w:rPr>
          <w:sz w:val="28"/>
          <w:szCs w:val="28"/>
          <w:lang w:val="uk-UA" w:eastAsia="uk-UA"/>
        </w:rPr>
        <w:t xml:space="preserve"> </w:t>
      </w:r>
      <w:r>
        <w:rPr>
          <w:sz w:val="28"/>
          <w:szCs w:val="28"/>
          <w:lang w:eastAsia="uk-UA"/>
        </w:rPr>
        <w:t>державної</w:t>
      </w:r>
      <w:r w:rsidR="005A519F">
        <w:rPr>
          <w:sz w:val="28"/>
          <w:szCs w:val="28"/>
          <w:lang w:val="uk-UA" w:eastAsia="uk-UA"/>
        </w:rPr>
        <w:t xml:space="preserve"> </w:t>
      </w:r>
      <w:r>
        <w:rPr>
          <w:sz w:val="28"/>
          <w:szCs w:val="28"/>
          <w:lang w:eastAsia="uk-UA"/>
        </w:rPr>
        <w:t>адміністрації.</w:t>
      </w:r>
    </w:p>
    <w:p w:rsidR="002879C6" w:rsidRDefault="002879C6" w:rsidP="002879C6">
      <w:pPr>
        <w:shd w:val="clear" w:color="auto" w:fill="FFFFFF"/>
        <w:ind w:firstLine="851"/>
        <w:jc w:val="both"/>
        <w:rPr>
          <w:sz w:val="28"/>
          <w:szCs w:val="28"/>
        </w:rPr>
      </w:pPr>
      <w:r>
        <w:rPr>
          <w:sz w:val="28"/>
          <w:szCs w:val="28"/>
          <w:lang w:val="uk-UA"/>
        </w:rPr>
        <w:t>У   разі   тимчасової   відсутності  керівника  апарату  його обов’язки   виконує  керівник  самостійного структурного підрозділу   апарату   місцевої  держадміністрації  відповідно  до розпорядження голови місцевої держадміністрації.</w:t>
      </w:r>
    </w:p>
    <w:p w:rsidR="002879C6" w:rsidRDefault="002879C6" w:rsidP="002879C6">
      <w:pPr>
        <w:shd w:val="clear" w:color="auto" w:fill="FFFFFF"/>
        <w:ind w:firstLine="851"/>
        <w:jc w:val="both"/>
        <w:rPr>
          <w:b/>
          <w:bCs/>
          <w:i/>
          <w:iCs/>
          <w:sz w:val="28"/>
          <w:szCs w:val="28"/>
          <w:lang w:val="uk-UA"/>
        </w:rPr>
      </w:pPr>
    </w:p>
    <w:p w:rsidR="002879C6" w:rsidRDefault="002879C6" w:rsidP="002879C6">
      <w:pPr>
        <w:shd w:val="clear" w:color="auto" w:fill="FFFFFF"/>
        <w:ind w:firstLine="851"/>
        <w:jc w:val="both"/>
        <w:rPr>
          <w:b/>
          <w:sz w:val="28"/>
          <w:szCs w:val="28"/>
          <w:lang w:val="uk-UA"/>
        </w:rPr>
      </w:pPr>
      <w:r>
        <w:rPr>
          <w:b/>
          <w:bCs/>
          <w:iCs/>
          <w:sz w:val="28"/>
          <w:szCs w:val="28"/>
          <w:lang w:val="uk-UA"/>
        </w:rPr>
        <w:t xml:space="preserve">Веде питання: </w:t>
      </w:r>
      <w:r>
        <w:rPr>
          <w:sz w:val="28"/>
          <w:szCs w:val="28"/>
          <w:lang w:val="uk-UA"/>
        </w:rPr>
        <w:t xml:space="preserve">планування роботи районної державної адміністрації, навчання працівників районної державної адміністрації; правового, організаційного, матеріально-технічного та іншого забезпечення діяльності районної державної адміністрації, забезпечує підготовку аналітичних, інформаційних та інших матеріалів, систематичну перевірку виконання актів законодавства та розпоряджень районної державної адміністрації; підготовку узгоджених пропозицій щодо розподілу обов'язків між головою районної державної адміністрації, його заступниками та керівником апарату районної державної адміністрації; розгляду, відповідно до законодавства, клопотань і </w:t>
      </w:r>
      <w:r>
        <w:rPr>
          <w:sz w:val="28"/>
          <w:szCs w:val="28"/>
          <w:lang w:val="uk-UA"/>
        </w:rPr>
        <w:lastRenderedPageBreak/>
        <w:t xml:space="preserve">внесення подань про нагородження державними нагородами, відзнаками Президента України та присвоєння почесних звань України; здійснення контролю за виконанням законів України, актів та доручень Президента України, Кабінету Міністрів України, актів центральних органів виконавчої влади та інших нормативних актів; забезпечення встановленого законодавством, іншими нормативними актами єдиного порядку документування та роботи з документами в районній державній адміністрації; забезпечення належного і своєчасного розгляду звернень громадян та їх об'єднань, контролю стану цієї роботи в структурних підрозділах та апараті районної державної адміністрації, органах місцевого самоврядування, сприяння у проведенні виборів і референдумів; взаємодії з виконавчими комітетами міських, селищних та сільських рад. </w:t>
      </w:r>
    </w:p>
    <w:p w:rsidR="002879C6" w:rsidRDefault="002879C6" w:rsidP="002879C6">
      <w:pPr>
        <w:shd w:val="clear" w:color="auto" w:fill="FFFFFF"/>
        <w:ind w:firstLine="851"/>
        <w:jc w:val="both"/>
        <w:rPr>
          <w:b/>
          <w:sz w:val="28"/>
          <w:szCs w:val="28"/>
          <w:lang w:val="uk-UA"/>
        </w:rPr>
      </w:pPr>
    </w:p>
    <w:p w:rsidR="002879C6" w:rsidRDefault="002879C6" w:rsidP="002879C6">
      <w:pPr>
        <w:ind w:firstLine="851"/>
        <w:jc w:val="both"/>
        <w:rPr>
          <w:sz w:val="28"/>
          <w:szCs w:val="28"/>
          <w:lang w:val="uk-UA"/>
        </w:rPr>
      </w:pPr>
      <w:r>
        <w:rPr>
          <w:b/>
          <w:bCs/>
          <w:iCs/>
          <w:sz w:val="28"/>
          <w:szCs w:val="28"/>
          <w:lang w:val="uk-UA"/>
        </w:rPr>
        <w:t>Спрямовує і координує діяльність:</w:t>
      </w:r>
      <w:r>
        <w:rPr>
          <w:sz w:val="28"/>
          <w:szCs w:val="28"/>
          <w:lang w:val="uk-UA"/>
        </w:rPr>
        <w:t xml:space="preserve"> відділу управління персоналом апарату районної державної адміністрації; відділу бухгалтерського обліку, звітності та закупівель апарату районної державної адміністрації; юридичного відділу апарату районної державної адміністрації; відділу здійснення документообігу, контролю та розгляду звернень громадян апарату районної державної адміністрації; відділу ведення Державного реєстру виборців апарату районної державної адміністрації; відділу організаційної роботи апарату районної державної адміністрації.</w:t>
      </w:r>
    </w:p>
    <w:p w:rsidR="002879C6" w:rsidRDefault="002879C6" w:rsidP="002879C6">
      <w:pPr>
        <w:ind w:firstLine="851"/>
        <w:jc w:val="both"/>
        <w:rPr>
          <w:bCs/>
          <w:sz w:val="28"/>
          <w:szCs w:val="28"/>
          <w:lang w:val="uk-UA"/>
        </w:rPr>
      </w:pPr>
    </w:p>
    <w:p w:rsidR="002879C6" w:rsidRDefault="002879C6" w:rsidP="002879C6">
      <w:pPr>
        <w:shd w:val="clear" w:color="auto" w:fill="FFFFFF"/>
        <w:ind w:firstLine="851"/>
        <w:jc w:val="both"/>
        <w:rPr>
          <w:sz w:val="28"/>
          <w:szCs w:val="28"/>
          <w:lang w:val="uk-UA"/>
        </w:rPr>
      </w:pPr>
      <w:r>
        <w:rPr>
          <w:b/>
          <w:sz w:val="28"/>
          <w:szCs w:val="28"/>
          <w:lang w:val="uk-UA"/>
        </w:rPr>
        <w:t xml:space="preserve">Забезпечує взаємодію з: </w:t>
      </w:r>
      <w:r>
        <w:rPr>
          <w:sz w:val="28"/>
          <w:szCs w:val="28"/>
          <w:lang w:val="uk-UA" w:eastAsia="uk-UA"/>
        </w:rPr>
        <w:t xml:space="preserve">структурними підрозділами районної державної адміністрації, </w:t>
      </w:r>
      <w:r>
        <w:rPr>
          <w:sz w:val="28"/>
          <w:szCs w:val="28"/>
          <w:lang w:val="uk-UA"/>
        </w:rPr>
        <w:t xml:space="preserve">відповідними підрозділами апарату обласної державної адміністрації; місцевими підрозділами територіальних оганів міністерств та інших центральних органів виконавчої влади; виконавчим апаратом районної ради; виконавчими органами міських, селищних та сільських рад; засобами масової інформації, </w:t>
      </w:r>
      <w:r>
        <w:rPr>
          <w:sz w:val="28"/>
          <w:szCs w:val="28"/>
          <w:lang w:val="uk-UA" w:eastAsia="uk-UA"/>
        </w:rPr>
        <w:t xml:space="preserve"> а також підприємствами, установами та організаціями – за дорученням керівництва районної державної адміністрації </w:t>
      </w:r>
    </w:p>
    <w:p w:rsidR="002879C6" w:rsidRDefault="002879C6" w:rsidP="002879C6">
      <w:pPr>
        <w:shd w:val="clear" w:color="auto" w:fill="FFFFFF"/>
        <w:ind w:firstLine="851"/>
        <w:jc w:val="both"/>
        <w:rPr>
          <w:b/>
          <w:bCs/>
          <w:i/>
          <w:iCs/>
          <w:sz w:val="28"/>
          <w:szCs w:val="28"/>
          <w:lang w:val="uk-UA"/>
        </w:rPr>
      </w:pPr>
    </w:p>
    <w:p w:rsidR="002879C6" w:rsidRDefault="002879C6" w:rsidP="002879C6">
      <w:pPr>
        <w:shd w:val="clear" w:color="auto" w:fill="FFFFFF"/>
        <w:ind w:firstLine="851"/>
        <w:jc w:val="both"/>
        <w:rPr>
          <w:spacing w:val="-7"/>
          <w:sz w:val="28"/>
          <w:szCs w:val="28"/>
          <w:lang w:val="uk-UA"/>
        </w:rPr>
      </w:pPr>
      <w:r>
        <w:rPr>
          <w:b/>
          <w:bCs/>
          <w:iCs/>
          <w:sz w:val="28"/>
          <w:szCs w:val="28"/>
          <w:lang w:val="uk-UA"/>
        </w:rPr>
        <w:t>Очолює</w:t>
      </w:r>
      <w:r>
        <w:rPr>
          <w:sz w:val="28"/>
          <w:szCs w:val="28"/>
          <w:lang w:val="uk-UA"/>
        </w:rPr>
        <w:t xml:space="preserve">: </w:t>
      </w:r>
      <w:r>
        <w:rPr>
          <w:spacing w:val="-7"/>
          <w:sz w:val="28"/>
          <w:szCs w:val="28"/>
          <w:lang w:val="uk-UA"/>
        </w:rPr>
        <w:t>консультативні, дорадчі та інші допоміжні органи з відповідних напрямів, утворені районною державною адміністрацією для сприяння здійсненню повноважень.</w:t>
      </w:r>
    </w:p>
    <w:p w:rsidR="002879C6" w:rsidRDefault="002879C6" w:rsidP="002879C6">
      <w:pPr>
        <w:shd w:val="clear" w:color="auto" w:fill="FFFFFF"/>
        <w:ind w:firstLine="851"/>
        <w:jc w:val="both"/>
        <w:rPr>
          <w:spacing w:val="-7"/>
          <w:sz w:val="28"/>
          <w:szCs w:val="28"/>
          <w:lang w:val="uk-UA"/>
        </w:rPr>
      </w:pPr>
    </w:p>
    <w:p w:rsidR="002879C6" w:rsidRDefault="002879C6" w:rsidP="002879C6">
      <w:pPr>
        <w:shd w:val="clear" w:color="auto" w:fill="FFFFFF"/>
        <w:ind w:firstLine="851"/>
        <w:jc w:val="both"/>
        <w:rPr>
          <w:spacing w:val="-7"/>
          <w:sz w:val="28"/>
          <w:szCs w:val="28"/>
          <w:lang w:val="uk-UA"/>
        </w:rPr>
      </w:pPr>
    </w:p>
    <w:p w:rsidR="002879C6" w:rsidRPr="002879C6" w:rsidRDefault="002879C6" w:rsidP="002879C6">
      <w:pPr>
        <w:shd w:val="clear" w:color="auto" w:fill="FFFFFF"/>
        <w:jc w:val="both"/>
        <w:rPr>
          <w:b/>
          <w:bCs/>
          <w:sz w:val="28"/>
          <w:szCs w:val="28"/>
          <w:lang w:val="uk-UA"/>
        </w:rPr>
      </w:pPr>
      <w:r>
        <w:rPr>
          <w:b/>
          <w:bCs/>
          <w:sz w:val="28"/>
          <w:szCs w:val="28"/>
          <w:lang w:val="uk-UA"/>
        </w:rPr>
        <w:t>К</w:t>
      </w:r>
      <w:r w:rsidRPr="002879C6">
        <w:rPr>
          <w:b/>
          <w:bCs/>
          <w:sz w:val="28"/>
          <w:szCs w:val="28"/>
          <w:lang w:val="uk-UA"/>
        </w:rPr>
        <w:t xml:space="preserve">ерівник апарату районної </w:t>
      </w:r>
    </w:p>
    <w:p w:rsidR="002879C6" w:rsidRDefault="002879C6" w:rsidP="002879C6">
      <w:pPr>
        <w:shd w:val="clear" w:color="auto" w:fill="FFFFFF"/>
        <w:jc w:val="both"/>
        <w:rPr>
          <w:b/>
          <w:bCs/>
          <w:sz w:val="28"/>
          <w:szCs w:val="28"/>
          <w:lang w:val="uk-UA"/>
        </w:rPr>
      </w:pPr>
      <w:r w:rsidRPr="002879C6">
        <w:rPr>
          <w:b/>
          <w:bCs/>
          <w:sz w:val="28"/>
          <w:szCs w:val="28"/>
          <w:lang w:val="uk-UA"/>
        </w:rPr>
        <w:t xml:space="preserve">державної адміністрації                                       </w:t>
      </w:r>
      <w:r>
        <w:rPr>
          <w:b/>
          <w:bCs/>
          <w:sz w:val="28"/>
          <w:szCs w:val="28"/>
          <w:lang w:val="uk-UA"/>
        </w:rPr>
        <w:t xml:space="preserve">  Наталія ВІБЛА</w:t>
      </w:r>
    </w:p>
    <w:p w:rsidR="002879C6" w:rsidRDefault="002879C6" w:rsidP="002879C6">
      <w:pPr>
        <w:shd w:val="clear" w:color="auto" w:fill="FFFFFF"/>
        <w:jc w:val="both"/>
        <w:rPr>
          <w:b/>
          <w:bCs/>
          <w:sz w:val="28"/>
          <w:szCs w:val="28"/>
          <w:lang w:val="uk-UA"/>
        </w:rPr>
      </w:pPr>
    </w:p>
    <w:p w:rsidR="004417CE" w:rsidRPr="002879C6" w:rsidRDefault="004417CE">
      <w:pPr>
        <w:rPr>
          <w:lang w:val="uk-UA"/>
        </w:rPr>
      </w:pPr>
    </w:p>
    <w:sectPr w:rsidR="004417CE" w:rsidRPr="002879C6" w:rsidSect="00B926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F9A"/>
    <w:rsid w:val="00003D1A"/>
    <w:rsid w:val="000077B1"/>
    <w:rsid w:val="000169F6"/>
    <w:rsid w:val="00033023"/>
    <w:rsid w:val="00043D68"/>
    <w:rsid w:val="00045088"/>
    <w:rsid w:val="000452A2"/>
    <w:rsid w:val="00046066"/>
    <w:rsid w:val="000502E7"/>
    <w:rsid w:val="00056D6C"/>
    <w:rsid w:val="00063852"/>
    <w:rsid w:val="00067AF3"/>
    <w:rsid w:val="00073B4D"/>
    <w:rsid w:val="000807FA"/>
    <w:rsid w:val="00091313"/>
    <w:rsid w:val="00092142"/>
    <w:rsid w:val="00092D24"/>
    <w:rsid w:val="00092DEF"/>
    <w:rsid w:val="00095403"/>
    <w:rsid w:val="000963BE"/>
    <w:rsid w:val="000B7E0D"/>
    <w:rsid w:val="000D3838"/>
    <w:rsid w:val="000D3F28"/>
    <w:rsid w:val="000D6B68"/>
    <w:rsid w:val="000D771A"/>
    <w:rsid w:val="000E4376"/>
    <w:rsid w:val="000E67B5"/>
    <w:rsid w:val="000E6DB2"/>
    <w:rsid w:val="000E7D66"/>
    <w:rsid w:val="000F1144"/>
    <w:rsid w:val="000F44A2"/>
    <w:rsid w:val="0011230B"/>
    <w:rsid w:val="00131A81"/>
    <w:rsid w:val="00160CF8"/>
    <w:rsid w:val="00161903"/>
    <w:rsid w:val="00181010"/>
    <w:rsid w:val="00183708"/>
    <w:rsid w:val="001860D1"/>
    <w:rsid w:val="00186CD6"/>
    <w:rsid w:val="00187C51"/>
    <w:rsid w:val="001B0F78"/>
    <w:rsid w:val="001C2AFA"/>
    <w:rsid w:val="001C4845"/>
    <w:rsid w:val="001D0140"/>
    <w:rsid w:val="001D2B22"/>
    <w:rsid w:val="001D303A"/>
    <w:rsid w:val="001D30A6"/>
    <w:rsid w:val="001E1E46"/>
    <w:rsid w:val="001E66CF"/>
    <w:rsid w:val="001F21F5"/>
    <w:rsid w:val="00224521"/>
    <w:rsid w:val="00224779"/>
    <w:rsid w:val="00227DB5"/>
    <w:rsid w:val="002322EE"/>
    <w:rsid w:val="002347ED"/>
    <w:rsid w:val="002440E6"/>
    <w:rsid w:val="0025054A"/>
    <w:rsid w:val="00257A10"/>
    <w:rsid w:val="00272432"/>
    <w:rsid w:val="002732FA"/>
    <w:rsid w:val="002857F3"/>
    <w:rsid w:val="002879C6"/>
    <w:rsid w:val="0029090E"/>
    <w:rsid w:val="00292CB1"/>
    <w:rsid w:val="0029712D"/>
    <w:rsid w:val="002A5936"/>
    <w:rsid w:val="002B3D98"/>
    <w:rsid w:val="002C1154"/>
    <w:rsid w:val="002C6C42"/>
    <w:rsid w:val="002F2FE7"/>
    <w:rsid w:val="002F6104"/>
    <w:rsid w:val="0032079E"/>
    <w:rsid w:val="00320BC7"/>
    <w:rsid w:val="0032263C"/>
    <w:rsid w:val="00324662"/>
    <w:rsid w:val="00337F15"/>
    <w:rsid w:val="003574CD"/>
    <w:rsid w:val="003608FA"/>
    <w:rsid w:val="003625AB"/>
    <w:rsid w:val="00374D97"/>
    <w:rsid w:val="003807B1"/>
    <w:rsid w:val="00381231"/>
    <w:rsid w:val="003966D1"/>
    <w:rsid w:val="003A179B"/>
    <w:rsid w:val="003A2E68"/>
    <w:rsid w:val="003A5FF7"/>
    <w:rsid w:val="003B0CE6"/>
    <w:rsid w:val="003B1696"/>
    <w:rsid w:val="003B1AC4"/>
    <w:rsid w:val="003B1F09"/>
    <w:rsid w:val="003B4EF3"/>
    <w:rsid w:val="003B53A3"/>
    <w:rsid w:val="003C1832"/>
    <w:rsid w:val="003D0772"/>
    <w:rsid w:val="003D2E7C"/>
    <w:rsid w:val="003D4E41"/>
    <w:rsid w:val="003E1A58"/>
    <w:rsid w:val="003F166A"/>
    <w:rsid w:val="0040447A"/>
    <w:rsid w:val="0041074F"/>
    <w:rsid w:val="00426E50"/>
    <w:rsid w:val="004278C2"/>
    <w:rsid w:val="004417CE"/>
    <w:rsid w:val="00446806"/>
    <w:rsid w:val="0045083D"/>
    <w:rsid w:val="00452082"/>
    <w:rsid w:val="004639E0"/>
    <w:rsid w:val="00467AC7"/>
    <w:rsid w:val="00471CA5"/>
    <w:rsid w:val="004739F2"/>
    <w:rsid w:val="0047712B"/>
    <w:rsid w:val="00483341"/>
    <w:rsid w:val="00484D06"/>
    <w:rsid w:val="00484DE1"/>
    <w:rsid w:val="00485C5B"/>
    <w:rsid w:val="004909E5"/>
    <w:rsid w:val="004C4E24"/>
    <w:rsid w:val="004E443D"/>
    <w:rsid w:val="004F7124"/>
    <w:rsid w:val="00501300"/>
    <w:rsid w:val="00501CB6"/>
    <w:rsid w:val="005104B1"/>
    <w:rsid w:val="0051170C"/>
    <w:rsid w:val="00513C0B"/>
    <w:rsid w:val="00514D2E"/>
    <w:rsid w:val="005205C1"/>
    <w:rsid w:val="00522CCF"/>
    <w:rsid w:val="00523F47"/>
    <w:rsid w:val="0052660F"/>
    <w:rsid w:val="00534E23"/>
    <w:rsid w:val="00535B12"/>
    <w:rsid w:val="005404C8"/>
    <w:rsid w:val="005444A1"/>
    <w:rsid w:val="00544848"/>
    <w:rsid w:val="005528D5"/>
    <w:rsid w:val="0055450A"/>
    <w:rsid w:val="0055523D"/>
    <w:rsid w:val="0055526E"/>
    <w:rsid w:val="00560406"/>
    <w:rsid w:val="00577679"/>
    <w:rsid w:val="0058521E"/>
    <w:rsid w:val="00587226"/>
    <w:rsid w:val="0059567C"/>
    <w:rsid w:val="005A519F"/>
    <w:rsid w:val="005D68BD"/>
    <w:rsid w:val="006070EB"/>
    <w:rsid w:val="00624220"/>
    <w:rsid w:val="006273F8"/>
    <w:rsid w:val="006276FF"/>
    <w:rsid w:val="00633659"/>
    <w:rsid w:val="006439D7"/>
    <w:rsid w:val="006713FA"/>
    <w:rsid w:val="006854A5"/>
    <w:rsid w:val="006A4B59"/>
    <w:rsid w:val="006A6630"/>
    <w:rsid w:val="006B40AE"/>
    <w:rsid w:val="006B4FF9"/>
    <w:rsid w:val="006C57AC"/>
    <w:rsid w:val="006D3366"/>
    <w:rsid w:val="006F00B7"/>
    <w:rsid w:val="006F05B5"/>
    <w:rsid w:val="006F2AD4"/>
    <w:rsid w:val="006F533D"/>
    <w:rsid w:val="006F5D18"/>
    <w:rsid w:val="006F65FF"/>
    <w:rsid w:val="00701D2D"/>
    <w:rsid w:val="007036B2"/>
    <w:rsid w:val="00704163"/>
    <w:rsid w:val="00704D8F"/>
    <w:rsid w:val="00714C34"/>
    <w:rsid w:val="007364AC"/>
    <w:rsid w:val="0075037B"/>
    <w:rsid w:val="00765453"/>
    <w:rsid w:val="0077124B"/>
    <w:rsid w:val="007903DF"/>
    <w:rsid w:val="00790485"/>
    <w:rsid w:val="00797189"/>
    <w:rsid w:val="007A1783"/>
    <w:rsid w:val="007A2A40"/>
    <w:rsid w:val="007B595F"/>
    <w:rsid w:val="007B7F11"/>
    <w:rsid w:val="007D224A"/>
    <w:rsid w:val="007D4320"/>
    <w:rsid w:val="007D5695"/>
    <w:rsid w:val="007E6224"/>
    <w:rsid w:val="007F1C6A"/>
    <w:rsid w:val="007F1F42"/>
    <w:rsid w:val="007F2846"/>
    <w:rsid w:val="007F2D06"/>
    <w:rsid w:val="007F7F07"/>
    <w:rsid w:val="00802327"/>
    <w:rsid w:val="008100D0"/>
    <w:rsid w:val="0081039B"/>
    <w:rsid w:val="00825F4B"/>
    <w:rsid w:val="008308E3"/>
    <w:rsid w:val="00832131"/>
    <w:rsid w:val="0083391A"/>
    <w:rsid w:val="00833F92"/>
    <w:rsid w:val="00847525"/>
    <w:rsid w:val="00852B78"/>
    <w:rsid w:val="00862978"/>
    <w:rsid w:val="0086626A"/>
    <w:rsid w:val="00877117"/>
    <w:rsid w:val="00877459"/>
    <w:rsid w:val="00881067"/>
    <w:rsid w:val="008827AC"/>
    <w:rsid w:val="00896921"/>
    <w:rsid w:val="00896A0E"/>
    <w:rsid w:val="008A2E88"/>
    <w:rsid w:val="008A6FF3"/>
    <w:rsid w:val="008B218D"/>
    <w:rsid w:val="008B2253"/>
    <w:rsid w:val="008C21A9"/>
    <w:rsid w:val="008C52CA"/>
    <w:rsid w:val="008E0275"/>
    <w:rsid w:val="0090275C"/>
    <w:rsid w:val="00902DBD"/>
    <w:rsid w:val="00916E9F"/>
    <w:rsid w:val="00921C96"/>
    <w:rsid w:val="00922410"/>
    <w:rsid w:val="00933BD7"/>
    <w:rsid w:val="009352C2"/>
    <w:rsid w:val="009418EC"/>
    <w:rsid w:val="00953D19"/>
    <w:rsid w:val="0095499F"/>
    <w:rsid w:val="0096493B"/>
    <w:rsid w:val="00966380"/>
    <w:rsid w:val="009673EB"/>
    <w:rsid w:val="00971C5F"/>
    <w:rsid w:val="00972FCD"/>
    <w:rsid w:val="0098025A"/>
    <w:rsid w:val="00991CA6"/>
    <w:rsid w:val="00992628"/>
    <w:rsid w:val="00992C27"/>
    <w:rsid w:val="00996EDB"/>
    <w:rsid w:val="009B4827"/>
    <w:rsid w:val="009C3623"/>
    <w:rsid w:val="009D2452"/>
    <w:rsid w:val="009E38CA"/>
    <w:rsid w:val="009F7DBF"/>
    <w:rsid w:val="00A03A79"/>
    <w:rsid w:val="00A07D95"/>
    <w:rsid w:val="00A14FB9"/>
    <w:rsid w:val="00A17CEF"/>
    <w:rsid w:val="00A32AB0"/>
    <w:rsid w:val="00A42700"/>
    <w:rsid w:val="00A634B4"/>
    <w:rsid w:val="00A655FD"/>
    <w:rsid w:val="00A660C8"/>
    <w:rsid w:val="00A73E97"/>
    <w:rsid w:val="00A76E65"/>
    <w:rsid w:val="00A81714"/>
    <w:rsid w:val="00AA07A9"/>
    <w:rsid w:val="00AA4EDE"/>
    <w:rsid w:val="00AC0585"/>
    <w:rsid w:val="00AC1F81"/>
    <w:rsid w:val="00AC548C"/>
    <w:rsid w:val="00AD04F3"/>
    <w:rsid w:val="00AD2F71"/>
    <w:rsid w:val="00AD51E7"/>
    <w:rsid w:val="00AE04D8"/>
    <w:rsid w:val="00AF3ED7"/>
    <w:rsid w:val="00B021F1"/>
    <w:rsid w:val="00B026AE"/>
    <w:rsid w:val="00B1177E"/>
    <w:rsid w:val="00B11B8F"/>
    <w:rsid w:val="00B24940"/>
    <w:rsid w:val="00B25707"/>
    <w:rsid w:val="00B26038"/>
    <w:rsid w:val="00B326B7"/>
    <w:rsid w:val="00B33EA4"/>
    <w:rsid w:val="00B42B2A"/>
    <w:rsid w:val="00B52F71"/>
    <w:rsid w:val="00B602DD"/>
    <w:rsid w:val="00B62F31"/>
    <w:rsid w:val="00B6391A"/>
    <w:rsid w:val="00B64CF2"/>
    <w:rsid w:val="00B670F7"/>
    <w:rsid w:val="00B71EBE"/>
    <w:rsid w:val="00B73CB1"/>
    <w:rsid w:val="00B848D3"/>
    <w:rsid w:val="00B90040"/>
    <w:rsid w:val="00B92698"/>
    <w:rsid w:val="00BA15B8"/>
    <w:rsid w:val="00BA3EF4"/>
    <w:rsid w:val="00BA594D"/>
    <w:rsid w:val="00BC1574"/>
    <w:rsid w:val="00BD12D2"/>
    <w:rsid w:val="00BD30BB"/>
    <w:rsid w:val="00BD57A9"/>
    <w:rsid w:val="00C01915"/>
    <w:rsid w:val="00C0704D"/>
    <w:rsid w:val="00C12C6D"/>
    <w:rsid w:val="00C2721A"/>
    <w:rsid w:val="00C30BE1"/>
    <w:rsid w:val="00C34D4D"/>
    <w:rsid w:val="00C41182"/>
    <w:rsid w:val="00C44F37"/>
    <w:rsid w:val="00C55876"/>
    <w:rsid w:val="00C674A0"/>
    <w:rsid w:val="00C74836"/>
    <w:rsid w:val="00C77B13"/>
    <w:rsid w:val="00C86B75"/>
    <w:rsid w:val="00C87084"/>
    <w:rsid w:val="00C90919"/>
    <w:rsid w:val="00C9260D"/>
    <w:rsid w:val="00CB41B8"/>
    <w:rsid w:val="00CB6A15"/>
    <w:rsid w:val="00CC00A0"/>
    <w:rsid w:val="00CC37E5"/>
    <w:rsid w:val="00CD0735"/>
    <w:rsid w:val="00CE342B"/>
    <w:rsid w:val="00CE668C"/>
    <w:rsid w:val="00CF1943"/>
    <w:rsid w:val="00D071CB"/>
    <w:rsid w:val="00D11AD7"/>
    <w:rsid w:val="00D16F90"/>
    <w:rsid w:val="00D229C2"/>
    <w:rsid w:val="00D26A95"/>
    <w:rsid w:val="00D30A6A"/>
    <w:rsid w:val="00D46043"/>
    <w:rsid w:val="00D520C6"/>
    <w:rsid w:val="00D60B12"/>
    <w:rsid w:val="00D63716"/>
    <w:rsid w:val="00D7055C"/>
    <w:rsid w:val="00D73DBD"/>
    <w:rsid w:val="00D77237"/>
    <w:rsid w:val="00D80A4F"/>
    <w:rsid w:val="00D90311"/>
    <w:rsid w:val="00D90C5E"/>
    <w:rsid w:val="00DA16F9"/>
    <w:rsid w:val="00DA2774"/>
    <w:rsid w:val="00DB7AF3"/>
    <w:rsid w:val="00DC08D6"/>
    <w:rsid w:val="00DC4EDD"/>
    <w:rsid w:val="00DC7EC7"/>
    <w:rsid w:val="00DD49A6"/>
    <w:rsid w:val="00DD5887"/>
    <w:rsid w:val="00DD6256"/>
    <w:rsid w:val="00DE0565"/>
    <w:rsid w:val="00DE2762"/>
    <w:rsid w:val="00DE37C9"/>
    <w:rsid w:val="00DF39E7"/>
    <w:rsid w:val="00E05DFF"/>
    <w:rsid w:val="00E141AF"/>
    <w:rsid w:val="00E21794"/>
    <w:rsid w:val="00E249D6"/>
    <w:rsid w:val="00E316C5"/>
    <w:rsid w:val="00E333A5"/>
    <w:rsid w:val="00E351C1"/>
    <w:rsid w:val="00E626B9"/>
    <w:rsid w:val="00E64DE3"/>
    <w:rsid w:val="00E80944"/>
    <w:rsid w:val="00E82F9A"/>
    <w:rsid w:val="00E8374C"/>
    <w:rsid w:val="00E960ED"/>
    <w:rsid w:val="00E97DBA"/>
    <w:rsid w:val="00E97E9C"/>
    <w:rsid w:val="00EA139B"/>
    <w:rsid w:val="00EA5D56"/>
    <w:rsid w:val="00EB1FA4"/>
    <w:rsid w:val="00EC796C"/>
    <w:rsid w:val="00F005F1"/>
    <w:rsid w:val="00F06347"/>
    <w:rsid w:val="00F15DD2"/>
    <w:rsid w:val="00F2116F"/>
    <w:rsid w:val="00F25E26"/>
    <w:rsid w:val="00F33012"/>
    <w:rsid w:val="00F43216"/>
    <w:rsid w:val="00F46CAB"/>
    <w:rsid w:val="00F52D51"/>
    <w:rsid w:val="00F61C3F"/>
    <w:rsid w:val="00F65AE9"/>
    <w:rsid w:val="00F74161"/>
    <w:rsid w:val="00F80C5A"/>
    <w:rsid w:val="00F97EF7"/>
    <w:rsid w:val="00FA2BB3"/>
    <w:rsid w:val="00FA348F"/>
    <w:rsid w:val="00FA4907"/>
    <w:rsid w:val="00FA57AF"/>
    <w:rsid w:val="00FB04C0"/>
    <w:rsid w:val="00FB088E"/>
    <w:rsid w:val="00FB3D5C"/>
    <w:rsid w:val="00FD2644"/>
    <w:rsid w:val="00FF01DE"/>
    <w:rsid w:val="00FF2434"/>
    <w:rsid w:val="00FF67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879C6"/>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879C6"/>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divs>
    <w:div w:id="3621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14701</Words>
  <Characters>8380</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cp:revision>
  <dcterms:created xsi:type="dcterms:W3CDTF">2023-12-08T16:34:00Z</dcterms:created>
  <dcterms:modified xsi:type="dcterms:W3CDTF">2024-01-02T09:07:00Z</dcterms:modified>
</cp:coreProperties>
</file>